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6A221AEA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1717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</w:p>
          <w:p w14:paraId="0924B52B" w14:textId="3417D89C" w:rsidR="00A02F59" w:rsidRPr="003F4268" w:rsidRDefault="00757AE8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1A89E581" w:rsidR="00A00670" w:rsidRPr="003F4268" w:rsidRDefault="001E2292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1D5EA3DB" w:rsidR="00A00670" w:rsidRPr="003F4268" w:rsidRDefault="00C25BB1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EIE3023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878A7A5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32290CC2" w:rsidR="00A00670" w:rsidRDefault="00A02F59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9477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</w:p>
          <w:p w14:paraId="179411BC" w14:textId="73A119DC" w:rsidR="0043511E" w:rsidRDefault="00A24D18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  <w:p w14:paraId="72D884DE" w14:textId="6A031A71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9477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9477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5CAA5B0A" w:rsidR="00A00670" w:rsidRPr="003F4268" w:rsidRDefault="00340CC4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23311D38" w:rsidR="006372EC" w:rsidRPr="00340CC4" w:rsidRDefault="00597CBA" w:rsidP="0002513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MINITAB.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D20808" w14:textId="48686C44" w:rsidR="003D3C47" w:rsidRPr="00340CC4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D3C47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MINITAB. </w:t>
      </w:r>
    </w:p>
    <w:p w14:paraId="5C528298" w14:textId="438B0C6C" w:rsidR="003F4268" w:rsidRDefault="003F4268" w:rsidP="003D3C47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372E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3E752070" w:rsidR="006372EC" w:rsidRPr="003D3C47" w:rsidRDefault="003D3C47" w:rsidP="003F4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probabilitas statistik untuk melakukan penelitian terkait pengujian hipotesis dan analisis regresi sehingga mahir 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mengidentifikasi dan menyelesaikan masalah </w:t>
            </w:r>
            <w:bookmarkEnd w:id="0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estimasi </w:t>
            </w:r>
            <w:r w:rsidRPr="003D3C4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serta menyajikan hasilnya</w:t>
            </w:r>
          </w:p>
        </w:tc>
      </w:tr>
    </w:tbl>
    <w:p w14:paraId="385A95D8" w14:textId="77777777" w:rsidR="00D905C4" w:rsidRDefault="00D905C4" w:rsidP="00D905C4">
      <w:pPr>
        <w:spacing w:after="0"/>
      </w:pPr>
    </w:p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0879A859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pengantar statistik untuk kajian teknik</w:t>
            </w:r>
          </w:p>
        </w:tc>
        <w:tc>
          <w:tcPr>
            <w:tcW w:w="5528" w:type="dxa"/>
          </w:tcPr>
          <w:p w14:paraId="431553B0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Mendefinisikan statistik</w:t>
            </w:r>
          </w:p>
          <w:p w14:paraId="2CE0F79B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dalam berbagai bidang ilmu</w:t>
            </w:r>
          </w:p>
          <w:p w14:paraId="73E5E678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di bidang teknik</w:t>
            </w:r>
          </w:p>
          <w:p w14:paraId="61DE728D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penerapan statistik di bidang teknik</w:t>
            </w:r>
          </w:p>
          <w:p w14:paraId="562098F9" w14:textId="1E37E87B" w:rsidR="003F4268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metode pemecahan masalah secara statistik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30122CE6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enyajikan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menghitung data terkait statistik deskriptif</w:t>
            </w:r>
          </w:p>
        </w:tc>
        <w:tc>
          <w:tcPr>
            <w:tcW w:w="5528" w:type="dxa"/>
          </w:tcPr>
          <w:p w14:paraId="68955AEC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pengumpulan data</w:t>
            </w:r>
          </w:p>
          <w:p w14:paraId="44CDFBC8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pengorganisasian data</w:t>
            </w:r>
          </w:p>
          <w:p w14:paraId="2D40FEA6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distribusi frekuensi</w:t>
            </w:r>
          </w:p>
          <w:p w14:paraId="3175FBB9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Menyajikan data dalam bentuk grafik</w:t>
            </w:r>
          </w:p>
          <w:p w14:paraId="15BC098A" w14:textId="1646C4BF" w:rsidR="003F4268" w:rsidRPr="006D57F1" w:rsidRDefault="003D3C47" w:rsidP="003D3C47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ukuran-ukuran dalam statistik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50A29036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terkait teori probabilitas</w:t>
            </w:r>
          </w:p>
        </w:tc>
        <w:tc>
          <w:tcPr>
            <w:tcW w:w="5528" w:type="dxa"/>
          </w:tcPr>
          <w:p w14:paraId="5DF7EDE0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Mendefinisikan konsep dasar probabilitas </w:t>
            </w:r>
          </w:p>
          <w:p w14:paraId="0B6D83D8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teori himpunan dan diagram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proofErr w:type="spellEnd"/>
          </w:p>
          <w:p w14:paraId="0367A44E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aksioma probabilitas</w:t>
            </w:r>
          </w:p>
          <w:p w14:paraId="3A16E59B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Memahami dan menghitung kombinasi peristiwa </w:t>
            </w:r>
          </w:p>
          <w:p w14:paraId="1B7337AA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Menghitung probabilitas bersyarat dan kejadian saling bebas</w:t>
            </w:r>
          </w:p>
          <w:p w14:paraId="136D29A5" w14:textId="2E2B2BC2" w:rsidR="003F4268" w:rsidRPr="006D57F1" w:rsidRDefault="003D3C47" w:rsidP="003D3C47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peubah acak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6A14269F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distribusi probabilitas</w:t>
            </w:r>
          </w:p>
        </w:tc>
        <w:tc>
          <w:tcPr>
            <w:tcW w:w="5528" w:type="dxa"/>
          </w:tcPr>
          <w:p w14:paraId="66CEBB00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model matematik untuk distribusi</w:t>
            </w:r>
          </w:p>
          <w:p w14:paraId="23E8DDD2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Membedakan jenis probabilitas kontinu dan diskrit</w:t>
            </w:r>
          </w:p>
          <w:p w14:paraId="37928D91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fungsi kepadatan probabilitas </w:t>
            </w:r>
          </w:p>
          <w:p w14:paraId="0FB3E47D" w14:textId="0C4DCA12" w:rsidR="003F4268" w:rsidRPr="006D57F1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binomial,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, distribusi normal (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),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proofErr w:type="spellEnd"/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4A7FF6D7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elakukan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</w:tc>
        <w:tc>
          <w:tcPr>
            <w:tcW w:w="5528" w:type="dxa"/>
          </w:tcPr>
          <w:p w14:paraId="38797B77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kegunaan dan keuntungan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  <w:p w14:paraId="27826364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sampling 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dari nilai rata-rata</w:t>
            </w:r>
          </w:p>
          <w:p w14:paraId="525DD3C4" w14:textId="502BC107" w:rsidR="003F4268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proporsi</w:t>
            </w: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B12BCA4" w:rsidR="003F4268" w:rsidRPr="00E60B8E" w:rsidRDefault="0051305F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menggunakan estimasi</w:t>
            </w:r>
          </w:p>
        </w:tc>
        <w:tc>
          <w:tcPr>
            <w:tcW w:w="5528" w:type="dxa"/>
          </w:tcPr>
          <w:p w14:paraId="4B81B30D" w14:textId="27C53F0A" w:rsidR="0051305F" w:rsidRDefault="003F4268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konsep dasar estimasi</w:t>
            </w:r>
          </w:p>
          <w:p w14:paraId="725865EB" w14:textId="55102624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interval kepercayaan</w:t>
            </w:r>
          </w:p>
          <w:p w14:paraId="444AE8E0" w14:textId="6EC557A2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nilai rata-rata populasi</w:t>
            </w:r>
          </w:p>
          <w:p w14:paraId="08D4A0A3" w14:textId="2B0E75CB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proporsi populasi</w:t>
            </w:r>
          </w:p>
          <w:p w14:paraId="182D328E" w14:textId="77777777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varians populasi</w:t>
            </w:r>
          </w:p>
          <w:p w14:paraId="530C4D2E" w14:textId="04E54928" w:rsidR="003F4268" w:rsidRPr="00E60B8E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sampel untuk mengestimasi</w:t>
            </w:r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4FAEC509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pengujian hipotesis</w:t>
            </w:r>
          </w:p>
        </w:tc>
        <w:tc>
          <w:tcPr>
            <w:tcW w:w="5528" w:type="dxa"/>
          </w:tcPr>
          <w:p w14:paraId="4D3AF92E" w14:textId="35E032F6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prosedur umum pengujian hipotesis</w:t>
            </w:r>
          </w:p>
          <w:p w14:paraId="6A762ADB" w14:textId="665BCEA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625BF3" w14:textId="10BE2D4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</w:t>
            </w:r>
          </w:p>
          <w:p w14:paraId="525708E5" w14:textId="3C3F105D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 </w:t>
            </w:r>
          </w:p>
          <w:p w14:paraId="36660AB3" w14:textId="2B384BCA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</w:p>
          <w:p w14:paraId="3003B44D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pengujian hipotesis untuk 1 sampel pada proporsi</w:t>
            </w:r>
          </w:p>
          <w:p w14:paraId="6750F3F2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nilai rata-rata</w:t>
            </w:r>
          </w:p>
          <w:p w14:paraId="7632BDE5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varians</w:t>
            </w:r>
          </w:p>
          <w:p w14:paraId="5EA10279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proporsi</w:t>
            </w:r>
          </w:p>
          <w:p w14:paraId="3BA57937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tujuan dan prosedur ANOVA</w:t>
            </w:r>
          </w:p>
          <w:p w14:paraId="73253BBF" w14:textId="64DADEE2" w:rsidR="0051305F" w:rsidRP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 tabel ANOVA</w:t>
            </w:r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750" w:type="dxa"/>
          </w:tcPr>
          <w:p w14:paraId="02A60B11" w14:textId="2445A907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analisis regresi</w:t>
            </w:r>
          </w:p>
        </w:tc>
        <w:tc>
          <w:tcPr>
            <w:tcW w:w="5528" w:type="dxa"/>
          </w:tcPr>
          <w:p w14:paraId="02EF6E5E" w14:textId="046E0B6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Memahami konsep-konsep dasar analisis regresi </w:t>
            </w:r>
          </w:p>
          <w:p w14:paraId="63526CAC" w14:textId="22F1956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linear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sederhana</w:t>
            </w:r>
            <w:proofErr w:type="spellEnd"/>
          </w:p>
          <w:p w14:paraId="2C347786" w14:textId="28FC7671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uji relasi dan interval prediksi pada </w:t>
            </w:r>
          </w:p>
          <w:p w14:paraId="7A77BC79" w14:textId="5003349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linear</w:t>
            </w:r>
          </w:p>
          <w:p w14:paraId="37033D01" w14:textId="51056D0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kekuatan hubungan linier</w:t>
            </w:r>
          </w:p>
        </w:tc>
      </w:tr>
      <w:tr w:rsidR="0051305F" w14:paraId="44B732DB" w14:textId="77777777" w:rsidTr="006372EC">
        <w:tc>
          <w:tcPr>
            <w:tcW w:w="510" w:type="dxa"/>
          </w:tcPr>
          <w:p w14:paraId="6C2B6AE0" w14:textId="4326C969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58B01453" w14:textId="14EF7789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engolah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menggunakan </w:t>
            </w:r>
            <w:proofErr w:type="spellStart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MINITAB</w:t>
            </w:r>
          </w:p>
        </w:tc>
        <w:tc>
          <w:tcPr>
            <w:tcW w:w="5528" w:type="dxa"/>
          </w:tcPr>
          <w:p w14:paraId="2D2DD7CF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estimasi interval kepercayaan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59629EA9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pengujian hipotesis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7608A537" w14:textId="375F2D88" w:rsidR="0051305F" w:rsidRP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analisis regresi linier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42C396E4" w14:textId="77777777" w:rsidR="0051305F" w:rsidRDefault="0051305F" w:rsidP="002D19BA">
      <w:pPr>
        <w:rPr>
          <w:b/>
        </w:rPr>
      </w:pPr>
    </w:p>
    <w:p w14:paraId="3172282C" w14:textId="77777777" w:rsidR="0051305F" w:rsidRDefault="0051305F" w:rsidP="002D19BA">
      <w:pPr>
        <w:rPr>
          <w:b/>
        </w:rPr>
      </w:pPr>
    </w:p>
    <w:p w14:paraId="272F104B" w14:textId="77777777" w:rsidR="00D905C4" w:rsidRDefault="00D905C4" w:rsidP="00D905C4">
      <w:pPr>
        <w:spacing w:after="0"/>
        <w:rPr>
          <w:b/>
        </w:rPr>
      </w:pPr>
    </w:p>
    <w:p w14:paraId="70E3F549" w14:textId="77777777" w:rsidR="0043511E" w:rsidRPr="002D19BA" w:rsidRDefault="0043511E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610C73B3" w14:textId="634CD439" w:rsidR="002D19BA" w:rsidRPr="0051305F" w:rsidRDefault="0051305F" w:rsidP="002D19B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sampling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serta menyajikan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Mata </w:t>
                      </w: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Kuliah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10C73B3" w14:textId="634CD439" w:rsidR="002D19BA" w:rsidRPr="0051305F" w:rsidRDefault="0051305F" w:rsidP="002D19B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sampling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serta menyajikan hasilnya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121AA980" w:rsidR="002D19BA" w:rsidRDefault="002D19BA" w:rsidP="006372EC">
      <w:pPr>
        <w:pStyle w:val="ListParagraph"/>
        <w:ind w:left="284"/>
      </w:pPr>
    </w:p>
    <w:p w14:paraId="46E9A60E" w14:textId="6A2FD2A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0D22264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70F9EC53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engolah</w:t>
                            </w: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software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MINITAB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6.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" fillcolor="#d99594 [1941]" strokecolor="black [3213]">
                <v:textbox>
                  <w:txbxContent>
                    <w:p w14:paraId="21FA7025" w14:textId="70F9EC53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engolah</w:t>
                      </w: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D19BA" w:rsidRPr="00340CC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software 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MINITAB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3656CA4C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F785" id="AutoShape 25" o:spid="_x0000_s1026" type="#_x0000_t32" style="position:absolute;margin-left:213pt;margin-top:11.85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wURV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FE13E25" w14:textId="5E2A8BC4" w:rsidR="002D19BA" w:rsidRDefault="002D19BA" w:rsidP="006372EC">
      <w:pPr>
        <w:pStyle w:val="ListParagraph"/>
        <w:ind w:left="284"/>
      </w:pPr>
    </w:p>
    <w:p w14:paraId="1312FC12" w14:textId="4B969B2F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0BD67EF8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42B55449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753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Regresi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6.95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BrUtII&#10;2AAAAAgBAAAPAAAAAAAAAAAAAAAAAKYEAABkcnMvZG93bnJldi54bWxQSwUGAAAAAAQABADzAAAA&#10;qwUAAAAA&#10;" fillcolor="#d99594 [1941]" strokecolor="black [3213]">
                <v:textbox>
                  <w:txbxContent>
                    <w:p w14:paraId="2EF90325" w14:textId="42B55449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3753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Regresi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A2C840" w14:textId="240445F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71C99F03">
                <wp:simplePos x="0" y="0"/>
                <wp:positionH relativeFrom="column">
                  <wp:posOffset>2692400</wp:posOffset>
                </wp:positionH>
                <wp:positionV relativeFrom="paragraph">
                  <wp:posOffset>149225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ECB2A" id="AutoShape 23" o:spid="_x0000_s1026" type="#_x0000_t32" style="position:absolute;margin-left:212pt;margin-top:11.75pt;width:.05pt;height:25.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uEFHpt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8CDCC09" w14:textId="75FF9468" w:rsidR="002D19BA" w:rsidRDefault="002D19BA" w:rsidP="006372EC">
      <w:pPr>
        <w:pStyle w:val="ListParagraph"/>
        <w:ind w:left="284"/>
      </w:pPr>
    </w:p>
    <w:p w14:paraId="01143375" w14:textId="0760814E" w:rsidR="00601CB2" w:rsidRDefault="0051305F" w:rsidP="0051305F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605D5C00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7945FE6B" w:rsidR="002D19BA" w:rsidRPr="00340CC4" w:rsidRDefault="0051305F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engujian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hipotesis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5.9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" fillcolor="#d99594 [1941]" strokecolor="black [3213]">
                <v:textbox>
                  <w:txbxContent>
                    <w:p w14:paraId="3A8CA461" w14:textId="7945FE6B" w:rsidR="002D19BA" w:rsidRPr="00340CC4" w:rsidRDefault="0051305F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engujian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hipotesis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E94616" w14:textId="769D09E2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5B48A" wp14:editId="3041C081">
                <wp:simplePos x="0" y="0"/>
                <wp:positionH relativeFrom="column">
                  <wp:posOffset>2686050</wp:posOffset>
                </wp:positionH>
                <wp:positionV relativeFrom="paragraph">
                  <wp:posOffset>124460</wp:posOffset>
                </wp:positionV>
                <wp:extent cx="635" cy="323850"/>
                <wp:effectExtent l="76200" t="38100" r="7556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CC3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1.5pt;margin-top:9.8pt;width:.05pt;height:25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5fTK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2AE000C3" w14:textId="48AF2F36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4109F9BF" w14:textId="3FC1746A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471E783F">
                <wp:simplePos x="0" y="0"/>
                <wp:positionH relativeFrom="column">
                  <wp:posOffset>69850</wp:posOffset>
                </wp:positionH>
                <wp:positionV relativeFrom="paragraph">
                  <wp:posOffset>52070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0021AED9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estimasi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441D1" id="AutoShape 13" o:spid="_x0000_s1030" style="position:absolute;left:0;text-align:left;margin-left:5.5pt;margin-top:4.1pt;width:414pt;height:20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" fillcolor="#d99594 [1941]" strokecolor="black [3213]">
                <v:textbox>
                  <w:txbxContent>
                    <w:p w14:paraId="086F8D4E" w14:textId="0021AED9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estimasi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5DCF7B5" w14:textId="5FC78C6C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62B23289">
                <wp:simplePos x="0" y="0"/>
                <wp:positionH relativeFrom="column">
                  <wp:posOffset>2685415</wp:posOffset>
                </wp:positionH>
                <wp:positionV relativeFrom="paragraph">
                  <wp:posOffset>116205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C6E6" id="AutoShape 12" o:spid="_x0000_s1026" type="#_x0000_t32" style="position:absolute;margin-left:211.45pt;margin-top:9.1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kL0pd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481B331E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2ECFD29D" w14:textId="36B3662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146DB9D4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182BC" w14:textId="56B6F4D7" w:rsidR="00601CB2" w:rsidRPr="00340CC4" w:rsidRDefault="008752B3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Penyamplingan</w:t>
                            </w:r>
                            <w:proofErr w:type="spellEnd"/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4.15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" fillcolor="#d99594 [1941]" strokecolor="black [3213]">
                <v:textbox>
                  <w:txbxContent>
                    <w:p w14:paraId="7FA182BC" w14:textId="56B6F4D7" w:rsidR="00601CB2" w:rsidRPr="00340CC4" w:rsidRDefault="008752B3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Penyamplingan</w:t>
                      </w:r>
                      <w:proofErr w:type="spellEnd"/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90A38" w14:textId="0A6EABF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5E5B739C">
                <wp:simplePos x="0" y="0"/>
                <wp:positionH relativeFrom="column">
                  <wp:posOffset>2685415</wp:posOffset>
                </wp:positionH>
                <wp:positionV relativeFrom="paragraph">
                  <wp:posOffset>114935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39E65" id="AutoShape 12" o:spid="_x0000_s1026" type="#_x0000_t32" style="position:absolute;margin-left:211.45pt;margin-top:9.05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jOvQI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76245891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70A09F0F" w14:textId="6A706C19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61B46741">
                <wp:simplePos x="0" y="0"/>
                <wp:positionH relativeFrom="column">
                  <wp:posOffset>57150</wp:posOffset>
                </wp:positionH>
                <wp:positionV relativeFrom="paragraph">
                  <wp:posOffset>46990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68BE47EC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distribusi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3.7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" fillcolor="#d99594 [1941]" strokecolor="black [3213]">
                <v:textbox>
                  <w:txbxContent>
                    <w:p w14:paraId="1A3A9B59" w14:textId="68BE47EC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distribusi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C31F673" w14:textId="551D720C" w:rsidR="00601CB2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63610E57">
                <wp:simplePos x="0" y="0"/>
                <wp:positionH relativeFrom="column">
                  <wp:posOffset>2685415</wp:posOffset>
                </wp:positionH>
                <wp:positionV relativeFrom="paragraph">
                  <wp:posOffset>104775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B2C1" id="AutoShape 12" o:spid="_x0000_s1026" type="#_x0000_t32" style="position:absolute;margin-left:211.45pt;margin-top:8.2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ICZ0g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1C5A350F" w14:textId="1C9914D1" w:rsidR="008752B3" w:rsidRDefault="008752B3" w:rsidP="00D905C4">
      <w:pPr>
        <w:pStyle w:val="ListParagraph"/>
        <w:ind w:left="284"/>
        <w:rPr>
          <w:b/>
        </w:rPr>
      </w:pPr>
    </w:p>
    <w:p w14:paraId="0F14560C" w14:textId="374A73B9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01914720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71564883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2.8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rSDK&#10;8NkAAAAGAQAADwAAAAAAAAAAAAAAAACmBAAAZHJzL2Rvd25yZXYueG1sUEsFBgAAAAAEAAQA8wAA&#10;AKwFAAAAAA==&#10;" fillcolor="#d99594 [1941]" strokecolor="black [3213]">
                <v:textbox>
                  <w:txbxContent>
                    <w:p w14:paraId="2427CDE9" w14:textId="71564883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10B1C6" w14:textId="2C4AED9A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6A43A291">
                <wp:simplePos x="0" y="0"/>
                <wp:positionH relativeFrom="column">
                  <wp:posOffset>2685415</wp:posOffset>
                </wp:positionH>
                <wp:positionV relativeFrom="paragraph">
                  <wp:posOffset>93980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E227" id="AutoShape 12" o:spid="_x0000_s1026" type="#_x0000_t32" style="position:absolute;margin-left:211.45pt;margin-top:7.4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A1YB6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7C53AA8C" w14:textId="675FB0AA" w:rsidR="008752B3" w:rsidRDefault="008752B3" w:rsidP="00D905C4">
      <w:pPr>
        <w:pStyle w:val="ListParagraph"/>
        <w:ind w:left="284"/>
        <w:rPr>
          <w:b/>
        </w:rPr>
      </w:pPr>
    </w:p>
    <w:p w14:paraId="3843B2ED" w14:textId="3189FFFE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4EA24B47">
                <wp:simplePos x="0" y="0"/>
                <wp:positionH relativeFrom="column">
                  <wp:posOffset>69850</wp:posOffset>
                </wp:positionH>
                <wp:positionV relativeFrom="paragraph">
                  <wp:posOffset>26035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54C916A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2.05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" fillcolor="#d99594 [1941]" strokecolor="black [3213]">
                <v:textbox>
                  <w:txbxContent>
                    <w:p w14:paraId="2F2858ED" w14:textId="554C916A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deskriptif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5C604E1" w14:textId="24144D4B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45CDFE29">
                <wp:simplePos x="0" y="0"/>
                <wp:positionH relativeFrom="column">
                  <wp:posOffset>2684780</wp:posOffset>
                </wp:positionH>
                <wp:positionV relativeFrom="paragraph">
                  <wp:posOffset>81280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7522C" id="AutoShape 12" o:spid="_x0000_s1026" type="#_x0000_t32" style="position:absolute;margin-left:211.4pt;margin-top:6.4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BhPvLN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2D12336" w14:textId="28C2C0DE" w:rsidR="008752B3" w:rsidRDefault="008752B3" w:rsidP="00D905C4">
      <w:pPr>
        <w:pStyle w:val="ListParagraph"/>
        <w:ind w:left="284"/>
        <w:rPr>
          <w:b/>
        </w:rPr>
      </w:pPr>
    </w:p>
    <w:p w14:paraId="504A75B8" w14:textId="162E8BD7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43CD3285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0D36A71F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teknik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.2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" fillcolor="#d99594 [1941]" strokecolor="black [3213]">
                <v:textbox>
                  <w:txbxContent>
                    <w:p w14:paraId="4A5DF3EE" w14:textId="0D36A71F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teknik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8E88AE6" w14:textId="77777777" w:rsidR="008752B3" w:rsidRDefault="008752B3" w:rsidP="00D905C4">
      <w:pPr>
        <w:pStyle w:val="ListParagraph"/>
        <w:ind w:left="284"/>
        <w:rPr>
          <w:b/>
        </w:rPr>
      </w:pPr>
    </w:p>
    <w:p w14:paraId="6366FFC2" w14:textId="77777777" w:rsidR="008752B3" w:rsidRDefault="008752B3" w:rsidP="00D905C4">
      <w:pPr>
        <w:pStyle w:val="ListParagraph"/>
        <w:ind w:left="284"/>
        <w:rPr>
          <w:b/>
        </w:rPr>
      </w:pPr>
    </w:p>
    <w:p w14:paraId="0D2BBDAF" w14:textId="77777777" w:rsidR="008752B3" w:rsidRDefault="008752B3" w:rsidP="00D905C4">
      <w:pPr>
        <w:pStyle w:val="ListParagraph"/>
        <w:ind w:left="284"/>
        <w:rPr>
          <w:b/>
        </w:rPr>
      </w:pP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155BEC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</w:rPr>
      </w:pPr>
      <w:r w:rsidRPr="008752B3">
        <w:rPr>
          <w:rFonts w:ascii="Times New Roman" w:hAnsi="Times New Roman" w:cs="Times New Roman"/>
        </w:rPr>
        <w:t xml:space="preserve">Johnson, R.A.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Gouri</w:t>
      </w:r>
      <w:proofErr w:type="spellEnd"/>
      <w:r w:rsidRPr="008752B3">
        <w:rPr>
          <w:rFonts w:ascii="Times New Roman" w:hAnsi="Times New Roman" w:cs="Times New Roman"/>
        </w:rPr>
        <w:t>, K.B. 201</w:t>
      </w:r>
      <w:r w:rsidRPr="008752B3">
        <w:rPr>
          <w:rFonts w:ascii="Times New Roman" w:hAnsi="Times New Roman" w:cs="Times New Roman"/>
          <w:lang w:val="en-US"/>
        </w:rPr>
        <w:t>9</w:t>
      </w:r>
      <w:r w:rsidRPr="008752B3">
        <w:rPr>
          <w:rFonts w:ascii="Times New Roman" w:hAnsi="Times New Roman" w:cs="Times New Roman"/>
        </w:rPr>
        <w:t xml:space="preserve">. </w:t>
      </w:r>
      <w:proofErr w:type="spellStart"/>
      <w:r w:rsidRPr="008752B3">
        <w:rPr>
          <w:rFonts w:ascii="Times New Roman" w:hAnsi="Times New Roman" w:cs="Times New Roman"/>
        </w:rPr>
        <w:t>Statistics</w:t>
      </w:r>
      <w:proofErr w:type="spellEnd"/>
      <w:r w:rsidRPr="008752B3">
        <w:rPr>
          <w:rFonts w:ascii="Times New Roman" w:hAnsi="Times New Roman" w:cs="Times New Roman"/>
        </w:rPr>
        <w:t xml:space="preserve">, </w:t>
      </w:r>
      <w:proofErr w:type="spellStart"/>
      <w:r w:rsidRPr="008752B3">
        <w:rPr>
          <w:rFonts w:ascii="Times New Roman" w:hAnsi="Times New Roman" w:cs="Times New Roman"/>
        </w:rPr>
        <w:t>Principles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Methods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r w:rsidRPr="008752B3">
        <w:rPr>
          <w:rFonts w:ascii="Times New Roman" w:hAnsi="Times New Roman" w:cs="Times New Roman"/>
          <w:lang w:val="en-US"/>
        </w:rPr>
        <w:t>8</w:t>
      </w:r>
      <w:proofErr w:type="spellStart"/>
      <w:r w:rsidRPr="008752B3">
        <w:rPr>
          <w:rFonts w:ascii="Times New Roman" w:hAnsi="Times New Roman" w:cs="Times New Roman"/>
        </w:rPr>
        <w:t>th.</w:t>
      </w:r>
      <w:proofErr w:type="spellEnd"/>
      <w:r w:rsidRPr="008752B3">
        <w:rPr>
          <w:rFonts w:ascii="Times New Roman" w:hAnsi="Times New Roman" w:cs="Times New Roman"/>
        </w:rPr>
        <w:t xml:space="preserve"> John </w:t>
      </w:r>
      <w:proofErr w:type="spellStart"/>
      <w:r w:rsidRPr="008752B3">
        <w:rPr>
          <w:rFonts w:ascii="Times New Roman" w:hAnsi="Times New Roman" w:cs="Times New Roman"/>
        </w:rPr>
        <w:t>Wiley</w:t>
      </w:r>
      <w:proofErr w:type="spellEnd"/>
      <w:r w:rsidRPr="008752B3">
        <w:rPr>
          <w:rFonts w:ascii="Times New Roman" w:hAnsi="Times New Roman" w:cs="Times New Roman"/>
        </w:rPr>
        <w:t xml:space="preserve"> &amp; Sons, </w:t>
      </w:r>
      <w:proofErr w:type="spellStart"/>
      <w:r w:rsidRPr="008752B3">
        <w:rPr>
          <w:rFonts w:ascii="Times New Roman" w:hAnsi="Times New Roman" w:cs="Times New Roman"/>
        </w:rPr>
        <w:t>Inc</w:t>
      </w:r>
      <w:proofErr w:type="spellEnd"/>
      <w:r w:rsidRPr="008752B3">
        <w:rPr>
          <w:rFonts w:ascii="Times New Roman" w:hAnsi="Times New Roman" w:cs="Times New Roman"/>
        </w:rPr>
        <w:t xml:space="preserve">., New </w:t>
      </w:r>
      <w:proofErr w:type="spellStart"/>
      <w:r w:rsidRPr="008752B3">
        <w:rPr>
          <w:rFonts w:ascii="Times New Roman" w:hAnsi="Times New Roman" w:cs="Times New Roman"/>
        </w:rPr>
        <w:t>York</w:t>
      </w:r>
      <w:proofErr w:type="spellEnd"/>
      <w:r w:rsidRPr="008752B3">
        <w:rPr>
          <w:rFonts w:ascii="Times New Roman" w:hAnsi="Times New Roman" w:cs="Times New Roman"/>
        </w:rPr>
        <w:t xml:space="preserve">. </w:t>
      </w:r>
    </w:p>
    <w:p w14:paraId="018546DE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>Hogg, R., Tanis, E., and Zimmerman, D. 2013. Probability and Statistical Inference 9th. Pearson, London.</w:t>
      </w:r>
    </w:p>
    <w:p w14:paraId="70FC734F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 xml:space="preserve">Pishro-Nik, H. 2014. Introduction to Probability Statistics and Random Processes. Kappa Research, LLC, Pennsylvania. </w:t>
      </w:r>
    </w:p>
    <w:p w14:paraId="1FE0948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>Montgomery, D.C. and Runger, G.C. 2002. Applied Statistics and Probability for Engineers. John Wiley &amp; Sons, Inc., New York</w:t>
      </w:r>
    </w:p>
    <w:p w14:paraId="29670C75" w14:textId="05AF344C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 xml:space="preserve">Harinaldi. 2003. </w:t>
      </w:r>
      <w:proofErr w:type="spellStart"/>
      <w:r w:rsidRPr="008752B3">
        <w:rPr>
          <w:rFonts w:ascii="Times New Roman" w:hAnsi="Times New Roman" w:cs="Times New Roman"/>
          <w:lang w:val="en-US"/>
        </w:rPr>
        <w:t>Prinsip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8752B3">
        <w:rPr>
          <w:rFonts w:ascii="Times New Roman" w:hAnsi="Times New Roman" w:cs="Times New Roman"/>
          <w:lang w:val="en-US"/>
        </w:rPr>
        <w:t>Statistik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Teknik dan Sains. </w:t>
      </w:r>
      <w:proofErr w:type="spellStart"/>
      <w:r w:rsidRPr="008752B3">
        <w:rPr>
          <w:rFonts w:ascii="Times New Roman" w:hAnsi="Times New Roman" w:cs="Times New Roman"/>
          <w:lang w:val="en-US"/>
        </w:rPr>
        <w:t>Erlangga</w:t>
      </w:r>
      <w:proofErr w:type="spellEnd"/>
      <w:r w:rsidRPr="008752B3">
        <w:rPr>
          <w:rFonts w:ascii="Times New Roman" w:hAnsi="Times New Roman" w:cs="Times New Roman"/>
          <w:lang w:val="en-US"/>
        </w:rPr>
        <w:t>, Jakarta.</w:t>
      </w:r>
    </w:p>
    <w:p w14:paraId="610902B3" w14:textId="77777777" w:rsidR="00611A87" w:rsidRPr="00611A87" w:rsidRDefault="00611A87" w:rsidP="007D3EAA">
      <w:pPr>
        <w:pStyle w:val="Default"/>
        <w:widowControl/>
        <w:jc w:val="both"/>
        <w:rPr>
          <w:rFonts w:asciiTheme="minorHAnsi" w:hAnsiTheme="minorHAnsi" w:cstheme="minorHAnsi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1B65C979" w14:textId="77777777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0FB670" w14:textId="77777777" w:rsidR="005027EA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D6B3DC" w14:textId="77777777" w:rsidR="005027EA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DBF0292" w14:textId="77777777" w:rsidR="005027EA" w:rsidRPr="00126E75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2DD11303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A24D18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655F510E" w:rsidR="000C498B" w:rsidRDefault="00A24D18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lastRenderedPageBreak/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38035390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</w:t>
      </w:r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logis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dihitung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di zoom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didokumentasikan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50DD5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proofErr w:type="gram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dan non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9A3542" w14:paraId="6E30B8F0" w14:textId="77777777" w:rsidTr="003C204A">
        <w:tc>
          <w:tcPr>
            <w:tcW w:w="567" w:type="dxa"/>
          </w:tcPr>
          <w:p w14:paraId="092E71C1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55CEB894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768BD9D5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757AE8" w14:paraId="19603873" w14:textId="77777777" w:rsidTr="003C204A">
        <w:tc>
          <w:tcPr>
            <w:tcW w:w="567" w:type="dxa"/>
          </w:tcPr>
          <w:p w14:paraId="5E33B311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006971F7" w14:textId="6B374A04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9 Oktober 2025</w:t>
            </w:r>
          </w:p>
        </w:tc>
        <w:tc>
          <w:tcPr>
            <w:tcW w:w="4961" w:type="dxa"/>
          </w:tcPr>
          <w:p w14:paraId="563A65CC" w14:textId="7BE90F9D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</w:t>
            </w:r>
          </w:p>
        </w:tc>
      </w:tr>
      <w:tr w:rsidR="00757AE8" w14:paraId="63E67681" w14:textId="77777777" w:rsidTr="003C204A">
        <w:tc>
          <w:tcPr>
            <w:tcW w:w="567" w:type="dxa"/>
          </w:tcPr>
          <w:p w14:paraId="1B62587D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26E97C8B" w14:textId="24B608F5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16 Oktober 2025</w:t>
            </w:r>
          </w:p>
        </w:tc>
        <w:tc>
          <w:tcPr>
            <w:tcW w:w="4961" w:type="dxa"/>
          </w:tcPr>
          <w:p w14:paraId="665B9EC2" w14:textId="3708E316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Kajian Teknik</w:t>
            </w:r>
          </w:p>
        </w:tc>
      </w:tr>
      <w:tr w:rsidR="00757AE8" w14:paraId="6692710D" w14:textId="77777777" w:rsidTr="003C204A">
        <w:tc>
          <w:tcPr>
            <w:tcW w:w="567" w:type="dxa"/>
          </w:tcPr>
          <w:p w14:paraId="1B5D20A3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5EB9C4A9" w14:textId="032F8D01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23 Oktober 2025</w:t>
            </w:r>
          </w:p>
        </w:tc>
        <w:tc>
          <w:tcPr>
            <w:tcW w:w="4961" w:type="dxa"/>
          </w:tcPr>
          <w:p w14:paraId="17BA711F" w14:textId="38057A51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Deskriptif</w:t>
            </w:r>
            <w:proofErr w:type="spellEnd"/>
          </w:p>
        </w:tc>
      </w:tr>
      <w:tr w:rsidR="00757AE8" w14:paraId="7BC771B7" w14:textId="77777777" w:rsidTr="003C204A">
        <w:tc>
          <w:tcPr>
            <w:tcW w:w="567" w:type="dxa"/>
          </w:tcPr>
          <w:p w14:paraId="1B07E1CE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86E6CC3" w14:textId="2337EDE8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30 Oktober 2025</w:t>
            </w:r>
          </w:p>
        </w:tc>
        <w:tc>
          <w:tcPr>
            <w:tcW w:w="4961" w:type="dxa"/>
          </w:tcPr>
          <w:p w14:paraId="5F4F2EE8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Perhitungan Teori Probabilitas</w:t>
            </w:r>
          </w:p>
        </w:tc>
      </w:tr>
      <w:tr w:rsidR="00757AE8" w14:paraId="04BB2DA8" w14:textId="77777777" w:rsidTr="003C204A">
        <w:tc>
          <w:tcPr>
            <w:tcW w:w="567" w:type="dxa"/>
          </w:tcPr>
          <w:p w14:paraId="2D6267DA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3336DF1A" w14:textId="4C9AC123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6 November 2025</w:t>
            </w:r>
          </w:p>
        </w:tc>
        <w:tc>
          <w:tcPr>
            <w:tcW w:w="4961" w:type="dxa"/>
          </w:tcPr>
          <w:p w14:paraId="5B19B82B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757AE8" w14:paraId="07932639" w14:textId="77777777" w:rsidTr="003C204A">
        <w:tc>
          <w:tcPr>
            <w:tcW w:w="567" w:type="dxa"/>
          </w:tcPr>
          <w:p w14:paraId="1BD325F4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0E63C3A8" w14:textId="0665AD33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13 November 2025</w:t>
            </w:r>
          </w:p>
        </w:tc>
        <w:tc>
          <w:tcPr>
            <w:tcW w:w="4961" w:type="dxa"/>
          </w:tcPr>
          <w:p w14:paraId="2455B87C" w14:textId="77777777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Sampling</w:t>
            </w:r>
          </w:p>
        </w:tc>
      </w:tr>
      <w:tr w:rsidR="00757AE8" w14:paraId="5D07B623" w14:textId="77777777" w:rsidTr="003C204A">
        <w:tc>
          <w:tcPr>
            <w:tcW w:w="567" w:type="dxa"/>
          </w:tcPr>
          <w:p w14:paraId="332DFC86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063D73C7" w14:textId="20DADBDB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20 November 2025</w:t>
            </w:r>
          </w:p>
        </w:tc>
        <w:tc>
          <w:tcPr>
            <w:tcW w:w="4961" w:type="dxa"/>
          </w:tcPr>
          <w:p w14:paraId="7E8F5DA0" w14:textId="433DE96E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757AE8" w14:paraId="1C79D18A" w14:textId="77777777" w:rsidTr="003C204A">
        <w:tc>
          <w:tcPr>
            <w:tcW w:w="567" w:type="dxa"/>
          </w:tcPr>
          <w:p w14:paraId="0BE35607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2B6800F1" w14:textId="02EE3705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27 November 2025</w:t>
            </w:r>
          </w:p>
        </w:tc>
        <w:tc>
          <w:tcPr>
            <w:tcW w:w="4961" w:type="dxa"/>
          </w:tcPr>
          <w:p w14:paraId="4FF8F272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757AE8" w14:paraId="1C212CC3" w14:textId="77777777" w:rsidTr="003C204A">
        <w:tc>
          <w:tcPr>
            <w:tcW w:w="567" w:type="dxa"/>
          </w:tcPr>
          <w:p w14:paraId="0868519C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250F832C" w14:textId="235A9D4B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5F27FCFC" w14:textId="0171DD38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Estimasi</w:t>
            </w:r>
            <w:proofErr w:type="spellEnd"/>
          </w:p>
        </w:tc>
      </w:tr>
      <w:tr w:rsidR="00757AE8" w14:paraId="3F33C921" w14:textId="77777777" w:rsidTr="003C204A">
        <w:tc>
          <w:tcPr>
            <w:tcW w:w="567" w:type="dxa"/>
          </w:tcPr>
          <w:p w14:paraId="3FBEE6D1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19A9BFB0" w14:textId="4CF8935A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202B7BA9" w14:textId="52CFBA7E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57AE8" w14:paraId="4290B897" w14:textId="77777777" w:rsidTr="003C204A">
        <w:tc>
          <w:tcPr>
            <w:tcW w:w="567" w:type="dxa"/>
          </w:tcPr>
          <w:p w14:paraId="40B7BC72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977" w:type="dxa"/>
          </w:tcPr>
          <w:p w14:paraId="63C549DD" w14:textId="2C790893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18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22AF8512" w14:textId="0E274896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57AE8" w14:paraId="7FCDFFB5" w14:textId="77777777" w:rsidTr="003C204A">
        <w:tc>
          <w:tcPr>
            <w:tcW w:w="567" w:type="dxa"/>
          </w:tcPr>
          <w:p w14:paraId="45064369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1C54E2B9" w14:textId="613F8AE5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25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7F8A82EF" w14:textId="01490BC8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57AE8" w14:paraId="6FC28195" w14:textId="77777777" w:rsidTr="003C204A">
        <w:tc>
          <w:tcPr>
            <w:tcW w:w="567" w:type="dxa"/>
          </w:tcPr>
          <w:p w14:paraId="1CD7D0BF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1E6FEAF5" w14:textId="359A1A9B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8 Januari 2026</w:t>
            </w:r>
          </w:p>
        </w:tc>
        <w:tc>
          <w:tcPr>
            <w:tcW w:w="4961" w:type="dxa"/>
          </w:tcPr>
          <w:p w14:paraId="46957BFD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Regresi</w:t>
            </w:r>
            <w:proofErr w:type="spellEnd"/>
          </w:p>
        </w:tc>
      </w:tr>
      <w:tr w:rsidR="00757AE8" w14:paraId="72A5D082" w14:textId="77777777" w:rsidTr="003C204A">
        <w:tc>
          <w:tcPr>
            <w:tcW w:w="567" w:type="dxa"/>
          </w:tcPr>
          <w:p w14:paraId="13F227D1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BEE4BFA" w14:textId="1090316C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15 Januari 2026</w:t>
            </w:r>
          </w:p>
        </w:tc>
        <w:tc>
          <w:tcPr>
            <w:tcW w:w="4961" w:type="dxa"/>
          </w:tcPr>
          <w:p w14:paraId="0FE58180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Software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MINITAB</w:t>
            </w:r>
          </w:p>
        </w:tc>
      </w:tr>
      <w:tr w:rsidR="00757AE8" w14:paraId="44C0AB25" w14:textId="77777777" w:rsidTr="003C204A">
        <w:tc>
          <w:tcPr>
            <w:tcW w:w="567" w:type="dxa"/>
          </w:tcPr>
          <w:p w14:paraId="5E3CF03A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62D8DB94" w14:textId="45980821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Kamis, 22 Januari 2026</w:t>
            </w:r>
          </w:p>
        </w:tc>
        <w:tc>
          <w:tcPr>
            <w:tcW w:w="4961" w:type="dxa"/>
          </w:tcPr>
          <w:p w14:paraId="346C95EE" w14:textId="77777777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757AE8" w14:paraId="513EDC7E" w14:textId="77777777" w:rsidTr="003C204A">
        <w:tc>
          <w:tcPr>
            <w:tcW w:w="567" w:type="dxa"/>
          </w:tcPr>
          <w:p w14:paraId="2E72828F" w14:textId="77777777" w:rsidR="00757AE8" w:rsidRDefault="00757AE8" w:rsidP="00757AE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7A0772CD" w14:textId="7030D07E" w:rsidR="00757AE8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Kamis,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0ACC0DEC" w14:textId="77777777" w:rsidR="00757AE8" w:rsidRPr="00B96DD9" w:rsidRDefault="00757AE8" w:rsidP="00757AE8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Pr="00B96DD9" w:rsidRDefault="006F5748" w:rsidP="00B96DD9">
      <w:pPr>
        <w:rPr>
          <w:b/>
        </w:rPr>
      </w:pPr>
    </w:p>
    <w:p w14:paraId="1823F402" w14:textId="36D44780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7707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7707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 w:rsidR="00A24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</w:t>
      </w:r>
    </w:p>
    <w:p w14:paraId="3654AD1F" w14:textId="2C57D6D4" w:rsidR="0010171A" w:rsidRPr="00853A6E" w:rsidRDefault="00A24D18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6B1AC951" wp14:editId="49B4649E">
            <wp:simplePos x="0" y="0"/>
            <wp:positionH relativeFrom="column">
              <wp:posOffset>3187700</wp:posOffset>
            </wp:positionH>
            <wp:positionV relativeFrom="paragraph">
              <wp:posOffset>200660</wp:posOffset>
            </wp:positionV>
            <wp:extent cx="1216025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6982412C" w14:textId="61950118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5F91154" w14:textId="59B05ABD" w:rsidR="00611A87" w:rsidRPr="00853A6E" w:rsidRDefault="00611A87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50B16B1" w14:textId="77777777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40FAB881" w:rsidR="00A00670" w:rsidRPr="00853A6E" w:rsidRDefault="005027EA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…………..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3414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50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sectPr w:rsidR="00A00670" w:rsidRPr="00853A6E" w:rsidSect="003B31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7CFB" w14:textId="77777777" w:rsidR="0009131D" w:rsidRDefault="0009131D" w:rsidP="00F30E1C">
      <w:pPr>
        <w:spacing w:after="0" w:line="240" w:lineRule="auto"/>
      </w:pPr>
      <w:r>
        <w:separator/>
      </w:r>
    </w:p>
  </w:endnote>
  <w:endnote w:type="continuationSeparator" w:id="0">
    <w:p w14:paraId="5A7B095D" w14:textId="77777777" w:rsidR="0009131D" w:rsidRDefault="0009131D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5EF8" w14:textId="77777777" w:rsidR="0009131D" w:rsidRDefault="0009131D" w:rsidP="00F30E1C">
      <w:pPr>
        <w:spacing w:after="0" w:line="240" w:lineRule="auto"/>
      </w:pPr>
      <w:r>
        <w:separator/>
      </w:r>
    </w:p>
  </w:footnote>
  <w:footnote w:type="continuationSeparator" w:id="0">
    <w:p w14:paraId="7D83DDCC" w14:textId="77777777" w:rsidR="0009131D" w:rsidRDefault="0009131D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2404473">
    <w:abstractNumId w:val="31"/>
  </w:num>
  <w:num w:numId="2" w16cid:durableId="1377772909">
    <w:abstractNumId w:val="13"/>
  </w:num>
  <w:num w:numId="3" w16cid:durableId="801464828">
    <w:abstractNumId w:val="16"/>
  </w:num>
  <w:num w:numId="4" w16cid:durableId="841161630">
    <w:abstractNumId w:val="22"/>
  </w:num>
  <w:num w:numId="5" w16cid:durableId="1703554259">
    <w:abstractNumId w:val="24"/>
  </w:num>
  <w:num w:numId="6" w16cid:durableId="1682505784">
    <w:abstractNumId w:val="25"/>
  </w:num>
  <w:num w:numId="7" w16cid:durableId="1120299198">
    <w:abstractNumId w:val="4"/>
  </w:num>
  <w:num w:numId="8" w16cid:durableId="1323463568">
    <w:abstractNumId w:val="11"/>
  </w:num>
  <w:num w:numId="9" w16cid:durableId="1401638297">
    <w:abstractNumId w:val="29"/>
  </w:num>
  <w:num w:numId="10" w16cid:durableId="965893349">
    <w:abstractNumId w:val="7"/>
  </w:num>
  <w:num w:numId="11" w16cid:durableId="907424135">
    <w:abstractNumId w:val="8"/>
  </w:num>
  <w:num w:numId="12" w16cid:durableId="1456947728">
    <w:abstractNumId w:val="20"/>
  </w:num>
  <w:num w:numId="13" w16cid:durableId="1101410287">
    <w:abstractNumId w:val="14"/>
  </w:num>
  <w:num w:numId="14" w16cid:durableId="42339789">
    <w:abstractNumId w:val="15"/>
  </w:num>
  <w:num w:numId="15" w16cid:durableId="1636913295">
    <w:abstractNumId w:val="30"/>
  </w:num>
  <w:num w:numId="16" w16cid:durableId="1723363086">
    <w:abstractNumId w:val="0"/>
  </w:num>
  <w:num w:numId="17" w16cid:durableId="1806584873">
    <w:abstractNumId w:val="32"/>
  </w:num>
  <w:num w:numId="18" w16cid:durableId="68189382">
    <w:abstractNumId w:val="33"/>
  </w:num>
  <w:num w:numId="19" w16cid:durableId="1477720860">
    <w:abstractNumId w:val="5"/>
  </w:num>
  <w:num w:numId="20" w16cid:durableId="2144692006">
    <w:abstractNumId w:val="6"/>
  </w:num>
  <w:num w:numId="21" w16cid:durableId="1454444559">
    <w:abstractNumId w:val="26"/>
  </w:num>
  <w:num w:numId="22" w16cid:durableId="1089158975">
    <w:abstractNumId w:val="21"/>
  </w:num>
  <w:num w:numId="23" w16cid:durableId="1287470386">
    <w:abstractNumId w:val="18"/>
  </w:num>
  <w:num w:numId="24" w16cid:durableId="1502819270">
    <w:abstractNumId w:val="12"/>
  </w:num>
  <w:num w:numId="25" w16cid:durableId="567959005">
    <w:abstractNumId w:val="23"/>
  </w:num>
  <w:num w:numId="26" w16cid:durableId="549652849">
    <w:abstractNumId w:val="34"/>
  </w:num>
  <w:num w:numId="27" w16cid:durableId="607808775">
    <w:abstractNumId w:val="17"/>
  </w:num>
  <w:num w:numId="28" w16cid:durableId="837355052">
    <w:abstractNumId w:val="9"/>
  </w:num>
  <w:num w:numId="29" w16cid:durableId="610936023">
    <w:abstractNumId w:val="19"/>
  </w:num>
  <w:num w:numId="30" w16cid:durableId="449083451">
    <w:abstractNumId w:val="28"/>
  </w:num>
  <w:num w:numId="31" w16cid:durableId="411201251">
    <w:abstractNumId w:val="27"/>
  </w:num>
  <w:num w:numId="32" w16cid:durableId="203443865">
    <w:abstractNumId w:val="35"/>
  </w:num>
  <w:num w:numId="33" w16cid:durableId="119957455">
    <w:abstractNumId w:val="2"/>
  </w:num>
  <w:num w:numId="34" w16cid:durableId="850341735">
    <w:abstractNumId w:val="10"/>
  </w:num>
  <w:num w:numId="35" w16cid:durableId="935212898">
    <w:abstractNumId w:val="1"/>
  </w:num>
  <w:num w:numId="36" w16cid:durableId="190070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25130"/>
    <w:rsid w:val="00075A8F"/>
    <w:rsid w:val="0009131D"/>
    <w:rsid w:val="00091D6B"/>
    <w:rsid w:val="000B4DAF"/>
    <w:rsid w:val="000C498B"/>
    <w:rsid w:val="000E6691"/>
    <w:rsid w:val="000F2E18"/>
    <w:rsid w:val="0010171A"/>
    <w:rsid w:val="00136168"/>
    <w:rsid w:val="0017179D"/>
    <w:rsid w:val="001D7359"/>
    <w:rsid w:val="001E2292"/>
    <w:rsid w:val="001E2F53"/>
    <w:rsid w:val="002739F2"/>
    <w:rsid w:val="002D19BA"/>
    <w:rsid w:val="002E30BA"/>
    <w:rsid w:val="002F05E5"/>
    <w:rsid w:val="0031431E"/>
    <w:rsid w:val="003269A7"/>
    <w:rsid w:val="00331CDE"/>
    <w:rsid w:val="0033414D"/>
    <w:rsid w:val="00340CC4"/>
    <w:rsid w:val="00396158"/>
    <w:rsid w:val="003B31D1"/>
    <w:rsid w:val="003D3C47"/>
    <w:rsid w:val="003F4268"/>
    <w:rsid w:val="00414FFF"/>
    <w:rsid w:val="004233F5"/>
    <w:rsid w:val="00434CF0"/>
    <w:rsid w:val="0043511E"/>
    <w:rsid w:val="00480BA2"/>
    <w:rsid w:val="004C548C"/>
    <w:rsid w:val="005027EA"/>
    <w:rsid w:val="0051305F"/>
    <w:rsid w:val="00552364"/>
    <w:rsid w:val="00597CBA"/>
    <w:rsid w:val="005A7849"/>
    <w:rsid w:val="005D55A0"/>
    <w:rsid w:val="005E5280"/>
    <w:rsid w:val="00601CB2"/>
    <w:rsid w:val="00611A87"/>
    <w:rsid w:val="006372EC"/>
    <w:rsid w:val="00671CC4"/>
    <w:rsid w:val="006835B4"/>
    <w:rsid w:val="006D57F1"/>
    <w:rsid w:val="006F5748"/>
    <w:rsid w:val="007149DC"/>
    <w:rsid w:val="00742D85"/>
    <w:rsid w:val="00743638"/>
    <w:rsid w:val="00755042"/>
    <w:rsid w:val="00757AE8"/>
    <w:rsid w:val="00793A1D"/>
    <w:rsid w:val="007D2105"/>
    <w:rsid w:val="007D3EAA"/>
    <w:rsid w:val="007E1259"/>
    <w:rsid w:val="00801533"/>
    <w:rsid w:val="0082343C"/>
    <w:rsid w:val="00840054"/>
    <w:rsid w:val="00853A6E"/>
    <w:rsid w:val="008752B3"/>
    <w:rsid w:val="008E19C8"/>
    <w:rsid w:val="008E2CA7"/>
    <w:rsid w:val="00904130"/>
    <w:rsid w:val="009422B2"/>
    <w:rsid w:val="00947707"/>
    <w:rsid w:val="00971195"/>
    <w:rsid w:val="009A3542"/>
    <w:rsid w:val="009B6C3E"/>
    <w:rsid w:val="009F0B9B"/>
    <w:rsid w:val="00A00670"/>
    <w:rsid w:val="00A02F59"/>
    <w:rsid w:val="00A0516F"/>
    <w:rsid w:val="00A16A42"/>
    <w:rsid w:val="00A17421"/>
    <w:rsid w:val="00A24D18"/>
    <w:rsid w:val="00A5227D"/>
    <w:rsid w:val="00A719D6"/>
    <w:rsid w:val="00AA112C"/>
    <w:rsid w:val="00AC4C6D"/>
    <w:rsid w:val="00AF4B32"/>
    <w:rsid w:val="00B045FF"/>
    <w:rsid w:val="00B84D20"/>
    <w:rsid w:val="00B9489E"/>
    <w:rsid w:val="00B96DD9"/>
    <w:rsid w:val="00BC3629"/>
    <w:rsid w:val="00BD01C9"/>
    <w:rsid w:val="00BE3077"/>
    <w:rsid w:val="00C25BB1"/>
    <w:rsid w:val="00C3536F"/>
    <w:rsid w:val="00C50DD5"/>
    <w:rsid w:val="00C5199D"/>
    <w:rsid w:val="00C800F3"/>
    <w:rsid w:val="00C93227"/>
    <w:rsid w:val="00CE7CB4"/>
    <w:rsid w:val="00D07993"/>
    <w:rsid w:val="00D320A8"/>
    <w:rsid w:val="00D82215"/>
    <w:rsid w:val="00D905C4"/>
    <w:rsid w:val="00DC4C92"/>
    <w:rsid w:val="00DD13A7"/>
    <w:rsid w:val="00E2534E"/>
    <w:rsid w:val="00EB4246"/>
    <w:rsid w:val="00EC13BD"/>
    <w:rsid w:val="00EF7913"/>
    <w:rsid w:val="00F30E1C"/>
    <w:rsid w:val="00F807CE"/>
    <w:rsid w:val="00FB0F84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3</cp:revision>
  <cp:lastPrinted>2023-05-16T03:33:00Z</cp:lastPrinted>
  <dcterms:created xsi:type="dcterms:W3CDTF">2025-10-05T03:57:00Z</dcterms:created>
  <dcterms:modified xsi:type="dcterms:W3CDTF">2025-10-05T03:59:00Z</dcterms:modified>
</cp:coreProperties>
</file>