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993C4" w14:textId="77777777" w:rsidR="004726FF" w:rsidRDefault="004726FF" w:rsidP="004726FF">
      <w:pPr>
        <w:spacing w:line="360" w:lineRule="auto"/>
        <w:ind w:left="540" w:hanging="540"/>
        <w:jc w:val="both"/>
        <w:rPr>
          <w:b/>
          <w:bCs/>
          <w:lang w:val="sv-SE"/>
        </w:rPr>
      </w:pPr>
    </w:p>
    <w:p w14:paraId="19C68F43" w14:textId="23F884C5" w:rsidR="004726FF" w:rsidRPr="0026531F" w:rsidRDefault="00546FF8" w:rsidP="00546FF8">
      <w:pPr>
        <w:spacing w:line="360" w:lineRule="auto"/>
        <w:ind w:left="540" w:hanging="540"/>
        <w:jc w:val="both"/>
        <w:rPr>
          <w:b/>
          <w:bCs/>
          <w:sz w:val="28"/>
          <w:szCs w:val="28"/>
          <w:lang w:val="sv-SE"/>
        </w:rPr>
      </w:pPr>
      <w:r w:rsidRPr="0026531F">
        <w:rPr>
          <w:b/>
          <w:bCs/>
          <w:sz w:val="28"/>
          <w:szCs w:val="28"/>
          <w:lang w:val="sv-SE"/>
        </w:rPr>
        <w:t>M</w:t>
      </w:r>
      <w:r w:rsidR="00A81BEA">
        <w:rPr>
          <w:b/>
          <w:bCs/>
          <w:sz w:val="28"/>
          <w:szCs w:val="28"/>
          <w:lang w:val="sv-SE"/>
        </w:rPr>
        <w:t>ANAJEMEN OPERASIONAL-</w:t>
      </w:r>
      <w:r w:rsidRPr="0026531F">
        <w:rPr>
          <w:b/>
          <w:bCs/>
          <w:sz w:val="28"/>
          <w:szCs w:val="28"/>
          <w:lang w:val="sv-SE"/>
        </w:rPr>
        <w:t>II</w:t>
      </w:r>
    </w:p>
    <w:p w14:paraId="7172B4A2" w14:textId="43DEAD9C" w:rsidR="004726FF" w:rsidRPr="0026531F" w:rsidRDefault="0026531F" w:rsidP="00546FF8">
      <w:pPr>
        <w:spacing w:line="360" w:lineRule="auto"/>
        <w:ind w:left="540" w:hanging="540"/>
        <w:jc w:val="both"/>
        <w:rPr>
          <w:b/>
          <w:bCs/>
          <w:sz w:val="28"/>
          <w:szCs w:val="28"/>
          <w:lang w:val="sv-SE"/>
        </w:rPr>
      </w:pPr>
      <w:r>
        <w:rPr>
          <w:b/>
          <w:bCs/>
          <w:sz w:val="28"/>
          <w:szCs w:val="28"/>
          <w:lang w:val="sv-SE"/>
        </w:rPr>
        <w:t xml:space="preserve">Sesi </w:t>
      </w:r>
      <w:r w:rsidR="004726FF" w:rsidRPr="0026531F">
        <w:rPr>
          <w:b/>
          <w:bCs/>
          <w:sz w:val="28"/>
          <w:szCs w:val="28"/>
          <w:lang w:val="sv-SE"/>
        </w:rPr>
        <w:t>Perkuliahan</w:t>
      </w:r>
      <w:r w:rsidR="00546FF8" w:rsidRPr="0026531F">
        <w:rPr>
          <w:b/>
          <w:bCs/>
          <w:sz w:val="28"/>
          <w:szCs w:val="28"/>
          <w:lang w:val="sv-SE"/>
        </w:rPr>
        <w:t xml:space="preserve"> </w:t>
      </w:r>
      <w:r w:rsidR="00DE5B16">
        <w:rPr>
          <w:b/>
          <w:bCs/>
          <w:sz w:val="28"/>
          <w:szCs w:val="28"/>
          <w:lang w:val="sv-SE"/>
        </w:rPr>
        <w:t>4</w:t>
      </w:r>
      <w:r w:rsidR="004726FF" w:rsidRPr="0026531F">
        <w:rPr>
          <w:b/>
          <w:bCs/>
          <w:sz w:val="28"/>
          <w:szCs w:val="28"/>
          <w:lang w:val="sv-SE"/>
        </w:rPr>
        <w:t xml:space="preserve"> (</w:t>
      </w:r>
      <w:r w:rsidR="00546FF8" w:rsidRPr="0026531F">
        <w:rPr>
          <w:b/>
          <w:bCs/>
          <w:sz w:val="28"/>
          <w:szCs w:val="28"/>
          <w:lang w:val="sv-SE"/>
        </w:rPr>
        <w:t xml:space="preserve">Sabtu, </w:t>
      </w:r>
      <w:r w:rsidR="00584ECC">
        <w:rPr>
          <w:b/>
          <w:bCs/>
          <w:sz w:val="28"/>
          <w:szCs w:val="28"/>
          <w:lang w:val="sv-SE"/>
        </w:rPr>
        <w:t xml:space="preserve"> </w:t>
      </w:r>
      <w:r w:rsidR="00C25CF4">
        <w:rPr>
          <w:b/>
          <w:bCs/>
          <w:sz w:val="28"/>
          <w:szCs w:val="28"/>
          <w:lang w:val="sv-SE"/>
        </w:rPr>
        <w:t>30 Mei</w:t>
      </w:r>
      <w:r w:rsidR="004726FF" w:rsidRPr="0026531F">
        <w:rPr>
          <w:b/>
          <w:bCs/>
          <w:sz w:val="28"/>
          <w:szCs w:val="28"/>
          <w:lang w:val="sv-SE"/>
        </w:rPr>
        <w:t xml:space="preserve"> 202</w:t>
      </w:r>
      <w:r w:rsidR="00C25CF4">
        <w:rPr>
          <w:b/>
          <w:bCs/>
          <w:sz w:val="28"/>
          <w:szCs w:val="28"/>
          <w:lang w:val="sv-SE"/>
        </w:rPr>
        <w:t>6</w:t>
      </w:r>
      <w:r w:rsidR="004726FF" w:rsidRPr="0026531F">
        <w:rPr>
          <w:b/>
          <w:bCs/>
          <w:sz w:val="28"/>
          <w:szCs w:val="28"/>
          <w:lang w:val="sv-SE"/>
        </w:rPr>
        <w:t>)</w:t>
      </w:r>
    </w:p>
    <w:p w14:paraId="5888AD00" w14:textId="77777777" w:rsidR="004726FF" w:rsidRPr="0026531F" w:rsidRDefault="004726FF" w:rsidP="004726FF">
      <w:pPr>
        <w:spacing w:line="360" w:lineRule="auto"/>
        <w:ind w:left="540" w:hanging="540"/>
        <w:jc w:val="both"/>
        <w:rPr>
          <w:sz w:val="28"/>
          <w:szCs w:val="28"/>
          <w:lang w:val="sv-SE"/>
        </w:rPr>
      </w:pPr>
    </w:p>
    <w:p w14:paraId="0E61C679" w14:textId="77777777" w:rsidR="004726FF" w:rsidRPr="0026531F" w:rsidRDefault="004726FF" w:rsidP="004726FF">
      <w:pPr>
        <w:spacing w:line="360" w:lineRule="auto"/>
        <w:ind w:left="540" w:hanging="540"/>
        <w:jc w:val="both"/>
        <w:rPr>
          <w:sz w:val="28"/>
          <w:szCs w:val="28"/>
          <w:lang w:val="sv-SE"/>
        </w:rPr>
      </w:pPr>
      <w:r w:rsidRPr="0026531F">
        <w:rPr>
          <w:b/>
          <w:sz w:val="28"/>
          <w:szCs w:val="28"/>
        </w:rPr>
        <w:t xml:space="preserve">Dr. </w:t>
      </w:r>
      <w:proofErr w:type="spellStart"/>
      <w:r w:rsidRPr="0026531F">
        <w:rPr>
          <w:b/>
          <w:sz w:val="28"/>
          <w:szCs w:val="28"/>
        </w:rPr>
        <w:t>Mustangin</w:t>
      </w:r>
      <w:proofErr w:type="spellEnd"/>
      <w:r w:rsidRPr="0026531F">
        <w:rPr>
          <w:b/>
          <w:sz w:val="28"/>
          <w:szCs w:val="28"/>
        </w:rPr>
        <w:t xml:space="preserve"> Amin, S.E., M.M.</w:t>
      </w:r>
      <w:r w:rsidRPr="0026531F">
        <w:rPr>
          <w:sz w:val="28"/>
          <w:szCs w:val="28"/>
          <w:lang w:val="sv-SE"/>
        </w:rPr>
        <w:t xml:space="preserve"> </w:t>
      </w:r>
    </w:p>
    <w:p w14:paraId="5807D1E5" w14:textId="77777777" w:rsidR="004726FF" w:rsidRPr="0026531F" w:rsidRDefault="004726FF" w:rsidP="004726FF">
      <w:pPr>
        <w:spacing w:line="360" w:lineRule="auto"/>
        <w:jc w:val="center"/>
        <w:rPr>
          <w:b/>
          <w:sz w:val="32"/>
          <w:szCs w:val="32"/>
          <w:lang w:val="sv-SE"/>
        </w:rPr>
      </w:pPr>
    </w:p>
    <w:p w14:paraId="3F0C1209" w14:textId="77777777" w:rsidR="004726FF" w:rsidRPr="0026531F" w:rsidRDefault="004726FF" w:rsidP="004726FF">
      <w:pPr>
        <w:spacing w:line="360" w:lineRule="auto"/>
        <w:jc w:val="center"/>
        <w:rPr>
          <w:b/>
          <w:sz w:val="32"/>
          <w:szCs w:val="32"/>
          <w:lang w:val="sv-SE"/>
        </w:rPr>
      </w:pPr>
    </w:p>
    <w:p w14:paraId="4D1CC6EC" w14:textId="77777777" w:rsidR="004726FF" w:rsidRPr="0026531F" w:rsidRDefault="004726FF" w:rsidP="004726FF">
      <w:pPr>
        <w:spacing w:line="360" w:lineRule="auto"/>
        <w:jc w:val="center"/>
        <w:rPr>
          <w:b/>
          <w:sz w:val="32"/>
          <w:szCs w:val="32"/>
          <w:lang w:val="sv-SE"/>
        </w:rPr>
      </w:pPr>
    </w:p>
    <w:p w14:paraId="64083BE6" w14:textId="77777777" w:rsidR="004726FF" w:rsidRPr="0026531F" w:rsidRDefault="004726FF" w:rsidP="004726FF">
      <w:pPr>
        <w:spacing w:line="360" w:lineRule="auto"/>
        <w:jc w:val="center"/>
        <w:rPr>
          <w:b/>
          <w:sz w:val="32"/>
          <w:szCs w:val="32"/>
          <w:lang w:val="sv-SE"/>
        </w:rPr>
      </w:pPr>
    </w:p>
    <w:p w14:paraId="2AEEE389" w14:textId="77777777" w:rsidR="004726FF" w:rsidRPr="0026531F" w:rsidRDefault="004726FF" w:rsidP="004726FF">
      <w:pPr>
        <w:spacing w:line="360" w:lineRule="auto"/>
        <w:jc w:val="center"/>
        <w:rPr>
          <w:b/>
          <w:sz w:val="32"/>
          <w:szCs w:val="32"/>
          <w:lang w:val="sv-SE"/>
        </w:rPr>
      </w:pPr>
    </w:p>
    <w:p w14:paraId="299BD7B6" w14:textId="77777777" w:rsidR="004726FF" w:rsidRPr="0026531F" w:rsidRDefault="004726FF" w:rsidP="004726FF">
      <w:pPr>
        <w:spacing w:line="360" w:lineRule="auto"/>
        <w:jc w:val="center"/>
        <w:rPr>
          <w:b/>
          <w:sz w:val="32"/>
          <w:szCs w:val="32"/>
          <w:lang w:val="sv-SE"/>
        </w:rPr>
      </w:pPr>
    </w:p>
    <w:p w14:paraId="5AAF2BE5" w14:textId="77777777" w:rsidR="004726FF" w:rsidRPr="0026531F" w:rsidRDefault="004726FF" w:rsidP="004726FF">
      <w:pPr>
        <w:spacing w:line="360" w:lineRule="auto"/>
        <w:jc w:val="center"/>
        <w:rPr>
          <w:b/>
          <w:sz w:val="32"/>
          <w:szCs w:val="32"/>
          <w:lang w:val="sv-SE"/>
        </w:rPr>
      </w:pPr>
    </w:p>
    <w:p w14:paraId="0D33D4AC" w14:textId="77777777" w:rsidR="004726FF" w:rsidRPr="0026531F" w:rsidRDefault="004726FF" w:rsidP="004726FF">
      <w:pPr>
        <w:spacing w:line="360" w:lineRule="auto"/>
        <w:jc w:val="center"/>
        <w:rPr>
          <w:b/>
          <w:sz w:val="32"/>
          <w:szCs w:val="32"/>
          <w:lang w:val="sv-SE"/>
        </w:rPr>
      </w:pPr>
    </w:p>
    <w:p w14:paraId="18729437" w14:textId="77777777" w:rsidR="004726FF" w:rsidRPr="0026531F" w:rsidRDefault="004726FF" w:rsidP="004726FF">
      <w:pPr>
        <w:spacing w:line="360" w:lineRule="auto"/>
        <w:jc w:val="center"/>
        <w:rPr>
          <w:b/>
          <w:sz w:val="32"/>
          <w:szCs w:val="32"/>
          <w:lang w:val="sv-SE"/>
        </w:rPr>
      </w:pPr>
    </w:p>
    <w:p w14:paraId="7EACD1A0" w14:textId="77777777" w:rsidR="004726FF" w:rsidRPr="0026531F" w:rsidRDefault="004726FF" w:rsidP="004726FF">
      <w:pPr>
        <w:spacing w:line="360" w:lineRule="auto"/>
        <w:jc w:val="center"/>
        <w:rPr>
          <w:b/>
          <w:sz w:val="32"/>
          <w:szCs w:val="32"/>
          <w:lang w:val="sv-SE"/>
        </w:rPr>
      </w:pPr>
    </w:p>
    <w:p w14:paraId="46F2EA8D" w14:textId="77777777" w:rsidR="004726FF" w:rsidRPr="0026531F" w:rsidRDefault="004726FF" w:rsidP="004726FF">
      <w:pPr>
        <w:spacing w:line="360" w:lineRule="auto"/>
        <w:jc w:val="center"/>
        <w:rPr>
          <w:b/>
          <w:sz w:val="32"/>
          <w:szCs w:val="32"/>
          <w:lang w:val="sv-SE"/>
        </w:rPr>
      </w:pPr>
    </w:p>
    <w:p w14:paraId="701CEDC6" w14:textId="77777777" w:rsidR="004726FF" w:rsidRPr="0026531F" w:rsidRDefault="004726FF" w:rsidP="004726FF">
      <w:pPr>
        <w:spacing w:line="360" w:lineRule="auto"/>
        <w:jc w:val="center"/>
        <w:rPr>
          <w:b/>
          <w:sz w:val="32"/>
          <w:szCs w:val="32"/>
          <w:lang w:val="sv-SE"/>
        </w:rPr>
      </w:pPr>
    </w:p>
    <w:p w14:paraId="20DABADE" w14:textId="77777777" w:rsidR="004726FF" w:rsidRPr="0026531F" w:rsidRDefault="004726FF" w:rsidP="004726FF">
      <w:pPr>
        <w:spacing w:line="360" w:lineRule="auto"/>
        <w:jc w:val="center"/>
        <w:rPr>
          <w:b/>
          <w:sz w:val="32"/>
          <w:szCs w:val="32"/>
          <w:lang w:val="sv-SE"/>
        </w:rPr>
      </w:pPr>
    </w:p>
    <w:p w14:paraId="023FACE5" w14:textId="77777777" w:rsidR="004726FF" w:rsidRPr="0026531F" w:rsidRDefault="004726FF" w:rsidP="004726FF">
      <w:pPr>
        <w:spacing w:line="360" w:lineRule="auto"/>
        <w:jc w:val="center"/>
        <w:rPr>
          <w:b/>
          <w:sz w:val="32"/>
          <w:szCs w:val="32"/>
          <w:lang w:val="sv-SE"/>
        </w:rPr>
      </w:pPr>
    </w:p>
    <w:p w14:paraId="5FD8834A" w14:textId="77777777" w:rsidR="004726FF" w:rsidRPr="0026531F" w:rsidRDefault="004726FF" w:rsidP="004726FF">
      <w:pPr>
        <w:spacing w:line="360" w:lineRule="auto"/>
        <w:jc w:val="center"/>
        <w:rPr>
          <w:b/>
          <w:sz w:val="32"/>
          <w:szCs w:val="32"/>
          <w:lang w:val="sv-SE"/>
        </w:rPr>
      </w:pPr>
    </w:p>
    <w:p w14:paraId="10318D46" w14:textId="77777777" w:rsidR="004726FF" w:rsidRPr="0026531F" w:rsidRDefault="004726FF" w:rsidP="004726FF">
      <w:pPr>
        <w:spacing w:line="360" w:lineRule="auto"/>
        <w:jc w:val="center"/>
        <w:rPr>
          <w:b/>
          <w:sz w:val="32"/>
          <w:szCs w:val="32"/>
          <w:lang w:val="sv-SE"/>
        </w:rPr>
      </w:pPr>
    </w:p>
    <w:p w14:paraId="58056350" w14:textId="77777777" w:rsidR="004726FF" w:rsidRPr="0026531F" w:rsidRDefault="004726FF" w:rsidP="004726FF">
      <w:pPr>
        <w:spacing w:line="360" w:lineRule="auto"/>
        <w:jc w:val="center"/>
        <w:rPr>
          <w:b/>
          <w:sz w:val="32"/>
          <w:szCs w:val="32"/>
          <w:lang w:val="sv-SE"/>
        </w:rPr>
      </w:pPr>
    </w:p>
    <w:p w14:paraId="61BFC655" w14:textId="77777777" w:rsidR="004726FF" w:rsidRPr="0026531F" w:rsidRDefault="004726FF" w:rsidP="004726FF">
      <w:pPr>
        <w:spacing w:line="360" w:lineRule="auto"/>
        <w:jc w:val="center"/>
        <w:rPr>
          <w:b/>
          <w:sz w:val="32"/>
          <w:szCs w:val="32"/>
          <w:lang w:val="sv-SE"/>
        </w:rPr>
      </w:pPr>
    </w:p>
    <w:p w14:paraId="152895A8" w14:textId="77777777" w:rsidR="004726FF" w:rsidRPr="0026531F" w:rsidRDefault="004726FF" w:rsidP="004726FF">
      <w:pPr>
        <w:spacing w:line="360" w:lineRule="auto"/>
        <w:jc w:val="center"/>
        <w:rPr>
          <w:b/>
          <w:sz w:val="32"/>
          <w:szCs w:val="32"/>
          <w:lang w:val="sv-SE"/>
        </w:rPr>
      </w:pPr>
    </w:p>
    <w:p w14:paraId="541214A2" w14:textId="77777777" w:rsidR="004726FF" w:rsidRPr="0026531F" w:rsidRDefault="004726FF" w:rsidP="004726FF">
      <w:pPr>
        <w:spacing w:line="360" w:lineRule="auto"/>
        <w:jc w:val="center"/>
        <w:rPr>
          <w:b/>
          <w:sz w:val="32"/>
          <w:szCs w:val="32"/>
          <w:lang w:val="sv-SE"/>
        </w:rPr>
      </w:pPr>
      <w:r w:rsidRPr="0026531F">
        <w:rPr>
          <w:b/>
          <w:sz w:val="32"/>
          <w:szCs w:val="32"/>
          <w:lang w:val="sv-SE"/>
        </w:rPr>
        <w:lastRenderedPageBreak/>
        <w:t>POLA PRODUKSI</w:t>
      </w:r>
    </w:p>
    <w:p w14:paraId="54AE6105" w14:textId="7B0D57E1" w:rsidR="004726FF" w:rsidRDefault="008A6FEA" w:rsidP="008A6FEA">
      <w:pPr>
        <w:spacing w:line="360" w:lineRule="auto"/>
        <w:rPr>
          <w:sz w:val="28"/>
          <w:szCs w:val="28"/>
          <w:lang w:val="sv-SE"/>
        </w:rPr>
      </w:pPr>
      <w:r>
        <w:rPr>
          <w:sz w:val="28"/>
          <w:szCs w:val="28"/>
          <w:lang w:val="sv-SE"/>
        </w:rPr>
        <w:t>Distribusi produksi tahunan ke dalam unit waktu yg lebih kecil dr 1 tahun.</w:t>
      </w:r>
    </w:p>
    <w:p w14:paraId="48025093" w14:textId="19D79B47" w:rsidR="008A6FEA" w:rsidRDefault="008A6FEA" w:rsidP="008A6FEA">
      <w:pPr>
        <w:spacing w:line="360" w:lineRule="auto"/>
        <w:rPr>
          <w:sz w:val="28"/>
          <w:szCs w:val="28"/>
          <w:lang w:val="sv-SE"/>
        </w:rPr>
      </w:pPr>
      <w:r>
        <w:rPr>
          <w:sz w:val="28"/>
          <w:szCs w:val="28"/>
          <w:lang w:val="sv-SE"/>
        </w:rPr>
        <w:t>I thn= 1.200 unit</w:t>
      </w:r>
    </w:p>
    <w:p w14:paraId="096991C1" w14:textId="57D1821E" w:rsidR="008A6FEA" w:rsidRDefault="008A6FEA" w:rsidP="008A6FEA">
      <w:pPr>
        <w:pStyle w:val="ListParagraph"/>
        <w:numPr>
          <w:ilvl w:val="0"/>
          <w:numId w:val="13"/>
        </w:numPr>
        <w:spacing w:line="360" w:lineRule="auto"/>
        <w:rPr>
          <w:sz w:val="28"/>
          <w:szCs w:val="28"/>
          <w:lang w:val="sv-SE"/>
        </w:rPr>
      </w:pPr>
      <w:r>
        <w:rPr>
          <w:sz w:val="28"/>
          <w:szCs w:val="28"/>
          <w:lang w:val="sv-SE"/>
        </w:rPr>
        <w:t>Jan       = 100</w:t>
      </w:r>
    </w:p>
    <w:p w14:paraId="3633A4DE" w14:textId="77777777" w:rsidR="00574E93" w:rsidRDefault="008A6FEA" w:rsidP="008A6FEA">
      <w:pPr>
        <w:pStyle w:val="ListParagraph"/>
        <w:numPr>
          <w:ilvl w:val="0"/>
          <w:numId w:val="13"/>
        </w:numPr>
        <w:spacing w:line="360" w:lineRule="auto"/>
        <w:rPr>
          <w:sz w:val="28"/>
          <w:szCs w:val="28"/>
          <w:lang w:val="sv-SE"/>
        </w:rPr>
      </w:pPr>
      <w:r w:rsidRPr="00574E93">
        <w:rPr>
          <w:sz w:val="28"/>
          <w:szCs w:val="28"/>
          <w:lang w:val="sv-SE"/>
        </w:rPr>
        <w:t>februari = 1</w:t>
      </w:r>
      <w:r w:rsidR="00574E93" w:rsidRPr="00574E93">
        <w:rPr>
          <w:sz w:val="28"/>
          <w:szCs w:val="28"/>
          <w:lang w:val="sv-SE"/>
        </w:rPr>
        <w:t>100</w:t>
      </w:r>
    </w:p>
    <w:p w14:paraId="73AA749B" w14:textId="5A9E7D7E" w:rsidR="008A6FEA" w:rsidRPr="00574E93" w:rsidRDefault="008A6FEA" w:rsidP="008A6FEA">
      <w:pPr>
        <w:pStyle w:val="ListParagraph"/>
        <w:numPr>
          <w:ilvl w:val="0"/>
          <w:numId w:val="13"/>
        </w:numPr>
        <w:spacing w:line="360" w:lineRule="auto"/>
        <w:rPr>
          <w:sz w:val="28"/>
          <w:szCs w:val="28"/>
          <w:lang w:val="sv-SE"/>
        </w:rPr>
      </w:pPr>
      <w:r w:rsidRPr="00574E93">
        <w:rPr>
          <w:sz w:val="28"/>
          <w:szCs w:val="28"/>
          <w:lang w:val="sv-SE"/>
        </w:rPr>
        <w:t>Mart     = 10</w:t>
      </w:r>
      <w:r w:rsidR="00574E93">
        <w:rPr>
          <w:sz w:val="28"/>
          <w:szCs w:val="28"/>
          <w:lang w:val="sv-SE"/>
        </w:rPr>
        <w:t>5</w:t>
      </w:r>
    </w:p>
    <w:p w14:paraId="2901ED0F" w14:textId="77777777" w:rsidR="008A6FEA" w:rsidRDefault="008A6FEA" w:rsidP="008A6FEA">
      <w:pPr>
        <w:spacing w:line="360" w:lineRule="auto"/>
        <w:rPr>
          <w:sz w:val="28"/>
          <w:szCs w:val="28"/>
          <w:lang w:val="sv-SE"/>
        </w:rPr>
      </w:pPr>
    </w:p>
    <w:p w14:paraId="33C963A7" w14:textId="77777777" w:rsidR="008A6FEA" w:rsidRDefault="008A6FEA" w:rsidP="008A6FEA">
      <w:pPr>
        <w:spacing w:line="360" w:lineRule="auto"/>
        <w:rPr>
          <w:sz w:val="28"/>
          <w:szCs w:val="28"/>
          <w:lang w:val="sv-SE"/>
        </w:rPr>
      </w:pPr>
    </w:p>
    <w:p w14:paraId="4B52A828" w14:textId="77777777" w:rsidR="008A6FEA" w:rsidRDefault="008A6FEA" w:rsidP="008A6FEA">
      <w:pPr>
        <w:spacing w:line="360" w:lineRule="auto"/>
        <w:rPr>
          <w:sz w:val="28"/>
          <w:szCs w:val="28"/>
          <w:lang w:val="sv-SE"/>
        </w:rPr>
      </w:pPr>
    </w:p>
    <w:p w14:paraId="401C60BC" w14:textId="3C9E9903" w:rsidR="008A6FEA" w:rsidRDefault="008A6FEA" w:rsidP="008A6FEA">
      <w:pPr>
        <w:spacing w:line="360" w:lineRule="auto"/>
        <w:rPr>
          <w:sz w:val="28"/>
          <w:szCs w:val="28"/>
          <w:lang w:val="sv-SE"/>
        </w:rPr>
      </w:pPr>
      <w:r>
        <w:rPr>
          <w:sz w:val="28"/>
          <w:szCs w:val="28"/>
          <w:lang w:val="sv-SE"/>
        </w:rPr>
        <w:t>12. Des = 100</w:t>
      </w:r>
    </w:p>
    <w:p w14:paraId="3C587532" w14:textId="77777777" w:rsidR="008A6FEA" w:rsidRDefault="008A6FEA" w:rsidP="008A6FEA">
      <w:pPr>
        <w:spacing w:line="360" w:lineRule="auto"/>
        <w:rPr>
          <w:sz w:val="28"/>
          <w:szCs w:val="28"/>
          <w:lang w:val="sv-SE"/>
        </w:rPr>
      </w:pPr>
    </w:p>
    <w:p w14:paraId="4B0D2FCB" w14:textId="0936341C" w:rsidR="008A6FEA" w:rsidRDefault="008A6FEA" w:rsidP="008A6FEA">
      <w:pPr>
        <w:spacing w:line="360" w:lineRule="auto"/>
        <w:rPr>
          <w:sz w:val="28"/>
          <w:szCs w:val="28"/>
          <w:lang w:val="sv-SE"/>
        </w:rPr>
      </w:pPr>
      <w:r>
        <w:rPr>
          <w:sz w:val="28"/>
          <w:szCs w:val="28"/>
          <w:lang w:val="sv-SE"/>
        </w:rPr>
        <w:t>Produk Khong Guan, Sirup ABC</w:t>
      </w:r>
    </w:p>
    <w:p w14:paraId="1FE14745" w14:textId="77777777" w:rsidR="008A6FEA" w:rsidRDefault="008A6FEA" w:rsidP="008A6FEA">
      <w:pPr>
        <w:spacing w:line="360" w:lineRule="auto"/>
        <w:rPr>
          <w:sz w:val="28"/>
          <w:szCs w:val="28"/>
          <w:lang w:val="sv-SE"/>
        </w:rPr>
      </w:pPr>
    </w:p>
    <w:p w14:paraId="730D993F" w14:textId="77777777" w:rsidR="008A6FEA" w:rsidRPr="008A6FEA" w:rsidRDefault="008A6FEA" w:rsidP="008A6FEA">
      <w:pPr>
        <w:spacing w:line="360" w:lineRule="auto"/>
        <w:rPr>
          <w:sz w:val="28"/>
          <w:szCs w:val="28"/>
          <w:lang w:val="sv-SE"/>
        </w:rPr>
      </w:pPr>
    </w:p>
    <w:p w14:paraId="2B52FCF1" w14:textId="77777777" w:rsidR="008A6FEA" w:rsidRDefault="008A6FEA" w:rsidP="008A6FEA">
      <w:pPr>
        <w:spacing w:line="360" w:lineRule="auto"/>
        <w:rPr>
          <w:sz w:val="28"/>
          <w:szCs w:val="28"/>
          <w:lang w:val="sv-SE"/>
        </w:rPr>
      </w:pPr>
    </w:p>
    <w:p w14:paraId="15F127B4" w14:textId="77777777" w:rsidR="008A6FEA" w:rsidRPr="008A6FEA" w:rsidRDefault="008A6FEA" w:rsidP="008A6FEA">
      <w:pPr>
        <w:spacing w:line="360" w:lineRule="auto"/>
        <w:rPr>
          <w:sz w:val="28"/>
          <w:szCs w:val="28"/>
          <w:lang w:val="sv-SE"/>
        </w:rPr>
      </w:pPr>
    </w:p>
    <w:p w14:paraId="40CCD24F" w14:textId="77777777" w:rsidR="004726FF" w:rsidRPr="0026531F" w:rsidRDefault="004726FF" w:rsidP="004726FF">
      <w:pPr>
        <w:spacing w:line="360" w:lineRule="auto"/>
        <w:jc w:val="both"/>
        <w:rPr>
          <w:b/>
          <w:lang w:val="sv-SE"/>
        </w:rPr>
      </w:pPr>
      <w:r w:rsidRPr="0026531F">
        <w:rPr>
          <w:b/>
          <w:lang w:val="sv-SE"/>
        </w:rPr>
        <w:t>1.1. Pengantar</w:t>
      </w:r>
    </w:p>
    <w:p w14:paraId="0CAD0435" w14:textId="77777777" w:rsidR="004726FF" w:rsidRPr="0026531F" w:rsidRDefault="004726FF" w:rsidP="004726FF">
      <w:pPr>
        <w:spacing w:line="360" w:lineRule="auto"/>
        <w:ind w:firstLine="720"/>
        <w:rPr>
          <w:lang w:val="sv-SE"/>
        </w:rPr>
      </w:pPr>
      <w:r w:rsidRPr="0026531F">
        <w:rPr>
          <w:lang w:val="sv-SE"/>
        </w:rPr>
        <w:t>Penjualan perusahaan selama satu tahun tidaklah sama dari periode ke periode (bulan ke bulan). Penjualan perusahaan akan berbeda-beda dari bulan yang satu dengan bulan yang lain.</w:t>
      </w:r>
    </w:p>
    <w:p w14:paraId="6487211F" w14:textId="77777777" w:rsidR="004726FF" w:rsidRPr="0026531F" w:rsidRDefault="004726FF" w:rsidP="004726FF">
      <w:pPr>
        <w:spacing w:line="360" w:lineRule="auto"/>
      </w:pPr>
      <w:proofErr w:type="spellStart"/>
      <w:r w:rsidRPr="0026531F">
        <w:t>Definisi</w:t>
      </w:r>
      <w:proofErr w:type="spellEnd"/>
      <w:r w:rsidRPr="0026531F">
        <w:t>:</w:t>
      </w:r>
    </w:p>
    <w:p w14:paraId="2F0E811F" w14:textId="77777777" w:rsidR="004726FF" w:rsidRPr="0026531F" w:rsidRDefault="004726FF" w:rsidP="004726FF">
      <w:pPr>
        <w:numPr>
          <w:ilvl w:val="0"/>
          <w:numId w:val="1"/>
        </w:numPr>
        <w:spacing w:line="360" w:lineRule="auto"/>
        <w:rPr>
          <w:lang w:val="fi-FI"/>
        </w:rPr>
      </w:pPr>
      <w:r w:rsidRPr="0026531F">
        <w:rPr>
          <w:lang w:val="fi-FI"/>
        </w:rPr>
        <w:t>Merupakan perencanaan produksi untuk melayani penjualan.</w:t>
      </w:r>
    </w:p>
    <w:p w14:paraId="5A7C5A73" w14:textId="77777777" w:rsidR="004726FF" w:rsidRPr="0026531F" w:rsidRDefault="004726FF" w:rsidP="004726FF">
      <w:pPr>
        <w:numPr>
          <w:ilvl w:val="0"/>
          <w:numId w:val="1"/>
        </w:numPr>
        <w:spacing w:line="360" w:lineRule="auto"/>
        <w:rPr>
          <w:lang w:val="fi-FI"/>
        </w:rPr>
      </w:pPr>
      <w:r w:rsidRPr="0026531F">
        <w:rPr>
          <w:lang w:val="fi-FI"/>
        </w:rPr>
        <w:t>Merupakan kebijakan perusahaan di dalam menghadapi situasi pasar yang berubah-ubah.</w:t>
      </w:r>
    </w:p>
    <w:p w14:paraId="6FA6E5F6" w14:textId="77777777" w:rsidR="004726FF" w:rsidRPr="0026531F" w:rsidRDefault="004726FF" w:rsidP="004726FF">
      <w:pPr>
        <w:spacing w:line="360" w:lineRule="auto"/>
        <w:rPr>
          <w:lang w:val="fi-FI"/>
        </w:rPr>
      </w:pPr>
      <w:r w:rsidRPr="0026531F">
        <w:rPr>
          <w:lang w:val="fi-FI"/>
        </w:rPr>
        <w:t>Dengan demikian merupakan distribusi dari produksi tahunan ke dalam periode yang lebih kecil (misalnya triwulanan, bulanan, mingguan atau unit waktu lainnya).</w:t>
      </w:r>
    </w:p>
    <w:p w14:paraId="70D0F5B1" w14:textId="77777777" w:rsidR="004726FF" w:rsidRPr="0026531F" w:rsidRDefault="004726FF" w:rsidP="004726FF">
      <w:pPr>
        <w:spacing w:line="360" w:lineRule="auto"/>
        <w:rPr>
          <w:lang w:val="sv-SE"/>
        </w:rPr>
      </w:pPr>
      <w:r w:rsidRPr="0026531F">
        <w:rPr>
          <w:lang w:val="sv-SE"/>
        </w:rPr>
        <w:t>Ada 3 alternatif yang dapat ditempuh perusahaan untuk melayani penjualan:</w:t>
      </w:r>
    </w:p>
    <w:p w14:paraId="1B6E73B9" w14:textId="77777777" w:rsidR="004726FF" w:rsidRPr="0026531F" w:rsidRDefault="004726FF" w:rsidP="004726FF">
      <w:pPr>
        <w:numPr>
          <w:ilvl w:val="0"/>
          <w:numId w:val="2"/>
        </w:numPr>
        <w:spacing w:line="360" w:lineRule="auto"/>
      </w:pPr>
      <w:proofErr w:type="spellStart"/>
      <w:r w:rsidRPr="0026531F">
        <w:t>Stabilitas</w:t>
      </w:r>
      <w:proofErr w:type="spellEnd"/>
      <w:r w:rsidRPr="0026531F">
        <w:t xml:space="preserve"> </w:t>
      </w:r>
      <w:proofErr w:type="spellStart"/>
      <w:r w:rsidRPr="0026531F">
        <w:t>produksi</w:t>
      </w:r>
      <w:proofErr w:type="spellEnd"/>
    </w:p>
    <w:p w14:paraId="775A53C0" w14:textId="77777777" w:rsidR="004726FF" w:rsidRPr="0026531F" w:rsidRDefault="004726FF" w:rsidP="004726FF">
      <w:pPr>
        <w:numPr>
          <w:ilvl w:val="0"/>
          <w:numId w:val="2"/>
        </w:numPr>
        <w:spacing w:line="360" w:lineRule="auto"/>
      </w:pPr>
      <w:proofErr w:type="spellStart"/>
      <w:r w:rsidRPr="0026531F">
        <w:t>Stabilitas</w:t>
      </w:r>
      <w:proofErr w:type="spellEnd"/>
      <w:r w:rsidRPr="0026531F">
        <w:t xml:space="preserve"> </w:t>
      </w:r>
      <w:proofErr w:type="spellStart"/>
      <w:r w:rsidRPr="0026531F">
        <w:t>persediaan</w:t>
      </w:r>
      <w:proofErr w:type="spellEnd"/>
      <w:r w:rsidRPr="0026531F">
        <w:t xml:space="preserve"> </w:t>
      </w:r>
      <w:proofErr w:type="spellStart"/>
      <w:r w:rsidRPr="0026531F">
        <w:t>produk</w:t>
      </w:r>
      <w:proofErr w:type="spellEnd"/>
      <w:r w:rsidRPr="0026531F">
        <w:t xml:space="preserve"> </w:t>
      </w:r>
      <w:proofErr w:type="spellStart"/>
      <w:r w:rsidRPr="0026531F">
        <w:t>akhir</w:t>
      </w:r>
      <w:proofErr w:type="spellEnd"/>
    </w:p>
    <w:p w14:paraId="5F4BDAE5" w14:textId="77777777" w:rsidR="004726FF" w:rsidRPr="0026531F" w:rsidRDefault="004726FF" w:rsidP="004726FF">
      <w:pPr>
        <w:numPr>
          <w:ilvl w:val="0"/>
          <w:numId w:val="2"/>
        </w:numPr>
        <w:spacing w:line="360" w:lineRule="auto"/>
        <w:rPr>
          <w:lang w:val="sv-SE"/>
        </w:rPr>
      </w:pPr>
      <w:r w:rsidRPr="0026531F">
        <w:rPr>
          <w:lang w:val="sv-SE"/>
        </w:rPr>
        <w:t>Produksi dan persediaan produk akhir tidak stabil</w:t>
      </w:r>
    </w:p>
    <w:p w14:paraId="7C195DA0" w14:textId="77777777" w:rsidR="004726FF" w:rsidRPr="0026531F" w:rsidRDefault="004726FF" w:rsidP="004726FF">
      <w:pPr>
        <w:spacing w:line="360" w:lineRule="auto"/>
        <w:rPr>
          <w:lang w:val="sv-SE"/>
        </w:rPr>
      </w:pPr>
    </w:p>
    <w:p w14:paraId="7429CC8A" w14:textId="77777777" w:rsidR="004726FF" w:rsidRPr="0026531F" w:rsidRDefault="004726FF" w:rsidP="004726FF">
      <w:pPr>
        <w:spacing w:line="360" w:lineRule="auto"/>
        <w:rPr>
          <w:lang w:val="sv-SE"/>
        </w:rPr>
      </w:pPr>
      <w:r w:rsidRPr="0026531F">
        <w:rPr>
          <w:lang w:val="sv-SE"/>
        </w:rPr>
        <w:t>1.   Stabilitas Produksi</w:t>
      </w:r>
    </w:p>
    <w:p w14:paraId="0298CF6F" w14:textId="77777777" w:rsidR="004726FF" w:rsidRPr="0026531F" w:rsidRDefault="004726FF" w:rsidP="004726FF">
      <w:pPr>
        <w:spacing w:line="360" w:lineRule="auto"/>
        <w:ind w:left="360"/>
        <w:rPr>
          <w:lang w:val="sv-SE"/>
        </w:rPr>
      </w:pPr>
      <w:r w:rsidRPr="0026531F">
        <w:rPr>
          <w:lang w:val="sv-SE"/>
        </w:rPr>
        <w:t xml:space="preserve">Perusahaan akan menentukan pola produksinya stabil atau selalu sama dari waktu ke waktu. Fluktuasi penjualan akan ditutup dengan persediaan produk akhir. </w:t>
      </w:r>
    </w:p>
    <w:p w14:paraId="3B5A8E32" w14:textId="77777777" w:rsidR="004726FF" w:rsidRPr="0026531F" w:rsidRDefault="004726FF" w:rsidP="004726FF">
      <w:pPr>
        <w:spacing w:line="360" w:lineRule="auto"/>
        <w:rPr>
          <w:lang w:val="sv-SE"/>
        </w:rPr>
      </w:pPr>
      <w:r w:rsidRPr="0026531F">
        <w:rPr>
          <w:lang w:val="sv-SE"/>
        </w:rPr>
        <w:t>2.   Stabilitas Persediaan Produk Akhir</w:t>
      </w:r>
    </w:p>
    <w:p w14:paraId="1C0DE8D7" w14:textId="77777777" w:rsidR="004726FF" w:rsidRPr="0026531F" w:rsidRDefault="004726FF" w:rsidP="004726FF">
      <w:pPr>
        <w:spacing w:line="360" w:lineRule="auto"/>
        <w:ind w:left="360"/>
        <w:rPr>
          <w:lang w:val="sv-SE"/>
        </w:rPr>
      </w:pPr>
      <w:r w:rsidRPr="0026531F">
        <w:rPr>
          <w:lang w:val="sv-SE"/>
        </w:rPr>
        <w:t>Dengan cara ini maka untuk melayani penjualan dilakukan dengan mengikuti fluktuasi penjualan tersebut baik produksi maupun persediaan.</w:t>
      </w:r>
    </w:p>
    <w:p w14:paraId="5CAA2DF6" w14:textId="77777777" w:rsidR="004726FF" w:rsidRPr="0026531F" w:rsidRDefault="004726FF" w:rsidP="004726FF">
      <w:pPr>
        <w:spacing w:line="360" w:lineRule="auto"/>
        <w:rPr>
          <w:lang w:val="sv-SE"/>
        </w:rPr>
      </w:pPr>
      <w:r w:rsidRPr="0026531F">
        <w:rPr>
          <w:lang w:val="sv-SE"/>
        </w:rPr>
        <w:t>3.   Produksi dan Persediaan Produk Akhir    Tidak Stabil</w:t>
      </w:r>
    </w:p>
    <w:p w14:paraId="07B21681" w14:textId="77777777" w:rsidR="004726FF" w:rsidRPr="0026531F" w:rsidRDefault="004726FF" w:rsidP="004726FF">
      <w:pPr>
        <w:spacing w:line="360" w:lineRule="auto"/>
        <w:ind w:left="360"/>
        <w:rPr>
          <w:lang w:val="sv-SE"/>
        </w:rPr>
      </w:pPr>
      <w:r w:rsidRPr="0026531F">
        <w:rPr>
          <w:lang w:val="sv-SE"/>
        </w:rPr>
        <w:t>Perusahaan menentukan jumlah persediaan akhir yang sama dari waktu ke waktu. Fluktuasi daripada penjualan langsung ditutup oleh produksi perusahaan. Dengan demikian produksi perusahaan akan berfluktusi sesuai dengan penjualan.</w:t>
      </w:r>
    </w:p>
    <w:p w14:paraId="56160810" w14:textId="77777777" w:rsidR="008D2003" w:rsidRPr="0026531F" w:rsidRDefault="008D2003" w:rsidP="004726FF">
      <w:pPr>
        <w:spacing w:line="360" w:lineRule="auto"/>
        <w:rPr>
          <w:lang w:val="sv-SE"/>
        </w:rPr>
      </w:pPr>
    </w:p>
    <w:p w14:paraId="7BAFD635" w14:textId="77777777" w:rsidR="004726FF" w:rsidRPr="0026531F" w:rsidRDefault="004726FF" w:rsidP="004726FF">
      <w:pPr>
        <w:spacing w:line="360" w:lineRule="auto"/>
      </w:pPr>
      <w:r w:rsidRPr="0026531F">
        <w:t xml:space="preserve">Pola </w:t>
      </w:r>
      <w:proofErr w:type="spellStart"/>
      <w:r w:rsidRPr="0026531F">
        <w:t>Produksi</w:t>
      </w:r>
      <w:proofErr w:type="spellEnd"/>
      <w:r w:rsidRPr="0026531F">
        <w:t xml:space="preserve"> </w:t>
      </w:r>
      <w:proofErr w:type="spellStart"/>
      <w:r w:rsidRPr="0026531F">
        <w:t>ada</w:t>
      </w:r>
      <w:proofErr w:type="spellEnd"/>
      <w:r w:rsidRPr="0026531F">
        <w:t xml:space="preserve"> 3:</w:t>
      </w:r>
    </w:p>
    <w:p w14:paraId="23B9BA66" w14:textId="77777777" w:rsidR="004726FF" w:rsidRPr="0026531F" w:rsidRDefault="004726FF" w:rsidP="004726FF">
      <w:pPr>
        <w:numPr>
          <w:ilvl w:val="0"/>
          <w:numId w:val="3"/>
        </w:numPr>
        <w:spacing w:line="360" w:lineRule="auto"/>
      </w:pPr>
      <w:r w:rsidRPr="0026531F">
        <w:t xml:space="preserve">PP </w:t>
      </w:r>
      <w:proofErr w:type="spellStart"/>
      <w:r w:rsidRPr="0026531F">
        <w:t>Konstan</w:t>
      </w:r>
      <w:proofErr w:type="spellEnd"/>
    </w:p>
    <w:p w14:paraId="27309A5F" w14:textId="77777777" w:rsidR="004726FF" w:rsidRPr="0026531F" w:rsidRDefault="004726FF" w:rsidP="004726FF">
      <w:pPr>
        <w:numPr>
          <w:ilvl w:val="0"/>
          <w:numId w:val="3"/>
        </w:numPr>
        <w:spacing w:line="360" w:lineRule="auto"/>
      </w:pPr>
      <w:r w:rsidRPr="0026531F">
        <w:t xml:space="preserve">PP </w:t>
      </w:r>
      <w:proofErr w:type="spellStart"/>
      <w:r w:rsidRPr="0026531F">
        <w:t>Fluktuatif</w:t>
      </w:r>
      <w:proofErr w:type="spellEnd"/>
      <w:r w:rsidRPr="0026531F">
        <w:t>/</w:t>
      </w:r>
      <w:proofErr w:type="spellStart"/>
      <w:r w:rsidRPr="0026531F">
        <w:t>Bergelombang</w:t>
      </w:r>
      <w:proofErr w:type="spellEnd"/>
    </w:p>
    <w:p w14:paraId="0E9EF4A6" w14:textId="77777777" w:rsidR="004726FF" w:rsidRPr="0026531F" w:rsidRDefault="004726FF" w:rsidP="004726FF">
      <w:pPr>
        <w:numPr>
          <w:ilvl w:val="0"/>
          <w:numId w:val="3"/>
        </w:numPr>
        <w:spacing w:line="360" w:lineRule="auto"/>
      </w:pPr>
      <w:r w:rsidRPr="0026531F">
        <w:t xml:space="preserve">PP </w:t>
      </w:r>
      <w:proofErr w:type="spellStart"/>
      <w:r w:rsidRPr="0026531F">
        <w:t>Moderat</w:t>
      </w:r>
      <w:proofErr w:type="spellEnd"/>
    </w:p>
    <w:p w14:paraId="6CABC44B" w14:textId="452BF60D" w:rsidR="004726FF" w:rsidRPr="005C3AED" w:rsidRDefault="004726FF" w:rsidP="005C3AED">
      <w:pPr>
        <w:pStyle w:val="ListParagraph"/>
        <w:numPr>
          <w:ilvl w:val="0"/>
          <w:numId w:val="16"/>
        </w:numPr>
        <w:spacing w:line="360" w:lineRule="auto"/>
        <w:rPr>
          <w:bCs/>
          <w:lang w:val="sv-SE"/>
        </w:rPr>
      </w:pPr>
      <w:r w:rsidRPr="005C3AED">
        <w:rPr>
          <w:bCs/>
          <w:lang w:val="sv-SE"/>
        </w:rPr>
        <w:t>PP. Konstan</w:t>
      </w:r>
      <w:r w:rsidR="00574E93" w:rsidRPr="005C3AED">
        <w:rPr>
          <w:bCs/>
          <w:lang w:val="sv-SE"/>
        </w:rPr>
        <w:t>=Tetap=datar=stabil=jumlahnya</w:t>
      </w:r>
    </w:p>
    <w:p w14:paraId="06B0BC14" w14:textId="33B68C74" w:rsidR="005C3AED" w:rsidRPr="005C3AED" w:rsidRDefault="005C3AED" w:rsidP="005C3AED">
      <w:pPr>
        <w:pStyle w:val="ListParagraph"/>
        <w:spacing w:line="360" w:lineRule="auto"/>
        <w:rPr>
          <w:bCs/>
          <w:lang w:val="sv-SE"/>
        </w:rPr>
      </w:pPr>
      <w:r>
        <w:rPr>
          <w:bCs/>
          <w:lang w:val="sv-SE"/>
        </w:rPr>
        <w:t xml:space="preserve">Ciri utama= </w:t>
      </w:r>
      <w:r w:rsidRPr="008F2A91">
        <w:rPr>
          <w:bCs/>
          <w:highlight w:val="green"/>
          <w:lang w:val="sv-SE"/>
        </w:rPr>
        <w:t>Carrying</w:t>
      </w:r>
    </w:p>
    <w:p w14:paraId="14965009" w14:textId="77777777" w:rsidR="004726FF" w:rsidRPr="0026531F" w:rsidRDefault="004726FF" w:rsidP="004726FF">
      <w:pPr>
        <w:spacing w:line="360" w:lineRule="auto"/>
        <w:ind w:left="360"/>
        <w:rPr>
          <w:lang w:val="sv-SE"/>
        </w:rPr>
      </w:pPr>
      <w:r w:rsidRPr="0026531F">
        <w:rPr>
          <w:lang w:val="sv-SE"/>
        </w:rPr>
        <w:t>Merupakan suatu distribusi dari jumlah produksi selama satu tahun ke dalam jumlah produksi setiap triwulan, bulan, minggu dan seterusnya, di mana jumlah produksi dari waktu ke waktu berikutnya sama atau relatif sama.</w:t>
      </w:r>
    </w:p>
    <w:p w14:paraId="65892B21" w14:textId="2A09B2D0" w:rsidR="004726FF" w:rsidRPr="0026531F" w:rsidRDefault="004726FF" w:rsidP="004726FF">
      <w:pPr>
        <w:spacing w:line="360" w:lineRule="auto"/>
        <w:ind w:left="360"/>
        <w:rPr>
          <w:lang w:val="sv-SE"/>
        </w:rPr>
      </w:pPr>
      <w:r w:rsidRPr="0026531F">
        <w:rPr>
          <w:lang w:val="sv-SE"/>
        </w:rPr>
        <w:t xml:space="preserve">Apabila pada suatu saat jumlah penjualan naik, maka untuk menutup adanya kenaikan ini diambilkan dari dari persediaan, sehingga jumlah persediaan dalam perusahaan tersebut akan berkurang. </w:t>
      </w:r>
      <w:r w:rsidRPr="008F2A91">
        <w:rPr>
          <w:highlight w:val="green"/>
          <w:lang w:val="sv-SE"/>
        </w:rPr>
        <w:t>Sebaliknya bila terjadi penurunan penjulan, maka kelebihan produksi  akan dimasukkan ke gudang sebagai persediaan barang jadi</w:t>
      </w:r>
      <w:r w:rsidR="005C3AED" w:rsidRPr="008F2A91">
        <w:rPr>
          <w:highlight w:val="green"/>
          <w:lang w:val="sv-SE"/>
        </w:rPr>
        <w:t xml:space="preserve"> = Carrying</w:t>
      </w:r>
      <w:r w:rsidRPr="008F2A91">
        <w:rPr>
          <w:highlight w:val="green"/>
          <w:lang w:val="sv-SE"/>
        </w:rPr>
        <w:t>,</w:t>
      </w:r>
      <w:r w:rsidRPr="0026531F">
        <w:rPr>
          <w:lang w:val="sv-SE"/>
        </w:rPr>
        <w:t xml:space="preserve"> sehingga jumlah persediaan barang jadi dalam perusahaan tersebut akan bertambah.</w:t>
      </w:r>
    </w:p>
    <w:p w14:paraId="5A48843A" w14:textId="77777777" w:rsidR="004726FF" w:rsidRPr="0026531F" w:rsidRDefault="004726FF" w:rsidP="004726FF">
      <w:pPr>
        <w:spacing w:line="360" w:lineRule="auto"/>
        <w:rPr>
          <w:lang w:val="sv-SE"/>
        </w:rPr>
      </w:pPr>
    </w:p>
    <w:p w14:paraId="2B058CD9" w14:textId="3FDE4778" w:rsidR="004726FF" w:rsidRPr="0026531F" w:rsidRDefault="004726FF" w:rsidP="004726FF">
      <w:pPr>
        <w:spacing w:line="360" w:lineRule="auto"/>
        <w:rPr>
          <w:lang w:val="sv-SE"/>
        </w:rPr>
      </w:pPr>
      <w:r w:rsidRPr="0026531F">
        <w:rPr>
          <w:bCs/>
          <w:lang w:val="sv-SE"/>
        </w:rPr>
        <w:t>2.  PP Fluktuatif</w:t>
      </w:r>
      <w:r w:rsidRPr="0026531F">
        <w:rPr>
          <w:lang w:val="sv-SE"/>
        </w:rPr>
        <w:t xml:space="preserve"> </w:t>
      </w:r>
      <w:r w:rsidR="00574E93">
        <w:rPr>
          <w:lang w:val="sv-SE"/>
        </w:rPr>
        <w:t>=Bergelombang</w:t>
      </w:r>
      <w:r w:rsidR="008F2A91">
        <w:rPr>
          <w:lang w:val="sv-SE"/>
        </w:rPr>
        <w:t>=Turn over</w:t>
      </w:r>
    </w:p>
    <w:p w14:paraId="0EF92A44" w14:textId="77777777" w:rsidR="004726FF" w:rsidRPr="0026531F" w:rsidRDefault="004726FF" w:rsidP="004726FF">
      <w:pPr>
        <w:spacing w:line="360" w:lineRule="auto"/>
        <w:ind w:left="360"/>
        <w:rPr>
          <w:lang w:val="sv-SE"/>
        </w:rPr>
      </w:pPr>
      <w:r w:rsidRPr="0026531F">
        <w:rPr>
          <w:lang w:val="sv-SE"/>
        </w:rPr>
        <w:t>Merupakan distribusi dari jumlah produksi selama satu tahun ke dalam jumlah produksi setiap triwulan, bulan, minggu dan seterusnya, di mana jumlah produksi dari waktu ke waktu berikutnya selalu berubah mengikuti perubahan tingkat penjualan.</w:t>
      </w:r>
    </w:p>
    <w:p w14:paraId="07D7267B" w14:textId="77777777" w:rsidR="004726FF" w:rsidRPr="0026531F" w:rsidRDefault="004726FF" w:rsidP="004726FF">
      <w:pPr>
        <w:spacing w:line="360" w:lineRule="auto"/>
        <w:ind w:left="360"/>
        <w:rPr>
          <w:lang w:val="sv-SE"/>
        </w:rPr>
      </w:pPr>
      <w:r w:rsidRPr="0026531F">
        <w:rPr>
          <w:lang w:val="sv-SE"/>
        </w:rPr>
        <w:lastRenderedPageBreak/>
        <w:t xml:space="preserve">Akibat dari pola ini jumlah persediaan akan relatif sama setiap periodenya, karena perubahan jumlah penjualan akan diikuti secara langsung dengan perubahan tingkat produksi.  </w:t>
      </w:r>
    </w:p>
    <w:p w14:paraId="63EC03DD" w14:textId="77777777" w:rsidR="004726FF" w:rsidRDefault="004726FF" w:rsidP="004726FF">
      <w:pPr>
        <w:spacing w:line="360" w:lineRule="auto"/>
        <w:rPr>
          <w:lang w:val="sv-SE"/>
        </w:rPr>
      </w:pPr>
    </w:p>
    <w:p w14:paraId="5F03626A" w14:textId="451F0D88" w:rsidR="00574E93" w:rsidRDefault="00574E93" w:rsidP="004726FF">
      <w:pPr>
        <w:spacing w:line="360" w:lineRule="auto"/>
        <w:rPr>
          <w:lang w:val="sv-SE"/>
        </w:rPr>
      </w:pPr>
      <w:r>
        <w:rPr>
          <w:lang w:val="sv-SE"/>
        </w:rPr>
        <w:t>100  =  100</w:t>
      </w:r>
    </w:p>
    <w:p w14:paraId="4B7D1432" w14:textId="2A6EE775" w:rsidR="00574E93" w:rsidRDefault="00574E93" w:rsidP="004726FF">
      <w:pPr>
        <w:spacing w:line="360" w:lineRule="auto"/>
        <w:rPr>
          <w:lang w:val="sv-SE"/>
        </w:rPr>
      </w:pPr>
      <w:r>
        <w:rPr>
          <w:lang w:val="sv-SE"/>
        </w:rPr>
        <w:t>300 = 300</w:t>
      </w:r>
    </w:p>
    <w:p w14:paraId="7F349E55" w14:textId="64E2CE7E" w:rsidR="00574E93" w:rsidRDefault="00574E93" w:rsidP="004726FF">
      <w:pPr>
        <w:spacing w:line="360" w:lineRule="auto"/>
        <w:rPr>
          <w:lang w:val="sv-SE"/>
        </w:rPr>
      </w:pPr>
      <w:r>
        <w:rPr>
          <w:lang w:val="sv-SE"/>
        </w:rPr>
        <w:t>500 = 500</w:t>
      </w:r>
    </w:p>
    <w:p w14:paraId="0A261134" w14:textId="60CCB7CC" w:rsidR="00574E93" w:rsidRDefault="0080307C" w:rsidP="00574E93">
      <w:pPr>
        <w:pStyle w:val="ListParagraph"/>
        <w:numPr>
          <w:ilvl w:val="0"/>
          <w:numId w:val="14"/>
        </w:numPr>
        <w:spacing w:line="360" w:lineRule="auto"/>
        <w:rPr>
          <w:lang w:val="sv-SE"/>
        </w:rPr>
      </w:pPr>
      <w:r>
        <w:rPr>
          <w:lang w:val="sv-SE"/>
        </w:rPr>
        <w:t>100 = 100</w:t>
      </w:r>
    </w:p>
    <w:p w14:paraId="18B2C0D3" w14:textId="7322C892" w:rsidR="0080307C" w:rsidRPr="00574E93" w:rsidRDefault="0080307C" w:rsidP="00574E93">
      <w:pPr>
        <w:pStyle w:val="ListParagraph"/>
        <w:numPr>
          <w:ilvl w:val="0"/>
          <w:numId w:val="14"/>
        </w:numPr>
        <w:spacing w:line="360" w:lineRule="auto"/>
        <w:rPr>
          <w:lang w:val="sv-SE"/>
        </w:rPr>
      </w:pPr>
      <w:r>
        <w:rPr>
          <w:lang w:val="sv-SE"/>
        </w:rPr>
        <w:t>1000 = 500  = l</w:t>
      </w:r>
      <w:r w:rsidR="005C3AED">
        <w:rPr>
          <w:lang w:val="sv-SE"/>
        </w:rPr>
        <w:t>000=l</w:t>
      </w:r>
      <w:r>
        <w:rPr>
          <w:lang w:val="sv-SE"/>
        </w:rPr>
        <w:t>embur + sub kontrak</w:t>
      </w:r>
    </w:p>
    <w:p w14:paraId="7106D3E5" w14:textId="77777777" w:rsidR="00574E93" w:rsidRDefault="00574E93" w:rsidP="004726FF">
      <w:pPr>
        <w:spacing w:line="360" w:lineRule="auto"/>
        <w:rPr>
          <w:lang w:val="sv-SE"/>
        </w:rPr>
      </w:pPr>
    </w:p>
    <w:p w14:paraId="362A4FCD" w14:textId="77777777" w:rsidR="00574E93" w:rsidRPr="0026531F" w:rsidRDefault="00574E93" w:rsidP="004726FF">
      <w:pPr>
        <w:spacing w:line="360" w:lineRule="auto"/>
        <w:rPr>
          <w:lang w:val="sv-SE"/>
        </w:rPr>
      </w:pPr>
    </w:p>
    <w:p w14:paraId="705D248D" w14:textId="11E86B78" w:rsidR="004726FF" w:rsidRPr="0026531F" w:rsidRDefault="004726FF" w:rsidP="004726FF">
      <w:pPr>
        <w:spacing w:line="360" w:lineRule="auto"/>
        <w:rPr>
          <w:bCs/>
          <w:lang w:val="sv-SE"/>
        </w:rPr>
      </w:pPr>
      <w:r w:rsidRPr="0026531F">
        <w:rPr>
          <w:bCs/>
          <w:lang w:val="sv-SE"/>
        </w:rPr>
        <w:t>3.  PP. Moderat</w:t>
      </w:r>
      <w:r w:rsidR="0080307C">
        <w:rPr>
          <w:bCs/>
          <w:lang w:val="sv-SE"/>
        </w:rPr>
        <w:t>= Hampir sama Fluktuatif ttp tdk ekstrim</w:t>
      </w:r>
    </w:p>
    <w:p w14:paraId="40502B4F" w14:textId="77777777" w:rsidR="004726FF" w:rsidRPr="0026531F" w:rsidRDefault="004726FF" w:rsidP="004726FF">
      <w:pPr>
        <w:spacing w:line="360" w:lineRule="auto"/>
        <w:ind w:left="360"/>
        <w:rPr>
          <w:lang w:val="sv-SE"/>
        </w:rPr>
      </w:pPr>
      <w:r w:rsidRPr="0026531F">
        <w:rPr>
          <w:lang w:val="sv-SE"/>
        </w:rPr>
        <w:t>Merupakan distribusi dari jumlah produksi selama satu tahun ke dalam jumlah produksi setiap triwulan, bulan, minggu dan seterusnya, di mana baik jumlah produksi maupun jumlah persediaan barang jadi yang ada di dalam perusahaan berubah-ubah untuk menutup perubahan-perubahan yang ada di dalam  penjualan produk tersebut. Perubahan produksi di sini sifatnya tidak ekstrim, tetapi sesuai dengan kemampuan perusahaan.</w:t>
      </w:r>
    </w:p>
    <w:p w14:paraId="327D1BA8" w14:textId="688641A6" w:rsidR="0080307C" w:rsidRPr="0080307C" w:rsidRDefault="0080307C" w:rsidP="0080307C">
      <w:pPr>
        <w:pStyle w:val="ListParagraph"/>
        <w:numPr>
          <w:ilvl w:val="0"/>
          <w:numId w:val="15"/>
        </w:numPr>
        <w:spacing w:line="360" w:lineRule="auto"/>
        <w:rPr>
          <w:lang w:val="sv-SE"/>
        </w:rPr>
      </w:pPr>
      <w:r w:rsidRPr="0080307C">
        <w:rPr>
          <w:lang w:val="sv-SE"/>
        </w:rPr>
        <w:t xml:space="preserve">100 = </w:t>
      </w:r>
      <w:r w:rsidRPr="0080307C">
        <w:rPr>
          <w:lang w:val="sv-SE"/>
        </w:rPr>
        <w:t>2</w:t>
      </w:r>
      <w:r w:rsidRPr="0080307C">
        <w:rPr>
          <w:lang w:val="sv-SE"/>
        </w:rPr>
        <w:t>00</w:t>
      </w:r>
    </w:p>
    <w:p w14:paraId="049ABA3A" w14:textId="1815077F" w:rsidR="0080307C" w:rsidRPr="00574E93" w:rsidRDefault="0080307C" w:rsidP="0080307C">
      <w:pPr>
        <w:pStyle w:val="ListParagraph"/>
        <w:numPr>
          <w:ilvl w:val="0"/>
          <w:numId w:val="15"/>
        </w:numPr>
        <w:spacing w:line="360" w:lineRule="auto"/>
        <w:rPr>
          <w:lang w:val="sv-SE"/>
        </w:rPr>
      </w:pPr>
      <w:r>
        <w:rPr>
          <w:lang w:val="sv-SE"/>
        </w:rPr>
        <w:t>5</w:t>
      </w:r>
      <w:r>
        <w:rPr>
          <w:lang w:val="sv-SE"/>
        </w:rPr>
        <w:t xml:space="preserve">00 = </w:t>
      </w:r>
      <w:r>
        <w:rPr>
          <w:lang w:val="sv-SE"/>
        </w:rPr>
        <w:t>4</w:t>
      </w:r>
      <w:r>
        <w:rPr>
          <w:lang w:val="sv-SE"/>
        </w:rPr>
        <w:t>00  = lembur + sub kontrak</w:t>
      </w:r>
    </w:p>
    <w:p w14:paraId="5E9A59BA" w14:textId="77777777" w:rsidR="004726FF" w:rsidRPr="0026531F" w:rsidRDefault="004726FF" w:rsidP="004726FF">
      <w:pPr>
        <w:spacing w:line="360" w:lineRule="auto"/>
        <w:rPr>
          <w:lang w:val="sv-SE"/>
        </w:rPr>
      </w:pPr>
    </w:p>
    <w:p w14:paraId="049D34E0" w14:textId="1C6F96D7" w:rsidR="004726FF" w:rsidRPr="0026531F" w:rsidRDefault="004726FF" w:rsidP="004726FF">
      <w:pPr>
        <w:spacing w:line="360" w:lineRule="auto"/>
        <w:rPr>
          <w:b/>
          <w:lang w:val="sv-SE"/>
        </w:rPr>
      </w:pPr>
      <w:r w:rsidRPr="0026531F">
        <w:rPr>
          <w:b/>
          <w:lang w:val="sv-SE"/>
        </w:rPr>
        <w:t xml:space="preserve">1.2. Faktor-faktor yang Mempengaruhi </w:t>
      </w:r>
      <w:r w:rsidR="0055281C" w:rsidRPr="0026531F">
        <w:rPr>
          <w:b/>
          <w:lang w:val="sv-SE"/>
        </w:rPr>
        <w:t xml:space="preserve">Pemakaian/Pemilihan </w:t>
      </w:r>
      <w:r w:rsidRPr="0026531F">
        <w:rPr>
          <w:b/>
          <w:lang w:val="sv-SE"/>
        </w:rPr>
        <w:t>Pola Produksi:</w:t>
      </w:r>
    </w:p>
    <w:p w14:paraId="1E022E8C" w14:textId="77777777" w:rsidR="004726FF" w:rsidRPr="0026531F" w:rsidRDefault="004726FF" w:rsidP="004726FF">
      <w:pPr>
        <w:numPr>
          <w:ilvl w:val="0"/>
          <w:numId w:val="4"/>
        </w:numPr>
        <w:spacing w:line="360" w:lineRule="auto"/>
      </w:pPr>
      <w:r w:rsidRPr="0026531F">
        <w:t xml:space="preserve">Sifat </w:t>
      </w:r>
      <w:proofErr w:type="spellStart"/>
      <w:r w:rsidRPr="0026531F">
        <w:t>produk</w:t>
      </w:r>
      <w:proofErr w:type="spellEnd"/>
      <w:r w:rsidRPr="0026531F">
        <w:t xml:space="preserve"> yang </w:t>
      </w:r>
      <w:proofErr w:type="spellStart"/>
      <w:r w:rsidRPr="0026531F">
        <w:t>dihasilkan</w:t>
      </w:r>
      <w:proofErr w:type="spellEnd"/>
    </w:p>
    <w:p w14:paraId="54C07B0A" w14:textId="77777777" w:rsidR="004726FF" w:rsidRDefault="004726FF" w:rsidP="004726FF">
      <w:pPr>
        <w:spacing w:line="360" w:lineRule="auto"/>
        <w:ind w:left="720"/>
        <w:jc w:val="both"/>
      </w:pPr>
      <w:r w:rsidRPr="0026531F">
        <w:t xml:space="preserve">Bila </w:t>
      </w:r>
      <w:proofErr w:type="spellStart"/>
      <w:r w:rsidRPr="0026531F">
        <w:t>produk</w:t>
      </w:r>
      <w:proofErr w:type="spellEnd"/>
      <w:r w:rsidRPr="0026531F">
        <w:t xml:space="preserve"> yang </w:t>
      </w:r>
      <w:proofErr w:type="spellStart"/>
      <w:r w:rsidRPr="0026531F">
        <w:t>dihasilkan</w:t>
      </w:r>
      <w:proofErr w:type="spellEnd"/>
      <w:r w:rsidRPr="0026531F">
        <w:t xml:space="preserve"> </w:t>
      </w:r>
      <w:proofErr w:type="spellStart"/>
      <w:r w:rsidRPr="0026531F">
        <w:t>gampang</w:t>
      </w:r>
      <w:proofErr w:type="spellEnd"/>
      <w:r w:rsidRPr="0026531F">
        <w:t xml:space="preserve"> </w:t>
      </w:r>
      <w:proofErr w:type="spellStart"/>
      <w:r w:rsidRPr="0080307C">
        <w:rPr>
          <w:highlight w:val="green"/>
        </w:rPr>
        <w:t>rusak</w:t>
      </w:r>
      <w:proofErr w:type="spellEnd"/>
      <w:r w:rsidRPr="0080307C">
        <w:rPr>
          <w:highlight w:val="green"/>
        </w:rPr>
        <w:t xml:space="preserve">, </w:t>
      </w:r>
      <w:proofErr w:type="spellStart"/>
      <w:r w:rsidRPr="0080307C">
        <w:rPr>
          <w:highlight w:val="green"/>
        </w:rPr>
        <w:t>busuk</w:t>
      </w:r>
      <w:proofErr w:type="spellEnd"/>
      <w:r w:rsidRPr="0080307C">
        <w:rPr>
          <w:highlight w:val="green"/>
        </w:rPr>
        <w:t xml:space="preserve">, </w:t>
      </w:r>
      <w:proofErr w:type="spellStart"/>
      <w:r w:rsidRPr="0080307C">
        <w:rPr>
          <w:highlight w:val="green"/>
        </w:rPr>
        <w:t>pecah</w:t>
      </w:r>
      <w:proofErr w:type="spellEnd"/>
      <w:r w:rsidRPr="0026531F">
        <w:t xml:space="preserve"> dan </w:t>
      </w:r>
      <w:proofErr w:type="spellStart"/>
      <w:r w:rsidRPr="0026531F">
        <w:t>sebagainya</w:t>
      </w:r>
      <w:proofErr w:type="spellEnd"/>
      <w:r w:rsidRPr="0026531F">
        <w:t xml:space="preserve">, </w:t>
      </w:r>
      <w:proofErr w:type="spellStart"/>
      <w:r w:rsidRPr="0026531F">
        <w:t>maka</w:t>
      </w:r>
      <w:proofErr w:type="spellEnd"/>
      <w:r w:rsidRPr="0026531F">
        <w:t xml:space="preserve"> </w:t>
      </w:r>
      <w:proofErr w:type="spellStart"/>
      <w:r w:rsidRPr="0026531F">
        <w:t>tidak</w:t>
      </w:r>
      <w:proofErr w:type="spellEnd"/>
      <w:r w:rsidRPr="0026531F">
        <w:t xml:space="preserve"> </w:t>
      </w:r>
      <w:proofErr w:type="spellStart"/>
      <w:r w:rsidRPr="0026531F">
        <w:t>mungkin</w:t>
      </w:r>
      <w:proofErr w:type="spellEnd"/>
      <w:r w:rsidRPr="0026531F">
        <w:t xml:space="preserve"> </w:t>
      </w:r>
      <w:proofErr w:type="spellStart"/>
      <w:r w:rsidRPr="0026531F">
        <w:t>produk</w:t>
      </w:r>
      <w:proofErr w:type="spellEnd"/>
      <w:r w:rsidRPr="0026531F">
        <w:t xml:space="preserve"> </w:t>
      </w:r>
      <w:proofErr w:type="spellStart"/>
      <w:r w:rsidRPr="0026531F">
        <w:t>itu</w:t>
      </w:r>
      <w:proofErr w:type="spellEnd"/>
      <w:r w:rsidRPr="0026531F">
        <w:t xml:space="preserve"> </w:t>
      </w:r>
      <w:proofErr w:type="spellStart"/>
      <w:r w:rsidRPr="0026531F">
        <w:t>bisa</w:t>
      </w:r>
      <w:proofErr w:type="spellEnd"/>
      <w:r w:rsidRPr="0026531F">
        <w:t xml:space="preserve"> </w:t>
      </w:r>
      <w:proofErr w:type="spellStart"/>
      <w:r w:rsidRPr="0026531F">
        <w:t>disimpan</w:t>
      </w:r>
      <w:proofErr w:type="spellEnd"/>
      <w:r w:rsidRPr="0026531F">
        <w:t xml:space="preserve"> </w:t>
      </w:r>
      <w:proofErr w:type="spellStart"/>
      <w:r w:rsidRPr="0026531F">
        <w:t>dalam</w:t>
      </w:r>
      <w:proofErr w:type="spellEnd"/>
      <w:r w:rsidRPr="0026531F">
        <w:t xml:space="preserve"> </w:t>
      </w:r>
      <w:proofErr w:type="spellStart"/>
      <w:r w:rsidRPr="0026531F">
        <w:t>waktu</w:t>
      </w:r>
      <w:proofErr w:type="spellEnd"/>
      <w:r w:rsidRPr="0026531F">
        <w:t xml:space="preserve"> yang </w:t>
      </w:r>
      <w:proofErr w:type="spellStart"/>
      <w:r w:rsidRPr="0026531F">
        <w:t>relatif</w:t>
      </w:r>
      <w:proofErr w:type="spellEnd"/>
      <w:r w:rsidRPr="0026531F">
        <w:t xml:space="preserve"> lama, </w:t>
      </w:r>
      <w:proofErr w:type="spellStart"/>
      <w:r w:rsidRPr="0026531F">
        <w:t>sehingga</w:t>
      </w:r>
      <w:proofErr w:type="spellEnd"/>
      <w:r w:rsidRPr="0026531F">
        <w:t xml:space="preserve"> </w:t>
      </w:r>
      <w:proofErr w:type="spellStart"/>
      <w:r w:rsidRPr="0026531F">
        <w:t>lebih</w:t>
      </w:r>
      <w:proofErr w:type="spellEnd"/>
      <w:r w:rsidRPr="0026531F">
        <w:t xml:space="preserve"> </w:t>
      </w:r>
      <w:proofErr w:type="spellStart"/>
      <w:r w:rsidRPr="0026531F">
        <w:t>baik</w:t>
      </w:r>
      <w:proofErr w:type="spellEnd"/>
      <w:r w:rsidRPr="0026531F">
        <w:t xml:space="preserve"> </w:t>
      </w:r>
      <w:proofErr w:type="spellStart"/>
      <w:r w:rsidRPr="0026531F">
        <w:t>apabila</w:t>
      </w:r>
      <w:proofErr w:type="spellEnd"/>
      <w:r w:rsidRPr="0026531F">
        <w:t xml:space="preserve"> </w:t>
      </w:r>
      <w:proofErr w:type="spellStart"/>
      <w:r w:rsidRPr="0026531F">
        <w:t>perusahaan</w:t>
      </w:r>
      <w:proofErr w:type="spellEnd"/>
      <w:r w:rsidRPr="0026531F">
        <w:t xml:space="preserve"> </w:t>
      </w:r>
      <w:proofErr w:type="spellStart"/>
      <w:r w:rsidRPr="0026531F">
        <w:t>menghadapinya</w:t>
      </w:r>
      <w:proofErr w:type="spellEnd"/>
      <w:r w:rsidRPr="0026531F">
        <w:t xml:space="preserve"> </w:t>
      </w:r>
      <w:proofErr w:type="spellStart"/>
      <w:r w:rsidRPr="0026531F">
        <w:t>dengan</w:t>
      </w:r>
      <w:proofErr w:type="spellEnd"/>
      <w:r w:rsidRPr="0026531F">
        <w:t xml:space="preserve"> </w:t>
      </w:r>
      <w:proofErr w:type="spellStart"/>
      <w:r w:rsidRPr="0026531F">
        <w:t>pola</w:t>
      </w:r>
      <w:proofErr w:type="spellEnd"/>
      <w:r w:rsidRPr="0026531F">
        <w:t xml:space="preserve"> </w:t>
      </w:r>
      <w:proofErr w:type="spellStart"/>
      <w:r w:rsidRPr="0026531F">
        <w:t>produksi</w:t>
      </w:r>
      <w:proofErr w:type="spellEnd"/>
      <w:r w:rsidRPr="0026531F">
        <w:t xml:space="preserve"> </w:t>
      </w:r>
      <w:proofErr w:type="spellStart"/>
      <w:r w:rsidRPr="0026531F">
        <w:t>fluktuatif</w:t>
      </w:r>
      <w:proofErr w:type="spellEnd"/>
      <w:r w:rsidRPr="0026531F">
        <w:t xml:space="preserve"> </w:t>
      </w:r>
      <w:proofErr w:type="spellStart"/>
      <w:r w:rsidRPr="0026531F">
        <w:t>atau</w:t>
      </w:r>
      <w:proofErr w:type="spellEnd"/>
      <w:r w:rsidRPr="0026531F">
        <w:t xml:space="preserve"> paling </w:t>
      </w:r>
      <w:proofErr w:type="spellStart"/>
      <w:r w:rsidRPr="0026531F">
        <w:t>tidak</w:t>
      </w:r>
      <w:proofErr w:type="spellEnd"/>
      <w:r w:rsidRPr="0026531F">
        <w:t xml:space="preserve"> </w:t>
      </w:r>
      <w:proofErr w:type="spellStart"/>
      <w:r w:rsidRPr="0026531F">
        <w:t>dengan</w:t>
      </w:r>
      <w:proofErr w:type="spellEnd"/>
      <w:r w:rsidRPr="0026531F">
        <w:t xml:space="preserve"> </w:t>
      </w:r>
      <w:proofErr w:type="spellStart"/>
      <w:r w:rsidRPr="0026531F">
        <w:t>pola</w:t>
      </w:r>
      <w:proofErr w:type="spellEnd"/>
      <w:r w:rsidRPr="0026531F">
        <w:t xml:space="preserve"> </w:t>
      </w:r>
      <w:proofErr w:type="spellStart"/>
      <w:r w:rsidRPr="0026531F">
        <w:t>produksi</w:t>
      </w:r>
      <w:proofErr w:type="spellEnd"/>
      <w:r w:rsidRPr="0026531F">
        <w:t xml:space="preserve"> </w:t>
      </w:r>
      <w:proofErr w:type="spellStart"/>
      <w:r w:rsidRPr="0026531F">
        <w:t>moderat</w:t>
      </w:r>
      <w:proofErr w:type="spellEnd"/>
      <w:r w:rsidRPr="0026531F">
        <w:t xml:space="preserve">, dan </w:t>
      </w:r>
      <w:proofErr w:type="spellStart"/>
      <w:r w:rsidRPr="005C3AED">
        <w:rPr>
          <w:highlight w:val="yellow"/>
        </w:rPr>
        <w:t>tidak</w:t>
      </w:r>
      <w:proofErr w:type="spellEnd"/>
      <w:r w:rsidRPr="005C3AED">
        <w:rPr>
          <w:highlight w:val="yellow"/>
        </w:rPr>
        <w:t xml:space="preserve"> </w:t>
      </w:r>
      <w:proofErr w:type="spellStart"/>
      <w:r w:rsidRPr="005C3AED">
        <w:rPr>
          <w:highlight w:val="yellow"/>
        </w:rPr>
        <w:t>mungkin</w:t>
      </w:r>
      <w:proofErr w:type="spellEnd"/>
      <w:r w:rsidRPr="005C3AED">
        <w:rPr>
          <w:highlight w:val="yellow"/>
        </w:rPr>
        <w:t xml:space="preserve"> </w:t>
      </w:r>
      <w:proofErr w:type="spellStart"/>
      <w:r w:rsidRPr="005C3AED">
        <w:rPr>
          <w:highlight w:val="yellow"/>
        </w:rPr>
        <w:t>bila</w:t>
      </w:r>
      <w:proofErr w:type="spellEnd"/>
      <w:r w:rsidRPr="005C3AED">
        <w:rPr>
          <w:highlight w:val="yellow"/>
        </w:rPr>
        <w:t xml:space="preserve"> </w:t>
      </w:r>
      <w:proofErr w:type="spellStart"/>
      <w:r w:rsidRPr="005C3AED">
        <w:rPr>
          <w:highlight w:val="yellow"/>
        </w:rPr>
        <w:t>dihadapi</w:t>
      </w:r>
      <w:proofErr w:type="spellEnd"/>
      <w:r w:rsidRPr="005C3AED">
        <w:rPr>
          <w:highlight w:val="yellow"/>
        </w:rPr>
        <w:t xml:space="preserve"> </w:t>
      </w:r>
      <w:proofErr w:type="spellStart"/>
      <w:r w:rsidRPr="005C3AED">
        <w:rPr>
          <w:highlight w:val="yellow"/>
        </w:rPr>
        <w:t>dengan</w:t>
      </w:r>
      <w:proofErr w:type="spellEnd"/>
      <w:r w:rsidRPr="005C3AED">
        <w:rPr>
          <w:highlight w:val="yellow"/>
        </w:rPr>
        <w:t xml:space="preserve"> </w:t>
      </w:r>
      <w:proofErr w:type="spellStart"/>
      <w:r w:rsidRPr="005C3AED">
        <w:rPr>
          <w:highlight w:val="yellow"/>
        </w:rPr>
        <w:t>pola</w:t>
      </w:r>
      <w:proofErr w:type="spellEnd"/>
      <w:r w:rsidRPr="005C3AED">
        <w:rPr>
          <w:highlight w:val="yellow"/>
        </w:rPr>
        <w:t xml:space="preserve"> </w:t>
      </w:r>
      <w:proofErr w:type="spellStart"/>
      <w:r w:rsidRPr="005C3AED">
        <w:rPr>
          <w:highlight w:val="yellow"/>
        </w:rPr>
        <w:t>produksi</w:t>
      </w:r>
      <w:proofErr w:type="spellEnd"/>
      <w:r w:rsidRPr="005C3AED">
        <w:rPr>
          <w:highlight w:val="yellow"/>
        </w:rPr>
        <w:t xml:space="preserve"> </w:t>
      </w:r>
      <w:proofErr w:type="spellStart"/>
      <w:r w:rsidRPr="005C3AED">
        <w:rPr>
          <w:highlight w:val="yellow"/>
        </w:rPr>
        <w:t>konstan</w:t>
      </w:r>
      <w:proofErr w:type="spellEnd"/>
      <w:r w:rsidRPr="005C3AED">
        <w:rPr>
          <w:highlight w:val="yellow"/>
        </w:rPr>
        <w:t>.</w:t>
      </w:r>
      <w:r w:rsidRPr="0026531F">
        <w:t xml:space="preserve">  </w:t>
      </w:r>
    </w:p>
    <w:p w14:paraId="77527CF4" w14:textId="29E02A3C" w:rsidR="005C3AED" w:rsidRDefault="005C3AED" w:rsidP="004726FF">
      <w:pPr>
        <w:spacing w:line="360" w:lineRule="auto"/>
        <w:ind w:left="720"/>
        <w:jc w:val="both"/>
      </w:pPr>
      <w:proofErr w:type="spellStart"/>
      <w:r>
        <w:t>Hindari</w:t>
      </w:r>
      <w:proofErr w:type="spellEnd"/>
      <w:r>
        <w:t xml:space="preserve"> Pola </w:t>
      </w:r>
      <w:proofErr w:type="spellStart"/>
      <w:r>
        <w:t>Konstan</w:t>
      </w:r>
      <w:proofErr w:type="spellEnd"/>
      <w:r>
        <w:t xml:space="preserve"> </w:t>
      </w:r>
    </w:p>
    <w:p w14:paraId="1B8384C7" w14:textId="1BF892F9" w:rsidR="005C3AED" w:rsidRPr="0026531F" w:rsidRDefault="005C3AED" w:rsidP="004726FF">
      <w:pPr>
        <w:spacing w:line="360" w:lineRule="auto"/>
        <w:ind w:left="720"/>
        <w:jc w:val="both"/>
      </w:pPr>
      <w:proofErr w:type="spellStart"/>
      <w:r>
        <w:t>Gunakan</w:t>
      </w:r>
      <w:proofErr w:type="spellEnd"/>
      <w:r>
        <w:t xml:space="preserve"> Pola </w:t>
      </w:r>
      <w:proofErr w:type="spellStart"/>
      <w:r>
        <w:t>Produksi</w:t>
      </w:r>
      <w:proofErr w:type="spellEnd"/>
      <w:r>
        <w:t xml:space="preserve"> </w:t>
      </w:r>
      <w:proofErr w:type="spellStart"/>
      <w:r>
        <w:t>Fluktuatif</w:t>
      </w:r>
      <w:proofErr w:type="spellEnd"/>
      <w:r>
        <w:t xml:space="preserve"> </w:t>
      </w:r>
      <w:proofErr w:type="spellStart"/>
      <w:r>
        <w:t>atau</w:t>
      </w:r>
      <w:proofErr w:type="spellEnd"/>
      <w:r>
        <w:t xml:space="preserve"> </w:t>
      </w:r>
      <w:proofErr w:type="spellStart"/>
      <w:r>
        <w:t>plg</w:t>
      </w:r>
      <w:proofErr w:type="spellEnd"/>
      <w:r>
        <w:t xml:space="preserve"> </w:t>
      </w:r>
      <w:proofErr w:type="spellStart"/>
      <w:r>
        <w:t>tidak</w:t>
      </w:r>
      <w:proofErr w:type="spellEnd"/>
      <w:r>
        <w:t xml:space="preserve"> </w:t>
      </w:r>
      <w:proofErr w:type="spellStart"/>
      <w:r>
        <w:t>gunakan</w:t>
      </w:r>
      <w:proofErr w:type="spellEnd"/>
      <w:r>
        <w:t xml:space="preserve"> Pola </w:t>
      </w:r>
      <w:proofErr w:type="spellStart"/>
      <w:r>
        <w:t>Produksi</w:t>
      </w:r>
      <w:proofErr w:type="spellEnd"/>
      <w:r>
        <w:t xml:space="preserve"> </w:t>
      </w:r>
      <w:proofErr w:type="spellStart"/>
      <w:r>
        <w:t>Moderat</w:t>
      </w:r>
      <w:proofErr w:type="spellEnd"/>
    </w:p>
    <w:p w14:paraId="773D01BA" w14:textId="77777777" w:rsidR="004726FF" w:rsidRPr="0026531F" w:rsidRDefault="004726FF" w:rsidP="004726FF">
      <w:pPr>
        <w:numPr>
          <w:ilvl w:val="0"/>
          <w:numId w:val="4"/>
        </w:numPr>
        <w:spacing w:line="360" w:lineRule="auto"/>
      </w:pPr>
      <w:r w:rsidRPr="0026531F">
        <w:t xml:space="preserve">Pola </w:t>
      </w:r>
      <w:proofErr w:type="spellStart"/>
      <w:r w:rsidRPr="0026531F">
        <w:t>Penjualan</w:t>
      </w:r>
      <w:proofErr w:type="spellEnd"/>
    </w:p>
    <w:p w14:paraId="7A782744" w14:textId="77777777" w:rsidR="004726FF" w:rsidRPr="0026531F" w:rsidRDefault="004726FF" w:rsidP="004726FF">
      <w:pPr>
        <w:spacing w:line="360" w:lineRule="auto"/>
        <w:ind w:left="720"/>
        <w:jc w:val="both"/>
        <w:rPr>
          <w:lang w:val="fi-FI"/>
        </w:rPr>
      </w:pPr>
      <w:r w:rsidRPr="0026531F">
        <w:rPr>
          <w:lang w:val="fi-FI"/>
        </w:rPr>
        <w:t xml:space="preserve">Perusahaan berproduksi untuk memenuhi kebutuhan penjualan. Oleh karena itu volume penjualan (pola penjualannya) akan mempengaruhi pola produksinya.Apabila suatu pola </w:t>
      </w:r>
      <w:r w:rsidRPr="0026531F">
        <w:rPr>
          <w:lang w:val="fi-FI"/>
        </w:rPr>
        <w:lastRenderedPageBreak/>
        <w:t>penjualan tidak konstan (bergelombang) dipenuhi dengan pola produksi konstan akan terjadi masalah penyimpanan berang-barang hasil produksi yang tidak atau belun laku terjual pada saat gelombang penjualan turun di bawah volume produksinya. Sebagai akibat masalah penyimpanan itu timbul biaya penyimpanan baik biaya sewa gudang, biaya asuransi,biaya pemeliharaan (untuk menjaga agar barang tersebut tetap dalam kondisi baik selama penyimpanan), dan biaya lain.</w:t>
      </w:r>
    </w:p>
    <w:p w14:paraId="6E874EB7" w14:textId="77777777" w:rsidR="004726FF" w:rsidRPr="0026531F" w:rsidRDefault="004726FF" w:rsidP="004726FF">
      <w:pPr>
        <w:spacing w:line="360" w:lineRule="auto"/>
        <w:jc w:val="both"/>
        <w:rPr>
          <w:lang w:val="fi-FI"/>
        </w:rPr>
      </w:pPr>
      <w:r w:rsidRPr="0026531F">
        <w:rPr>
          <w:lang w:val="fi-FI"/>
        </w:rPr>
        <w:t xml:space="preserve">       3. Pola biaya </w:t>
      </w:r>
    </w:p>
    <w:p w14:paraId="57E3BBCA" w14:textId="77777777" w:rsidR="004726FF" w:rsidRPr="0026531F" w:rsidRDefault="004726FF" w:rsidP="004726FF">
      <w:pPr>
        <w:spacing w:line="360" w:lineRule="auto"/>
        <w:ind w:left="720"/>
        <w:jc w:val="both"/>
        <w:rPr>
          <w:lang w:val="fi-FI"/>
        </w:rPr>
      </w:pPr>
      <w:r w:rsidRPr="0026531F">
        <w:rPr>
          <w:lang w:val="fi-FI"/>
        </w:rPr>
        <w:t xml:space="preserve">Terbatas pada biaya variabel tertentu. Atau terbatas pada </w:t>
      </w:r>
      <w:r w:rsidRPr="008F2A91">
        <w:rPr>
          <w:highlight w:val="green"/>
          <w:lang w:val="fi-FI"/>
        </w:rPr>
        <w:t>Incremental Cost</w:t>
      </w:r>
      <w:r w:rsidRPr="0026531F">
        <w:rPr>
          <w:lang w:val="fi-FI"/>
        </w:rPr>
        <w:t xml:space="preserve">; yaitu tambahan biaya yang dikeluarkan selama proses produksi. </w:t>
      </w:r>
    </w:p>
    <w:p w14:paraId="56A81138" w14:textId="77777777" w:rsidR="004726FF" w:rsidRPr="0026531F" w:rsidRDefault="004726FF" w:rsidP="004726FF">
      <w:pPr>
        <w:spacing w:line="360" w:lineRule="auto"/>
        <w:ind w:firstLine="720"/>
        <w:jc w:val="both"/>
      </w:pPr>
      <w:proofErr w:type="spellStart"/>
      <w:r w:rsidRPr="0026531F">
        <w:t>Termasuk</w:t>
      </w:r>
      <w:proofErr w:type="spellEnd"/>
      <w:r w:rsidRPr="0026531F">
        <w:t xml:space="preserve"> </w:t>
      </w:r>
      <w:r w:rsidRPr="0026531F">
        <w:rPr>
          <w:i/>
        </w:rPr>
        <w:t>incremental cost</w:t>
      </w:r>
      <w:r w:rsidRPr="0026531F">
        <w:t xml:space="preserve"> </w:t>
      </w:r>
      <w:proofErr w:type="spellStart"/>
      <w:r w:rsidRPr="0026531F">
        <w:t>adalah</w:t>
      </w:r>
      <w:proofErr w:type="spellEnd"/>
      <w:r w:rsidRPr="0026531F">
        <w:t>:</w:t>
      </w:r>
    </w:p>
    <w:p w14:paraId="08A96D36" w14:textId="77777777" w:rsidR="004726FF" w:rsidRPr="0026531F" w:rsidRDefault="004726FF" w:rsidP="004726FF">
      <w:pPr>
        <w:numPr>
          <w:ilvl w:val="0"/>
          <w:numId w:val="5"/>
        </w:numPr>
        <w:spacing w:line="360" w:lineRule="auto"/>
        <w:jc w:val="both"/>
        <w:rPr>
          <w:i/>
        </w:rPr>
      </w:pPr>
      <w:r w:rsidRPr="0026531F">
        <w:rPr>
          <w:i/>
        </w:rPr>
        <w:t>CC (carrying cost)</w:t>
      </w:r>
    </w:p>
    <w:p w14:paraId="66CF5841" w14:textId="77777777" w:rsidR="004726FF" w:rsidRPr="0026531F" w:rsidRDefault="004726FF" w:rsidP="004726FF">
      <w:pPr>
        <w:spacing w:line="360" w:lineRule="auto"/>
        <w:ind w:left="1440"/>
        <w:jc w:val="both"/>
      </w:pPr>
      <w:r w:rsidRPr="0026531F">
        <w:t xml:space="preserve"> Adalah </w:t>
      </w:r>
      <w:proofErr w:type="spellStart"/>
      <w:r w:rsidRPr="0026531F">
        <w:t>biaya</w:t>
      </w:r>
      <w:proofErr w:type="spellEnd"/>
      <w:r w:rsidRPr="0026531F">
        <w:t xml:space="preserve"> </w:t>
      </w:r>
      <w:proofErr w:type="spellStart"/>
      <w:r w:rsidRPr="0026531F">
        <w:t>penyimpanan</w:t>
      </w:r>
      <w:proofErr w:type="spellEnd"/>
      <w:r w:rsidRPr="0026531F">
        <w:t xml:space="preserve"> </w:t>
      </w:r>
      <w:proofErr w:type="spellStart"/>
      <w:r w:rsidRPr="0026531F">
        <w:t>barang-barang</w:t>
      </w:r>
      <w:proofErr w:type="spellEnd"/>
      <w:r w:rsidRPr="0026531F">
        <w:t xml:space="preserve"> </w:t>
      </w:r>
      <w:proofErr w:type="spellStart"/>
      <w:r w:rsidRPr="0026531F">
        <w:t>hasil</w:t>
      </w:r>
      <w:proofErr w:type="spellEnd"/>
      <w:r w:rsidRPr="0026531F">
        <w:t xml:space="preserve"> </w:t>
      </w:r>
      <w:proofErr w:type="spellStart"/>
      <w:r w:rsidRPr="0026531F">
        <w:t>produksi</w:t>
      </w:r>
      <w:proofErr w:type="spellEnd"/>
      <w:r w:rsidRPr="0026531F">
        <w:t xml:space="preserve"> yang </w:t>
      </w:r>
      <w:proofErr w:type="spellStart"/>
      <w:r w:rsidRPr="0026531F">
        <w:t>tidak</w:t>
      </w:r>
      <w:proofErr w:type="spellEnd"/>
      <w:r w:rsidRPr="0026531F">
        <w:t xml:space="preserve"> </w:t>
      </w:r>
      <w:proofErr w:type="spellStart"/>
      <w:r w:rsidRPr="0026531F">
        <w:t>atau</w:t>
      </w:r>
      <w:proofErr w:type="spellEnd"/>
      <w:r w:rsidRPr="0026531F">
        <w:t xml:space="preserve"> </w:t>
      </w:r>
      <w:proofErr w:type="spellStart"/>
      <w:r w:rsidRPr="0026531F">
        <w:t>belum</w:t>
      </w:r>
      <w:proofErr w:type="spellEnd"/>
      <w:r w:rsidRPr="0026531F">
        <w:t xml:space="preserve"> </w:t>
      </w:r>
      <w:proofErr w:type="spellStart"/>
      <w:r w:rsidRPr="0026531F">
        <w:t>laku</w:t>
      </w:r>
      <w:proofErr w:type="spellEnd"/>
      <w:r w:rsidRPr="0026531F">
        <w:t xml:space="preserve"> </w:t>
      </w:r>
      <w:proofErr w:type="spellStart"/>
      <w:r w:rsidRPr="0026531F">
        <w:t>terjual</w:t>
      </w:r>
      <w:proofErr w:type="spellEnd"/>
      <w:r w:rsidRPr="0026531F">
        <w:t>.</w:t>
      </w:r>
    </w:p>
    <w:p w14:paraId="3B7992D3" w14:textId="77777777" w:rsidR="004726FF" w:rsidRPr="0026531F" w:rsidRDefault="004726FF" w:rsidP="004726FF">
      <w:pPr>
        <w:numPr>
          <w:ilvl w:val="0"/>
          <w:numId w:val="5"/>
        </w:numPr>
        <w:spacing w:line="360" w:lineRule="auto"/>
        <w:jc w:val="both"/>
        <w:rPr>
          <w:i/>
        </w:rPr>
      </w:pPr>
      <w:r w:rsidRPr="0026531F">
        <w:rPr>
          <w:i/>
        </w:rPr>
        <w:t>LTC (</w:t>
      </w:r>
      <w:proofErr w:type="spellStart"/>
      <w:r w:rsidRPr="0026531F">
        <w:rPr>
          <w:i/>
        </w:rPr>
        <w:t>labor</w:t>
      </w:r>
      <w:proofErr w:type="spellEnd"/>
      <w:r w:rsidRPr="0026531F">
        <w:rPr>
          <w:i/>
        </w:rPr>
        <w:t xml:space="preserve"> turn over cost).</w:t>
      </w:r>
    </w:p>
    <w:p w14:paraId="420280FE" w14:textId="77777777" w:rsidR="004726FF" w:rsidRPr="0026531F" w:rsidRDefault="004726FF" w:rsidP="004726FF">
      <w:pPr>
        <w:spacing w:line="360" w:lineRule="auto"/>
        <w:ind w:left="1440"/>
        <w:jc w:val="both"/>
      </w:pPr>
      <w:r w:rsidRPr="0026531F">
        <w:t xml:space="preserve">Adalah </w:t>
      </w:r>
      <w:proofErr w:type="spellStart"/>
      <w:r w:rsidRPr="0026531F">
        <w:t>biaya</w:t>
      </w:r>
      <w:proofErr w:type="spellEnd"/>
      <w:r w:rsidRPr="0026531F">
        <w:t xml:space="preserve"> yang </w:t>
      </w:r>
      <w:proofErr w:type="spellStart"/>
      <w:r w:rsidRPr="0026531F">
        <w:t>diperlukan</w:t>
      </w:r>
      <w:proofErr w:type="spellEnd"/>
      <w:r w:rsidRPr="0026531F">
        <w:t>/</w:t>
      </w:r>
      <w:proofErr w:type="spellStart"/>
      <w:r w:rsidRPr="0026531F">
        <w:t>dikeluarkan</w:t>
      </w:r>
      <w:proofErr w:type="spellEnd"/>
      <w:r w:rsidRPr="0026531F">
        <w:t xml:space="preserve"> </w:t>
      </w:r>
      <w:proofErr w:type="spellStart"/>
      <w:r w:rsidRPr="0026531F">
        <w:t>untuk</w:t>
      </w:r>
      <w:proofErr w:type="spellEnd"/>
      <w:r w:rsidRPr="0026531F">
        <w:t xml:space="preserve"> recruitment, </w:t>
      </w:r>
      <w:proofErr w:type="spellStart"/>
      <w:r w:rsidRPr="0026531F">
        <w:t>diklat</w:t>
      </w:r>
      <w:proofErr w:type="spellEnd"/>
      <w:r w:rsidRPr="0026531F">
        <w:t xml:space="preserve">, </w:t>
      </w:r>
      <w:proofErr w:type="spellStart"/>
      <w:r w:rsidRPr="0026531F">
        <w:t>mempertahankan</w:t>
      </w:r>
      <w:proofErr w:type="spellEnd"/>
      <w:r w:rsidRPr="0026531F">
        <w:t xml:space="preserve"> </w:t>
      </w:r>
      <w:proofErr w:type="spellStart"/>
      <w:r w:rsidRPr="0026531F">
        <w:t>pegawai</w:t>
      </w:r>
      <w:proofErr w:type="spellEnd"/>
      <w:r w:rsidRPr="0026531F">
        <w:t>, dan PHK).</w:t>
      </w:r>
    </w:p>
    <w:p w14:paraId="751B7007" w14:textId="77777777" w:rsidR="004726FF" w:rsidRPr="0026531F" w:rsidRDefault="004726FF" w:rsidP="004726FF">
      <w:pPr>
        <w:numPr>
          <w:ilvl w:val="0"/>
          <w:numId w:val="5"/>
        </w:numPr>
        <w:spacing w:line="360" w:lineRule="auto"/>
        <w:jc w:val="both"/>
        <w:rPr>
          <w:i/>
        </w:rPr>
      </w:pPr>
      <w:r w:rsidRPr="0026531F">
        <w:rPr>
          <w:i/>
        </w:rPr>
        <w:t>OTC (over time cost)</w:t>
      </w:r>
    </w:p>
    <w:p w14:paraId="38A5C1FE" w14:textId="77777777" w:rsidR="004726FF" w:rsidRPr="0026531F" w:rsidRDefault="004726FF" w:rsidP="004726FF">
      <w:pPr>
        <w:spacing w:line="360" w:lineRule="auto"/>
        <w:ind w:left="1440"/>
        <w:jc w:val="both"/>
        <w:rPr>
          <w:lang w:val="id-ID"/>
        </w:rPr>
      </w:pPr>
      <w:r w:rsidRPr="0026531F">
        <w:t xml:space="preserve">Adalah </w:t>
      </w:r>
      <w:proofErr w:type="spellStart"/>
      <w:r w:rsidRPr="0026531F">
        <w:t>biaya</w:t>
      </w:r>
      <w:proofErr w:type="spellEnd"/>
      <w:r w:rsidRPr="0026531F">
        <w:t xml:space="preserve"> yang </w:t>
      </w:r>
      <w:proofErr w:type="spellStart"/>
      <w:r w:rsidRPr="0026531F">
        <w:t>dikeluarkan</w:t>
      </w:r>
      <w:proofErr w:type="spellEnd"/>
      <w:r w:rsidRPr="0026531F">
        <w:t xml:space="preserve"> </w:t>
      </w:r>
      <w:proofErr w:type="spellStart"/>
      <w:r w:rsidRPr="0026531F">
        <w:t>akibat</w:t>
      </w:r>
      <w:proofErr w:type="spellEnd"/>
      <w:r w:rsidRPr="0026531F">
        <w:t xml:space="preserve"> </w:t>
      </w:r>
      <w:proofErr w:type="spellStart"/>
      <w:r w:rsidRPr="0026531F">
        <w:t>waktu</w:t>
      </w:r>
      <w:proofErr w:type="spellEnd"/>
      <w:r w:rsidRPr="0026531F">
        <w:t xml:space="preserve"> </w:t>
      </w:r>
      <w:proofErr w:type="spellStart"/>
      <w:r w:rsidRPr="0026531F">
        <w:t>tenaga</w:t>
      </w:r>
      <w:proofErr w:type="spellEnd"/>
      <w:r w:rsidRPr="0026531F">
        <w:t xml:space="preserve"> </w:t>
      </w:r>
      <w:proofErr w:type="spellStart"/>
      <w:r w:rsidRPr="0026531F">
        <w:t>kerja</w:t>
      </w:r>
      <w:proofErr w:type="spellEnd"/>
      <w:r w:rsidRPr="0026531F">
        <w:t xml:space="preserve"> yang </w:t>
      </w:r>
      <w:proofErr w:type="spellStart"/>
      <w:r w:rsidRPr="0026531F">
        <w:t>berlebih</w:t>
      </w:r>
      <w:proofErr w:type="spellEnd"/>
      <w:r w:rsidRPr="0026531F">
        <w:t xml:space="preserve"> (</w:t>
      </w:r>
      <w:proofErr w:type="spellStart"/>
      <w:r w:rsidRPr="0026531F">
        <w:t>lembur</w:t>
      </w:r>
      <w:proofErr w:type="spellEnd"/>
      <w:r w:rsidRPr="0026531F">
        <w:t>).</w:t>
      </w:r>
    </w:p>
    <w:p w14:paraId="4A0FF415" w14:textId="77777777" w:rsidR="004726FF" w:rsidRPr="0026531F" w:rsidRDefault="004726FF" w:rsidP="004726FF">
      <w:pPr>
        <w:numPr>
          <w:ilvl w:val="0"/>
          <w:numId w:val="5"/>
        </w:numPr>
        <w:spacing w:line="360" w:lineRule="auto"/>
        <w:jc w:val="both"/>
        <w:rPr>
          <w:i/>
        </w:rPr>
      </w:pPr>
      <w:r w:rsidRPr="0026531F">
        <w:rPr>
          <w:i/>
        </w:rPr>
        <w:t>SCC (</w:t>
      </w:r>
      <w:proofErr w:type="spellStart"/>
      <w:r w:rsidRPr="0026531F">
        <w:rPr>
          <w:i/>
        </w:rPr>
        <w:t>sub contracting</w:t>
      </w:r>
      <w:proofErr w:type="spellEnd"/>
      <w:r w:rsidRPr="0026531F">
        <w:rPr>
          <w:i/>
        </w:rPr>
        <w:t xml:space="preserve"> cost)</w:t>
      </w:r>
    </w:p>
    <w:p w14:paraId="6113960E" w14:textId="77777777" w:rsidR="004726FF" w:rsidRPr="0026531F" w:rsidRDefault="004726FF" w:rsidP="004726FF">
      <w:pPr>
        <w:spacing w:line="360" w:lineRule="auto"/>
        <w:ind w:left="1440"/>
        <w:jc w:val="both"/>
      </w:pPr>
      <w:r w:rsidRPr="0026531F">
        <w:t xml:space="preserve"> Adalah </w:t>
      </w:r>
      <w:proofErr w:type="spellStart"/>
      <w:r w:rsidRPr="0026531F">
        <w:t>biaya</w:t>
      </w:r>
      <w:proofErr w:type="spellEnd"/>
      <w:r w:rsidRPr="0026531F">
        <w:t xml:space="preserve"> yang </w:t>
      </w:r>
      <w:proofErr w:type="spellStart"/>
      <w:r w:rsidRPr="0026531F">
        <w:t>terjadi</w:t>
      </w:r>
      <w:proofErr w:type="spellEnd"/>
      <w:r w:rsidRPr="0026531F">
        <w:t xml:space="preserve"> </w:t>
      </w:r>
      <w:proofErr w:type="spellStart"/>
      <w:r w:rsidRPr="0026531F">
        <w:t>apabila</w:t>
      </w:r>
      <w:proofErr w:type="spellEnd"/>
      <w:r w:rsidRPr="0026531F">
        <w:t xml:space="preserve"> volume </w:t>
      </w:r>
      <w:proofErr w:type="spellStart"/>
      <w:r w:rsidRPr="0026531F">
        <w:t>penjualan</w:t>
      </w:r>
      <w:proofErr w:type="spellEnd"/>
      <w:r w:rsidRPr="0026531F">
        <w:t xml:space="preserve"> </w:t>
      </w:r>
      <w:proofErr w:type="spellStart"/>
      <w:r w:rsidRPr="0026531F">
        <w:t>melebihi</w:t>
      </w:r>
      <w:proofErr w:type="spellEnd"/>
      <w:r w:rsidRPr="0026531F">
        <w:t xml:space="preserve"> volume </w:t>
      </w:r>
      <w:proofErr w:type="spellStart"/>
      <w:r w:rsidRPr="0026531F">
        <w:t>produksi</w:t>
      </w:r>
      <w:proofErr w:type="spellEnd"/>
      <w:r w:rsidRPr="0026531F">
        <w:t xml:space="preserve">. </w:t>
      </w:r>
      <w:proofErr w:type="spellStart"/>
      <w:r w:rsidRPr="0026531F">
        <w:t>Apabila</w:t>
      </w:r>
      <w:proofErr w:type="spellEnd"/>
      <w:r w:rsidRPr="0026531F">
        <w:t xml:space="preserve"> </w:t>
      </w:r>
      <w:proofErr w:type="spellStart"/>
      <w:r w:rsidRPr="0026531F">
        <w:t>tidak</w:t>
      </w:r>
      <w:proofErr w:type="spellEnd"/>
      <w:r w:rsidRPr="0026531F">
        <w:t xml:space="preserve"> </w:t>
      </w:r>
      <w:proofErr w:type="spellStart"/>
      <w:r w:rsidRPr="0026531F">
        <w:t>bisa</w:t>
      </w:r>
      <w:proofErr w:type="spellEnd"/>
      <w:r w:rsidRPr="0026531F">
        <w:t xml:space="preserve"> </w:t>
      </w:r>
      <w:proofErr w:type="spellStart"/>
      <w:r w:rsidRPr="0026531F">
        <w:t>memenuhi</w:t>
      </w:r>
      <w:proofErr w:type="spellEnd"/>
      <w:r w:rsidRPr="0026531F">
        <w:t xml:space="preserve">, </w:t>
      </w:r>
      <w:proofErr w:type="spellStart"/>
      <w:r w:rsidRPr="0026531F">
        <w:t>perusahaan</w:t>
      </w:r>
      <w:proofErr w:type="spellEnd"/>
      <w:r w:rsidRPr="0026531F">
        <w:t xml:space="preserve"> </w:t>
      </w:r>
      <w:proofErr w:type="spellStart"/>
      <w:r w:rsidRPr="0026531F">
        <w:t>perlu</w:t>
      </w:r>
      <w:proofErr w:type="spellEnd"/>
      <w:r w:rsidRPr="0026531F">
        <w:t xml:space="preserve"> </w:t>
      </w:r>
      <w:proofErr w:type="spellStart"/>
      <w:r w:rsidRPr="0026531F">
        <w:t>memesan</w:t>
      </w:r>
      <w:proofErr w:type="spellEnd"/>
      <w:r w:rsidRPr="0026531F">
        <w:t xml:space="preserve"> </w:t>
      </w:r>
      <w:proofErr w:type="spellStart"/>
      <w:r w:rsidRPr="0026531F">
        <w:t>kepada</w:t>
      </w:r>
      <w:proofErr w:type="spellEnd"/>
      <w:r w:rsidRPr="0026531F">
        <w:t xml:space="preserve"> </w:t>
      </w:r>
      <w:proofErr w:type="spellStart"/>
      <w:r w:rsidRPr="0026531F">
        <w:t>perusahaan</w:t>
      </w:r>
      <w:proofErr w:type="spellEnd"/>
      <w:r w:rsidRPr="0026531F">
        <w:t xml:space="preserve"> lain </w:t>
      </w:r>
      <w:proofErr w:type="spellStart"/>
      <w:r w:rsidRPr="0026531F">
        <w:t>untuk</w:t>
      </w:r>
      <w:proofErr w:type="spellEnd"/>
      <w:r w:rsidRPr="0026531F">
        <w:t xml:space="preserve"> </w:t>
      </w:r>
      <w:proofErr w:type="spellStart"/>
      <w:r w:rsidRPr="0026531F">
        <w:t>memenuhi</w:t>
      </w:r>
      <w:proofErr w:type="spellEnd"/>
      <w:r w:rsidRPr="0026531F">
        <w:t xml:space="preserve"> </w:t>
      </w:r>
      <w:proofErr w:type="spellStart"/>
      <w:r w:rsidRPr="0026531F">
        <w:t>permintaan</w:t>
      </w:r>
      <w:proofErr w:type="spellEnd"/>
      <w:r w:rsidRPr="0026531F">
        <w:t xml:space="preserve"> yang </w:t>
      </w:r>
      <w:proofErr w:type="spellStart"/>
      <w:r w:rsidRPr="0026531F">
        <w:t>berlebih</w:t>
      </w:r>
      <w:proofErr w:type="spellEnd"/>
      <w:r w:rsidRPr="0026531F">
        <w:t xml:space="preserve"> </w:t>
      </w:r>
      <w:proofErr w:type="spellStart"/>
      <w:r w:rsidRPr="0026531F">
        <w:t>tersebut</w:t>
      </w:r>
      <w:proofErr w:type="spellEnd"/>
      <w:r w:rsidRPr="0026531F">
        <w:t xml:space="preserve">. </w:t>
      </w:r>
    </w:p>
    <w:p w14:paraId="47707B6A" w14:textId="77777777" w:rsidR="004726FF" w:rsidRPr="0026531F" w:rsidRDefault="004726FF" w:rsidP="004726FF">
      <w:pPr>
        <w:numPr>
          <w:ilvl w:val="0"/>
          <w:numId w:val="5"/>
        </w:numPr>
        <w:spacing w:line="360" w:lineRule="auto"/>
        <w:jc w:val="both"/>
      </w:pPr>
      <w:r w:rsidRPr="0026531F">
        <w:rPr>
          <w:i/>
        </w:rPr>
        <w:t>ICC (idle capacity cost)</w:t>
      </w:r>
    </w:p>
    <w:p w14:paraId="413B73AA" w14:textId="77777777" w:rsidR="004726FF" w:rsidRPr="0026531F" w:rsidRDefault="004726FF" w:rsidP="004726FF">
      <w:pPr>
        <w:spacing w:line="360" w:lineRule="auto"/>
        <w:ind w:left="1440"/>
        <w:jc w:val="both"/>
        <w:rPr>
          <w:lang w:val="sv-SE"/>
        </w:rPr>
      </w:pPr>
      <w:r w:rsidRPr="0026531F">
        <w:rPr>
          <w:lang w:val="sv-SE"/>
        </w:rPr>
        <w:t xml:space="preserve">Adalah kenaikan biaya per unit karena kegiatan produksi yang dilaksanakan di bawah kapasitas normal.  </w:t>
      </w:r>
    </w:p>
    <w:p w14:paraId="20D118A7" w14:textId="0C21DF3B" w:rsidR="004726FF" w:rsidRDefault="004726FF" w:rsidP="004726FF">
      <w:pPr>
        <w:spacing w:line="360" w:lineRule="auto"/>
        <w:jc w:val="both"/>
        <w:rPr>
          <w:lang w:val="sv-SE"/>
        </w:rPr>
      </w:pPr>
    </w:p>
    <w:p w14:paraId="10A1145F" w14:textId="77777777" w:rsidR="006D039D" w:rsidRDefault="006D039D" w:rsidP="004726FF">
      <w:pPr>
        <w:spacing w:line="360" w:lineRule="auto"/>
        <w:jc w:val="both"/>
        <w:rPr>
          <w:lang w:val="sv-SE"/>
        </w:rPr>
      </w:pPr>
    </w:p>
    <w:p w14:paraId="5B502FF5" w14:textId="77777777" w:rsidR="006D039D" w:rsidRDefault="006D039D" w:rsidP="004726FF">
      <w:pPr>
        <w:spacing w:line="360" w:lineRule="auto"/>
        <w:jc w:val="both"/>
        <w:rPr>
          <w:lang w:val="sv-SE"/>
        </w:rPr>
      </w:pPr>
    </w:p>
    <w:p w14:paraId="4263CE0C" w14:textId="77777777" w:rsidR="008F2A91" w:rsidRDefault="008F2A91" w:rsidP="004726FF">
      <w:pPr>
        <w:spacing w:line="360" w:lineRule="auto"/>
        <w:jc w:val="both"/>
        <w:rPr>
          <w:lang w:val="sv-SE"/>
        </w:rPr>
      </w:pPr>
    </w:p>
    <w:p w14:paraId="1DC27F19" w14:textId="77777777" w:rsidR="008F2A91" w:rsidRDefault="008F2A91" w:rsidP="004726FF">
      <w:pPr>
        <w:spacing w:line="360" w:lineRule="auto"/>
        <w:jc w:val="both"/>
        <w:rPr>
          <w:lang w:val="sv-SE"/>
        </w:rPr>
      </w:pPr>
    </w:p>
    <w:p w14:paraId="19DC0577" w14:textId="77777777" w:rsidR="008F2A91" w:rsidRDefault="008F2A91" w:rsidP="004726FF">
      <w:pPr>
        <w:spacing w:line="360" w:lineRule="auto"/>
        <w:jc w:val="both"/>
        <w:rPr>
          <w:lang w:val="sv-SE"/>
        </w:rPr>
      </w:pPr>
    </w:p>
    <w:p w14:paraId="0E777F87" w14:textId="77777777" w:rsidR="00A81BEA" w:rsidRPr="00C352F3" w:rsidRDefault="00A81BEA" w:rsidP="00A81BEA">
      <w:pPr>
        <w:rPr>
          <w:b/>
          <w:i/>
          <w:sz w:val="32"/>
          <w:szCs w:val="32"/>
          <w:lang w:val="sv-SE"/>
        </w:rPr>
      </w:pPr>
      <w:r w:rsidRPr="00C352F3">
        <w:rPr>
          <w:b/>
          <w:i/>
          <w:sz w:val="32"/>
          <w:szCs w:val="32"/>
          <w:lang w:val="sv-SE"/>
        </w:rPr>
        <w:lastRenderedPageBreak/>
        <w:t>CASE:</w:t>
      </w:r>
    </w:p>
    <w:p w14:paraId="19640DDA" w14:textId="77777777" w:rsidR="00A81BEA" w:rsidRPr="000238F1" w:rsidRDefault="00A81BEA" w:rsidP="00A81BEA">
      <w:pPr>
        <w:tabs>
          <w:tab w:val="left" w:pos="1080"/>
        </w:tabs>
        <w:jc w:val="both"/>
        <w:rPr>
          <w:lang w:val="sv-SE"/>
        </w:rPr>
      </w:pPr>
    </w:p>
    <w:p w14:paraId="2E741354" w14:textId="77777777" w:rsidR="00A81BEA" w:rsidRPr="000238F1" w:rsidRDefault="00A81BEA" w:rsidP="00A81BEA">
      <w:pPr>
        <w:tabs>
          <w:tab w:val="left" w:pos="1080"/>
        </w:tabs>
        <w:jc w:val="both"/>
        <w:rPr>
          <w:lang w:val="sv-SE"/>
        </w:rPr>
      </w:pPr>
      <w:r w:rsidRPr="000238F1">
        <w:rPr>
          <w:lang w:val="sv-SE"/>
        </w:rPr>
        <w:t>Suatu perusahaan memiliki penjualan yang berfluktuatif sebagai berikut:</w:t>
      </w:r>
    </w:p>
    <w:p w14:paraId="36163AA8" w14:textId="77777777" w:rsidR="00A81BEA" w:rsidRPr="000238F1" w:rsidRDefault="00A81BEA" w:rsidP="00A81BEA">
      <w:pPr>
        <w:tabs>
          <w:tab w:val="left" w:pos="1080"/>
        </w:tabs>
        <w:jc w:val="both"/>
        <w:rPr>
          <w:lang w:val="sv-SE"/>
        </w:rPr>
      </w:pPr>
    </w:p>
    <w:tbl>
      <w:tblPr>
        <w:tblW w:w="0" w:type="auto"/>
        <w:tblLook w:val="01E0" w:firstRow="1" w:lastRow="1" w:firstColumn="1" w:lastColumn="1" w:noHBand="0" w:noVBand="0"/>
      </w:tblPr>
      <w:tblGrid>
        <w:gridCol w:w="4261"/>
        <w:gridCol w:w="4261"/>
      </w:tblGrid>
      <w:tr w:rsidR="00A81BEA" w:rsidRPr="007175E9" w14:paraId="2DB10AB8" w14:textId="77777777" w:rsidTr="004019F0">
        <w:tc>
          <w:tcPr>
            <w:tcW w:w="4261" w:type="dxa"/>
          </w:tcPr>
          <w:p w14:paraId="0DD52144" w14:textId="77777777" w:rsidR="00A81BEA" w:rsidRPr="007175E9" w:rsidRDefault="00A81BEA" w:rsidP="004019F0">
            <w:pPr>
              <w:tabs>
                <w:tab w:val="left" w:pos="1080"/>
              </w:tabs>
              <w:jc w:val="both"/>
              <w:rPr>
                <w:lang w:val="en-US"/>
              </w:rPr>
            </w:pPr>
            <w:proofErr w:type="spellStart"/>
            <w:r w:rsidRPr="007175E9">
              <w:rPr>
                <w:lang w:val="en-US"/>
              </w:rPr>
              <w:t>Triwulan</w:t>
            </w:r>
            <w:proofErr w:type="spellEnd"/>
          </w:p>
        </w:tc>
        <w:tc>
          <w:tcPr>
            <w:tcW w:w="4261" w:type="dxa"/>
          </w:tcPr>
          <w:p w14:paraId="4469E633" w14:textId="77777777" w:rsidR="00A81BEA" w:rsidRPr="007175E9" w:rsidRDefault="00A81BEA" w:rsidP="004019F0">
            <w:pPr>
              <w:tabs>
                <w:tab w:val="left" w:pos="1080"/>
              </w:tabs>
              <w:jc w:val="both"/>
              <w:rPr>
                <w:lang w:val="en-US"/>
              </w:rPr>
            </w:pPr>
            <w:proofErr w:type="spellStart"/>
            <w:r w:rsidRPr="007175E9">
              <w:rPr>
                <w:lang w:val="en-US"/>
              </w:rPr>
              <w:t>Penjualan</w:t>
            </w:r>
            <w:proofErr w:type="spellEnd"/>
          </w:p>
        </w:tc>
      </w:tr>
      <w:tr w:rsidR="00A81BEA" w:rsidRPr="007175E9" w14:paraId="5D37050C" w14:textId="77777777" w:rsidTr="004019F0">
        <w:tc>
          <w:tcPr>
            <w:tcW w:w="4261" w:type="dxa"/>
          </w:tcPr>
          <w:p w14:paraId="7BF506AA" w14:textId="77777777" w:rsidR="00A81BEA" w:rsidRPr="007175E9" w:rsidRDefault="00A81BEA" w:rsidP="004019F0">
            <w:pPr>
              <w:tabs>
                <w:tab w:val="left" w:pos="1080"/>
              </w:tabs>
              <w:jc w:val="both"/>
              <w:rPr>
                <w:lang w:val="en-US"/>
              </w:rPr>
            </w:pPr>
            <w:r w:rsidRPr="007175E9">
              <w:rPr>
                <w:lang w:val="en-US"/>
              </w:rPr>
              <w:t>I</w:t>
            </w:r>
          </w:p>
        </w:tc>
        <w:tc>
          <w:tcPr>
            <w:tcW w:w="4261" w:type="dxa"/>
          </w:tcPr>
          <w:p w14:paraId="020D8F17" w14:textId="20E6E619" w:rsidR="00A81BEA" w:rsidRPr="007175E9" w:rsidRDefault="00A81BEA" w:rsidP="004019F0">
            <w:pPr>
              <w:tabs>
                <w:tab w:val="left" w:pos="1080"/>
              </w:tabs>
              <w:jc w:val="both"/>
              <w:rPr>
                <w:lang w:val="en-US"/>
              </w:rPr>
            </w:pPr>
            <w:r w:rsidRPr="007175E9">
              <w:rPr>
                <w:lang w:val="en-US"/>
              </w:rPr>
              <w:t xml:space="preserve">  600 unit    </w:t>
            </w:r>
            <w:r w:rsidR="00EA14A0">
              <w:rPr>
                <w:lang w:val="en-US"/>
              </w:rPr>
              <w:t>&lt; 1200</w:t>
            </w:r>
          </w:p>
        </w:tc>
      </w:tr>
      <w:tr w:rsidR="00A81BEA" w:rsidRPr="007175E9" w14:paraId="43F5E287" w14:textId="77777777" w:rsidTr="004019F0">
        <w:tc>
          <w:tcPr>
            <w:tcW w:w="4261" w:type="dxa"/>
          </w:tcPr>
          <w:p w14:paraId="22C99732" w14:textId="77777777" w:rsidR="00A81BEA" w:rsidRPr="007175E9" w:rsidRDefault="00A81BEA" w:rsidP="004019F0">
            <w:pPr>
              <w:tabs>
                <w:tab w:val="left" w:pos="1080"/>
              </w:tabs>
              <w:jc w:val="both"/>
              <w:rPr>
                <w:lang w:val="en-US"/>
              </w:rPr>
            </w:pPr>
            <w:r w:rsidRPr="007175E9">
              <w:rPr>
                <w:lang w:val="en-US"/>
              </w:rPr>
              <w:t>II</w:t>
            </w:r>
          </w:p>
        </w:tc>
        <w:tc>
          <w:tcPr>
            <w:tcW w:w="4261" w:type="dxa"/>
          </w:tcPr>
          <w:p w14:paraId="2ABA30FB" w14:textId="4A8763F2" w:rsidR="00A81BEA" w:rsidRPr="007175E9" w:rsidRDefault="00A81BEA" w:rsidP="004019F0">
            <w:pPr>
              <w:tabs>
                <w:tab w:val="left" w:pos="1080"/>
              </w:tabs>
              <w:jc w:val="both"/>
              <w:rPr>
                <w:lang w:val="en-US"/>
              </w:rPr>
            </w:pPr>
            <w:r w:rsidRPr="007175E9">
              <w:rPr>
                <w:lang w:val="en-US"/>
              </w:rPr>
              <w:t>1</w:t>
            </w:r>
            <w:r>
              <w:rPr>
                <w:lang w:val="en-US"/>
              </w:rPr>
              <w:t>.</w:t>
            </w:r>
            <w:r w:rsidRPr="007175E9">
              <w:rPr>
                <w:lang w:val="en-US"/>
              </w:rPr>
              <w:t xml:space="preserve">350 unit  </w:t>
            </w:r>
            <w:r w:rsidR="008F2A91">
              <w:rPr>
                <w:lang w:val="en-US"/>
              </w:rPr>
              <w:t xml:space="preserve"> </w:t>
            </w:r>
            <w:r w:rsidR="00EA14A0">
              <w:rPr>
                <w:lang w:val="en-US"/>
              </w:rPr>
              <w:t>&lt;</w:t>
            </w:r>
            <w:r w:rsidR="008F2A91">
              <w:rPr>
                <w:lang w:val="en-US"/>
              </w:rPr>
              <w:t xml:space="preserve"> 1</w:t>
            </w:r>
            <w:r w:rsidR="00EA14A0">
              <w:rPr>
                <w:lang w:val="en-US"/>
              </w:rPr>
              <w:t>20</w:t>
            </w:r>
            <w:r w:rsidR="008F2A91">
              <w:rPr>
                <w:lang w:val="en-US"/>
              </w:rPr>
              <w:t>0</w:t>
            </w:r>
            <w:r w:rsidRPr="007175E9">
              <w:rPr>
                <w:lang w:val="en-US"/>
              </w:rPr>
              <w:t xml:space="preserve">  </w:t>
            </w:r>
          </w:p>
        </w:tc>
      </w:tr>
      <w:tr w:rsidR="00A81BEA" w:rsidRPr="007175E9" w14:paraId="3286A28D" w14:textId="77777777" w:rsidTr="004019F0">
        <w:tc>
          <w:tcPr>
            <w:tcW w:w="4261" w:type="dxa"/>
          </w:tcPr>
          <w:p w14:paraId="4B002A9C" w14:textId="77777777" w:rsidR="00A81BEA" w:rsidRPr="007175E9" w:rsidRDefault="00A81BEA" w:rsidP="004019F0">
            <w:pPr>
              <w:tabs>
                <w:tab w:val="left" w:pos="1080"/>
              </w:tabs>
              <w:jc w:val="both"/>
              <w:rPr>
                <w:lang w:val="en-US"/>
              </w:rPr>
            </w:pPr>
            <w:r w:rsidRPr="007175E9">
              <w:rPr>
                <w:lang w:val="en-US"/>
              </w:rPr>
              <w:t>III</w:t>
            </w:r>
          </w:p>
        </w:tc>
        <w:tc>
          <w:tcPr>
            <w:tcW w:w="4261" w:type="dxa"/>
          </w:tcPr>
          <w:p w14:paraId="606F8D25" w14:textId="3D585569" w:rsidR="00A81BEA" w:rsidRPr="007175E9" w:rsidRDefault="00A81BEA" w:rsidP="004019F0">
            <w:pPr>
              <w:tabs>
                <w:tab w:val="left" w:pos="1080"/>
              </w:tabs>
              <w:jc w:val="both"/>
              <w:rPr>
                <w:lang w:val="en-US"/>
              </w:rPr>
            </w:pPr>
            <w:r w:rsidRPr="007175E9">
              <w:rPr>
                <w:lang w:val="en-US"/>
              </w:rPr>
              <w:t>3</w:t>
            </w:r>
            <w:r>
              <w:rPr>
                <w:lang w:val="en-US"/>
              </w:rPr>
              <w:t>.</w:t>
            </w:r>
            <w:r w:rsidRPr="007175E9">
              <w:rPr>
                <w:lang w:val="en-US"/>
              </w:rPr>
              <w:t xml:space="preserve">300 unit  </w:t>
            </w:r>
            <w:r w:rsidR="00EA14A0">
              <w:rPr>
                <w:lang w:val="en-US"/>
              </w:rPr>
              <w:t xml:space="preserve">  &gt; 2.100</w:t>
            </w:r>
            <w:r w:rsidRPr="007175E9">
              <w:rPr>
                <w:lang w:val="en-US"/>
              </w:rPr>
              <w:t xml:space="preserve">  </w:t>
            </w:r>
          </w:p>
        </w:tc>
      </w:tr>
      <w:tr w:rsidR="00A81BEA" w:rsidRPr="007175E9" w14:paraId="0FCC6EB8" w14:textId="77777777" w:rsidTr="004019F0">
        <w:tc>
          <w:tcPr>
            <w:tcW w:w="4261" w:type="dxa"/>
          </w:tcPr>
          <w:p w14:paraId="7216DA74" w14:textId="77777777" w:rsidR="00A81BEA" w:rsidRPr="007175E9" w:rsidRDefault="00A81BEA" w:rsidP="004019F0">
            <w:pPr>
              <w:tabs>
                <w:tab w:val="left" w:pos="1080"/>
              </w:tabs>
              <w:jc w:val="both"/>
              <w:rPr>
                <w:lang w:val="en-US"/>
              </w:rPr>
            </w:pPr>
            <w:r w:rsidRPr="007175E9">
              <w:rPr>
                <w:lang w:val="en-US"/>
              </w:rPr>
              <w:t>IV</w:t>
            </w:r>
          </w:p>
        </w:tc>
        <w:tc>
          <w:tcPr>
            <w:tcW w:w="4261" w:type="dxa"/>
          </w:tcPr>
          <w:p w14:paraId="71C78F2C" w14:textId="1BB301CA" w:rsidR="00A81BEA" w:rsidRPr="007175E9" w:rsidRDefault="00A81BEA" w:rsidP="004019F0">
            <w:pPr>
              <w:tabs>
                <w:tab w:val="left" w:pos="1080"/>
              </w:tabs>
              <w:jc w:val="both"/>
              <w:rPr>
                <w:lang w:val="en-US"/>
              </w:rPr>
            </w:pPr>
            <w:r w:rsidRPr="007175E9">
              <w:rPr>
                <w:lang w:val="en-US"/>
              </w:rPr>
              <w:t>1</w:t>
            </w:r>
            <w:r>
              <w:rPr>
                <w:lang w:val="en-US"/>
              </w:rPr>
              <w:t>.</w:t>
            </w:r>
            <w:r w:rsidRPr="007175E9">
              <w:rPr>
                <w:lang w:val="en-US"/>
              </w:rPr>
              <w:t xml:space="preserve">200 unit    </w:t>
            </w:r>
            <w:r w:rsidR="00EA14A0">
              <w:rPr>
                <w:lang w:val="en-US"/>
              </w:rPr>
              <w:t>&lt; 2400</w:t>
            </w:r>
          </w:p>
        </w:tc>
      </w:tr>
    </w:tbl>
    <w:p w14:paraId="30C03354" w14:textId="77777777" w:rsidR="00A81BEA" w:rsidRPr="000238F1" w:rsidRDefault="00A81BEA" w:rsidP="00A81BEA">
      <w:pPr>
        <w:tabs>
          <w:tab w:val="left" w:pos="1080"/>
        </w:tabs>
        <w:jc w:val="both"/>
        <w:rPr>
          <w:lang w:val="en-US"/>
        </w:rPr>
      </w:pPr>
    </w:p>
    <w:p w14:paraId="587DF6FB" w14:textId="77777777" w:rsidR="00A81BEA" w:rsidRPr="000238F1" w:rsidRDefault="00A81BEA" w:rsidP="00A81BEA">
      <w:pPr>
        <w:tabs>
          <w:tab w:val="left" w:pos="1080"/>
        </w:tabs>
        <w:jc w:val="both"/>
        <w:rPr>
          <w:lang w:val="en-US"/>
        </w:rPr>
      </w:pPr>
      <w:r w:rsidRPr="000238F1">
        <w:rPr>
          <w:lang w:val="en-US"/>
        </w:rPr>
        <w:t xml:space="preserve">Perusahaan </w:t>
      </w:r>
      <w:proofErr w:type="spellStart"/>
      <w:r w:rsidRPr="000238F1">
        <w:rPr>
          <w:lang w:val="en-US"/>
        </w:rPr>
        <w:t>akan</w:t>
      </w:r>
      <w:proofErr w:type="spellEnd"/>
      <w:r w:rsidRPr="000238F1">
        <w:rPr>
          <w:lang w:val="en-US"/>
        </w:rPr>
        <w:t xml:space="preserve"> </w:t>
      </w:r>
      <w:proofErr w:type="spellStart"/>
      <w:r w:rsidRPr="000238F1">
        <w:rPr>
          <w:lang w:val="en-US"/>
        </w:rPr>
        <w:t>memenuhi</w:t>
      </w:r>
      <w:proofErr w:type="spellEnd"/>
      <w:r w:rsidRPr="000238F1">
        <w:rPr>
          <w:lang w:val="en-US"/>
        </w:rPr>
        <w:t xml:space="preserve"> </w:t>
      </w:r>
      <w:proofErr w:type="spellStart"/>
      <w:r w:rsidRPr="000238F1">
        <w:rPr>
          <w:lang w:val="en-US"/>
        </w:rPr>
        <w:t>penjualan</w:t>
      </w:r>
      <w:proofErr w:type="spellEnd"/>
      <w:r w:rsidRPr="000238F1">
        <w:rPr>
          <w:lang w:val="en-US"/>
        </w:rPr>
        <w:t xml:space="preserve"> </w:t>
      </w:r>
      <w:proofErr w:type="spellStart"/>
      <w:r w:rsidRPr="000238F1">
        <w:rPr>
          <w:lang w:val="en-US"/>
        </w:rPr>
        <w:t>tersebut</w:t>
      </w:r>
      <w:proofErr w:type="spellEnd"/>
      <w:r w:rsidRPr="000238F1">
        <w:rPr>
          <w:lang w:val="en-US"/>
        </w:rPr>
        <w:t xml:space="preserve"> </w:t>
      </w:r>
      <w:proofErr w:type="spellStart"/>
      <w:r w:rsidRPr="000238F1">
        <w:rPr>
          <w:lang w:val="en-US"/>
        </w:rPr>
        <w:t>dengan</w:t>
      </w:r>
      <w:proofErr w:type="spellEnd"/>
      <w:r w:rsidRPr="000238F1">
        <w:rPr>
          <w:lang w:val="en-US"/>
        </w:rPr>
        <w:t xml:space="preserve"> </w:t>
      </w:r>
      <w:proofErr w:type="spellStart"/>
      <w:r w:rsidRPr="000238F1">
        <w:rPr>
          <w:lang w:val="en-US"/>
        </w:rPr>
        <w:t>alternatif</w:t>
      </w:r>
      <w:proofErr w:type="spellEnd"/>
      <w:r w:rsidRPr="000238F1">
        <w:rPr>
          <w:lang w:val="en-US"/>
        </w:rPr>
        <w:t xml:space="preserve"> </w:t>
      </w:r>
      <w:proofErr w:type="spellStart"/>
      <w:r w:rsidRPr="000238F1">
        <w:rPr>
          <w:lang w:val="en-US"/>
        </w:rPr>
        <w:t>sebagai</w:t>
      </w:r>
      <w:proofErr w:type="spellEnd"/>
      <w:r w:rsidRPr="000238F1">
        <w:rPr>
          <w:lang w:val="en-US"/>
        </w:rPr>
        <w:t xml:space="preserve"> </w:t>
      </w:r>
      <w:proofErr w:type="spellStart"/>
      <w:r w:rsidRPr="000238F1">
        <w:rPr>
          <w:lang w:val="en-US"/>
        </w:rPr>
        <w:t>berikut</w:t>
      </w:r>
      <w:proofErr w:type="spellEnd"/>
      <w:r w:rsidRPr="000238F1">
        <w:rPr>
          <w:lang w:val="en-US"/>
        </w:rPr>
        <w:t>:</w:t>
      </w:r>
    </w:p>
    <w:p w14:paraId="7378D060" w14:textId="77777777" w:rsidR="00A81BEA" w:rsidRPr="00154305" w:rsidRDefault="00A81BEA" w:rsidP="00A81BEA">
      <w:pPr>
        <w:numPr>
          <w:ilvl w:val="0"/>
          <w:numId w:val="6"/>
        </w:numPr>
        <w:tabs>
          <w:tab w:val="left" w:pos="1080"/>
        </w:tabs>
        <w:jc w:val="both"/>
        <w:rPr>
          <w:lang w:val="sv-SE"/>
        </w:rPr>
      </w:pPr>
      <w:r w:rsidRPr="00154305">
        <w:rPr>
          <w:lang w:val="sv-SE"/>
        </w:rPr>
        <w:t xml:space="preserve">Berproduksi dengan pola produksi konstan sebesar </w:t>
      </w:r>
      <w:r w:rsidRPr="00EA14A0">
        <w:rPr>
          <w:highlight w:val="green"/>
          <w:lang w:val="sv-SE"/>
        </w:rPr>
        <w:t>1.500</w:t>
      </w:r>
      <w:r w:rsidRPr="00154305">
        <w:rPr>
          <w:lang w:val="sv-SE"/>
        </w:rPr>
        <w:t xml:space="preserve"> unit per triwulan</w:t>
      </w:r>
    </w:p>
    <w:p w14:paraId="7CDEE0DE" w14:textId="77777777" w:rsidR="00A81BEA" w:rsidRPr="00154305" w:rsidRDefault="00A81BEA" w:rsidP="00A81BEA">
      <w:pPr>
        <w:numPr>
          <w:ilvl w:val="0"/>
          <w:numId w:val="6"/>
        </w:numPr>
        <w:tabs>
          <w:tab w:val="left" w:pos="1080"/>
        </w:tabs>
        <w:jc w:val="both"/>
        <w:rPr>
          <w:lang w:val="sv-SE"/>
        </w:rPr>
      </w:pPr>
      <w:r w:rsidRPr="00154305">
        <w:rPr>
          <w:lang w:val="sv-SE"/>
        </w:rPr>
        <w:t xml:space="preserve">Berproduksi dengan pola bergelombang/fluktuatif sesuai dengan gelombang penjualannya. Kapasitas produksi sesuai dengan kapasitas penuh fasilitas yang dimiliki yakni </w:t>
      </w:r>
      <w:r w:rsidRPr="00EA14A0">
        <w:rPr>
          <w:highlight w:val="green"/>
          <w:lang w:val="sv-SE"/>
        </w:rPr>
        <w:t>3.000 unit per triwulan</w:t>
      </w:r>
      <w:r w:rsidRPr="00154305">
        <w:rPr>
          <w:lang w:val="sv-SE"/>
        </w:rPr>
        <w:t>. Lebih dari itu harus ditutup dari persediaan atau dengan sub kontrak pada perusahaan lain.</w:t>
      </w:r>
    </w:p>
    <w:p w14:paraId="0D65975E" w14:textId="77777777" w:rsidR="00A81BEA" w:rsidRPr="00154305" w:rsidRDefault="00A81BEA" w:rsidP="00A81BEA">
      <w:pPr>
        <w:numPr>
          <w:ilvl w:val="0"/>
          <w:numId w:val="6"/>
        </w:numPr>
        <w:tabs>
          <w:tab w:val="left" w:pos="1080"/>
        </w:tabs>
        <w:jc w:val="both"/>
        <w:rPr>
          <w:lang w:val="sv-SE"/>
        </w:rPr>
      </w:pPr>
      <w:r w:rsidRPr="00154305">
        <w:rPr>
          <w:lang w:val="sv-SE"/>
        </w:rPr>
        <w:t>Berproduksi dengan pola produksi moderat, di mana pada triwulan I &amp; II diproduksi sebesar 1.200 unit, sedangkan pada triwulan III &amp; IV diproduksi sebesar 2400 unit.</w:t>
      </w:r>
    </w:p>
    <w:p w14:paraId="0D6CA839" w14:textId="77777777" w:rsidR="00A81BEA" w:rsidRPr="00154305" w:rsidRDefault="00A81BEA" w:rsidP="00A81BEA">
      <w:pPr>
        <w:tabs>
          <w:tab w:val="left" w:pos="1080"/>
        </w:tabs>
        <w:jc w:val="both"/>
        <w:rPr>
          <w:lang w:val="sv-SE"/>
        </w:rPr>
      </w:pPr>
    </w:p>
    <w:p w14:paraId="1C7E5997" w14:textId="77777777" w:rsidR="00A81BEA" w:rsidRPr="00154305" w:rsidRDefault="00A81BEA" w:rsidP="00A81BEA">
      <w:pPr>
        <w:tabs>
          <w:tab w:val="left" w:pos="1080"/>
        </w:tabs>
        <w:jc w:val="both"/>
        <w:rPr>
          <w:lang w:val="sv-SE"/>
        </w:rPr>
      </w:pPr>
      <w:r w:rsidRPr="00154305">
        <w:rPr>
          <w:lang w:val="sv-SE"/>
        </w:rPr>
        <w:t>Tentukan pola produksi mana yang sebaiknya dipilih oleh perusahaan bila diketahui:</w:t>
      </w:r>
    </w:p>
    <w:p w14:paraId="363FC940" w14:textId="77777777" w:rsidR="00A81BEA" w:rsidRPr="00154305" w:rsidRDefault="00A81BEA" w:rsidP="00A81BEA">
      <w:pPr>
        <w:tabs>
          <w:tab w:val="left" w:pos="1080"/>
        </w:tabs>
        <w:jc w:val="both"/>
        <w:rPr>
          <w:lang w:val="sv-SE"/>
        </w:rPr>
      </w:pPr>
    </w:p>
    <w:p w14:paraId="48187C75" w14:textId="265D22A8" w:rsidR="00A81BEA" w:rsidRPr="00154305" w:rsidRDefault="00A81BEA" w:rsidP="00A81BEA">
      <w:pPr>
        <w:numPr>
          <w:ilvl w:val="0"/>
          <w:numId w:val="7"/>
        </w:numPr>
        <w:tabs>
          <w:tab w:val="left" w:pos="1080"/>
        </w:tabs>
        <w:jc w:val="both"/>
        <w:rPr>
          <w:lang w:val="en-US"/>
        </w:rPr>
      </w:pPr>
      <w:r w:rsidRPr="00154305">
        <w:rPr>
          <w:lang w:val="en-US"/>
        </w:rPr>
        <w:t>Carrying cost (</w:t>
      </w:r>
      <w:proofErr w:type="spellStart"/>
      <w:r w:rsidRPr="00154305">
        <w:rPr>
          <w:lang w:val="en-US"/>
        </w:rPr>
        <w:t>biaya</w:t>
      </w:r>
      <w:proofErr w:type="spellEnd"/>
      <w:r w:rsidRPr="00154305">
        <w:rPr>
          <w:lang w:val="en-US"/>
        </w:rPr>
        <w:t xml:space="preserve"> </w:t>
      </w:r>
      <w:proofErr w:type="spellStart"/>
      <w:r w:rsidRPr="00154305">
        <w:rPr>
          <w:lang w:val="en-US"/>
        </w:rPr>
        <w:t>simpan</w:t>
      </w:r>
      <w:proofErr w:type="spellEnd"/>
      <w:r w:rsidRPr="00154305">
        <w:rPr>
          <w:lang w:val="en-US"/>
        </w:rPr>
        <w:t xml:space="preserve">) </w:t>
      </w:r>
      <w:proofErr w:type="spellStart"/>
      <w:r w:rsidRPr="00154305">
        <w:rPr>
          <w:lang w:val="en-US"/>
        </w:rPr>
        <w:t>untuk</w:t>
      </w:r>
      <w:proofErr w:type="spellEnd"/>
      <w:r w:rsidRPr="00154305">
        <w:rPr>
          <w:lang w:val="en-US"/>
        </w:rPr>
        <w:t xml:space="preserve"> </w:t>
      </w:r>
      <w:proofErr w:type="spellStart"/>
      <w:r w:rsidRPr="00154305">
        <w:rPr>
          <w:lang w:val="en-US"/>
        </w:rPr>
        <w:t>setiap</w:t>
      </w:r>
      <w:proofErr w:type="spellEnd"/>
      <w:r w:rsidRPr="00154305">
        <w:rPr>
          <w:lang w:val="en-US"/>
        </w:rPr>
        <w:t xml:space="preserve"> unit Rp </w:t>
      </w:r>
      <w:proofErr w:type="gramStart"/>
      <w:r w:rsidRPr="00154305">
        <w:rPr>
          <w:lang w:val="en-US"/>
        </w:rPr>
        <w:t>240,-</w:t>
      </w:r>
      <w:proofErr w:type="gramEnd"/>
      <w:r w:rsidRPr="00154305">
        <w:rPr>
          <w:lang w:val="en-US"/>
        </w:rPr>
        <w:t>/</w:t>
      </w:r>
      <w:proofErr w:type="spellStart"/>
      <w:r w:rsidRPr="00154305">
        <w:rPr>
          <w:lang w:val="en-US"/>
        </w:rPr>
        <w:t>triwulan</w:t>
      </w:r>
      <w:proofErr w:type="spellEnd"/>
      <w:r w:rsidR="00EA14A0">
        <w:rPr>
          <w:lang w:val="en-US"/>
        </w:rPr>
        <w:t>/unit</w:t>
      </w:r>
      <w:r w:rsidRPr="00154305">
        <w:rPr>
          <w:lang w:val="en-US"/>
        </w:rPr>
        <w:t>.</w:t>
      </w:r>
    </w:p>
    <w:p w14:paraId="6E6B7708" w14:textId="60E03AC1" w:rsidR="00A81BEA" w:rsidRPr="00154305" w:rsidRDefault="00A81BEA" w:rsidP="00A81BEA">
      <w:pPr>
        <w:numPr>
          <w:ilvl w:val="0"/>
          <w:numId w:val="7"/>
        </w:numPr>
        <w:tabs>
          <w:tab w:val="left" w:pos="1080"/>
        </w:tabs>
        <w:jc w:val="both"/>
        <w:rPr>
          <w:lang w:val="en-US"/>
        </w:rPr>
      </w:pPr>
      <w:proofErr w:type="spellStart"/>
      <w:r w:rsidRPr="00154305">
        <w:rPr>
          <w:lang w:val="en-US"/>
        </w:rPr>
        <w:t>Setiap</w:t>
      </w:r>
      <w:proofErr w:type="spellEnd"/>
      <w:r w:rsidRPr="00154305">
        <w:rPr>
          <w:lang w:val="en-US"/>
        </w:rPr>
        <w:t xml:space="preserve"> </w:t>
      </w:r>
      <w:proofErr w:type="spellStart"/>
      <w:r w:rsidRPr="00154305">
        <w:rPr>
          <w:lang w:val="en-US"/>
        </w:rPr>
        <w:t>kenaikan</w:t>
      </w:r>
      <w:proofErr w:type="spellEnd"/>
      <w:r w:rsidRPr="00154305">
        <w:rPr>
          <w:lang w:val="en-US"/>
        </w:rPr>
        <w:t xml:space="preserve"> </w:t>
      </w:r>
      <w:proofErr w:type="spellStart"/>
      <w:r w:rsidRPr="00154305">
        <w:rPr>
          <w:lang w:val="en-US"/>
        </w:rPr>
        <w:t>hasil</w:t>
      </w:r>
      <w:proofErr w:type="spellEnd"/>
      <w:r w:rsidRPr="00154305">
        <w:rPr>
          <w:lang w:val="en-US"/>
        </w:rPr>
        <w:t xml:space="preserve"> </w:t>
      </w:r>
      <w:proofErr w:type="spellStart"/>
      <w:r w:rsidRPr="00154305">
        <w:rPr>
          <w:lang w:val="en-US"/>
        </w:rPr>
        <w:t>produksi</w:t>
      </w:r>
      <w:proofErr w:type="spellEnd"/>
      <w:r w:rsidRPr="00154305">
        <w:rPr>
          <w:lang w:val="en-US"/>
        </w:rPr>
        <w:t xml:space="preserve"> </w:t>
      </w:r>
      <w:proofErr w:type="spellStart"/>
      <w:r w:rsidRPr="00154305">
        <w:rPr>
          <w:lang w:val="en-US"/>
        </w:rPr>
        <w:t>sebesar</w:t>
      </w:r>
      <w:proofErr w:type="spellEnd"/>
      <w:r w:rsidRPr="00154305">
        <w:rPr>
          <w:lang w:val="en-US"/>
        </w:rPr>
        <w:t xml:space="preserve"> </w:t>
      </w:r>
      <w:proofErr w:type="gramStart"/>
      <w:r w:rsidRPr="00154305">
        <w:rPr>
          <w:lang w:val="en-US"/>
        </w:rPr>
        <w:t>600 unit</w:t>
      </w:r>
      <w:proofErr w:type="gramEnd"/>
      <w:r w:rsidRPr="00154305">
        <w:rPr>
          <w:lang w:val="en-US"/>
        </w:rPr>
        <w:t xml:space="preserve"> </w:t>
      </w:r>
      <w:proofErr w:type="spellStart"/>
      <w:r w:rsidRPr="00154305">
        <w:rPr>
          <w:lang w:val="en-US"/>
        </w:rPr>
        <w:t>diperlukan</w:t>
      </w:r>
      <w:proofErr w:type="spellEnd"/>
      <w:r w:rsidRPr="00154305">
        <w:rPr>
          <w:lang w:val="en-US"/>
        </w:rPr>
        <w:t xml:space="preserve"> LTC (</w:t>
      </w:r>
      <w:proofErr w:type="spellStart"/>
      <w:r w:rsidRPr="00154305">
        <w:rPr>
          <w:lang w:val="en-US"/>
        </w:rPr>
        <w:t>biaya</w:t>
      </w:r>
      <w:proofErr w:type="spellEnd"/>
      <w:r w:rsidRPr="00154305">
        <w:rPr>
          <w:lang w:val="en-US"/>
        </w:rPr>
        <w:t xml:space="preserve"> </w:t>
      </w:r>
      <w:proofErr w:type="spellStart"/>
      <w:r w:rsidRPr="00154305">
        <w:rPr>
          <w:lang w:val="en-US"/>
        </w:rPr>
        <w:t>perputaran</w:t>
      </w:r>
      <w:proofErr w:type="spellEnd"/>
      <w:r w:rsidRPr="00154305">
        <w:rPr>
          <w:lang w:val="en-US"/>
        </w:rPr>
        <w:t xml:space="preserve"> </w:t>
      </w:r>
      <w:proofErr w:type="spellStart"/>
      <w:r w:rsidRPr="00154305">
        <w:rPr>
          <w:lang w:val="en-US"/>
        </w:rPr>
        <w:t>tenaga</w:t>
      </w:r>
      <w:proofErr w:type="spellEnd"/>
      <w:r w:rsidRPr="00154305">
        <w:rPr>
          <w:lang w:val="en-US"/>
        </w:rPr>
        <w:t xml:space="preserve"> </w:t>
      </w:r>
      <w:proofErr w:type="spellStart"/>
      <w:r w:rsidRPr="00154305">
        <w:rPr>
          <w:lang w:val="en-US"/>
        </w:rPr>
        <w:t>kerja</w:t>
      </w:r>
      <w:proofErr w:type="spellEnd"/>
      <w:r w:rsidRPr="00154305">
        <w:rPr>
          <w:lang w:val="en-US"/>
        </w:rPr>
        <w:t xml:space="preserve">) </w:t>
      </w:r>
      <w:proofErr w:type="spellStart"/>
      <w:r w:rsidRPr="00154305">
        <w:rPr>
          <w:lang w:val="en-US"/>
        </w:rPr>
        <w:t>sebesar</w:t>
      </w:r>
      <w:proofErr w:type="spellEnd"/>
      <w:r w:rsidRPr="00154305">
        <w:rPr>
          <w:lang w:val="en-US"/>
        </w:rPr>
        <w:t xml:space="preserve"> Rp </w:t>
      </w:r>
      <w:proofErr w:type="gramStart"/>
      <w:r w:rsidRPr="00154305">
        <w:rPr>
          <w:lang w:val="en-US"/>
        </w:rPr>
        <w:t>12.000,-</w:t>
      </w:r>
      <w:proofErr w:type="gramEnd"/>
      <w:r w:rsidRPr="00154305">
        <w:rPr>
          <w:lang w:val="en-US"/>
        </w:rPr>
        <w:t xml:space="preserve">, dan </w:t>
      </w:r>
      <w:proofErr w:type="spellStart"/>
      <w:r w:rsidRPr="00154305">
        <w:rPr>
          <w:lang w:val="en-US"/>
        </w:rPr>
        <w:t>bila</w:t>
      </w:r>
      <w:proofErr w:type="spellEnd"/>
      <w:r w:rsidRPr="00154305">
        <w:rPr>
          <w:lang w:val="en-US"/>
        </w:rPr>
        <w:t xml:space="preserve"> </w:t>
      </w:r>
      <w:proofErr w:type="spellStart"/>
      <w:r w:rsidRPr="00154305">
        <w:rPr>
          <w:lang w:val="en-US"/>
        </w:rPr>
        <w:t>terjadi</w:t>
      </w:r>
      <w:proofErr w:type="spellEnd"/>
      <w:r w:rsidRPr="00154305">
        <w:rPr>
          <w:lang w:val="en-US"/>
        </w:rPr>
        <w:t xml:space="preserve"> </w:t>
      </w:r>
      <w:proofErr w:type="spellStart"/>
      <w:r w:rsidRPr="00154305">
        <w:rPr>
          <w:lang w:val="en-US"/>
        </w:rPr>
        <w:t>penurunan</w:t>
      </w:r>
      <w:proofErr w:type="spellEnd"/>
      <w:r w:rsidRPr="00154305">
        <w:rPr>
          <w:lang w:val="en-US"/>
        </w:rPr>
        <w:t xml:space="preserve"> </w:t>
      </w:r>
      <w:proofErr w:type="spellStart"/>
      <w:r w:rsidRPr="00154305">
        <w:rPr>
          <w:lang w:val="en-US"/>
        </w:rPr>
        <w:t>hasil</w:t>
      </w:r>
      <w:proofErr w:type="spellEnd"/>
      <w:r w:rsidRPr="00154305">
        <w:rPr>
          <w:lang w:val="en-US"/>
        </w:rPr>
        <w:t xml:space="preserve"> </w:t>
      </w:r>
      <w:proofErr w:type="spellStart"/>
      <w:r w:rsidRPr="00154305">
        <w:rPr>
          <w:lang w:val="en-US"/>
        </w:rPr>
        <w:t>produksi</w:t>
      </w:r>
      <w:proofErr w:type="spellEnd"/>
      <w:r w:rsidRPr="00154305">
        <w:rPr>
          <w:lang w:val="en-US"/>
        </w:rPr>
        <w:t xml:space="preserve"> </w:t>
      </w:r>
      <w:proofErr w:type="spellStart"/>
      <w:r w:rsidRPr="00154305">
        <w:rPr>
          <w:lang w:val="en-US"/>
        </w:rPr>
        <w:t>tidak</w:t>
      </w:r>
      <w:proofErr w:type="spellEnd"/>
      <w:r w:rsidRPr="00154305">
        <w:rPr>
          <w:lang w:val="en-US"/>
        </w:rPr>
        <w:t xml:space="preserve"> </w:t>
      </w:r>
      <w:proofErr w:type="spellStart"/>
      <w:r w:rsidRPr="00154305">
        <w:rPr>
          <w:lang w:val="en-US"/>
        </w:rPr>
        <w:t>dikenakan</w:t>
      </w:r>
      <w:proofErr w:type="spellEnd"/>
      <w:r w:rsidRPr="00154305">
        <w:rPr>
          <w:lang w:val="en-US"/>
        </w:rPr>
        <w:t xml:space="preserve"> </w:t>
      </w:r>
      <w:proofErr w:type="spellStart"/>
      <w:r w:rsidRPr="00154305">
        <w:rPr>
          <w:lang w:val="en-US"/>
        </w:rPr>
        <w:t>biaya</w:t>
      </w:r>
      <w:proofErr w:type="spellEnd"/>
      <w:r w:rsidR="00EA14A0">
        <w:rPr>
          <w:lang w:val="en-US"/>
        </w:rPr>
        <w:t xml:space="preserve"> LTC</w:t>
      </w:r>
      <w:r w:rsidRPr="00154305">
        <w:rPr>
          <w:lang w:val="en-US"/>
        </w:rPr>
        <w:t>.</w:t>
      </w:r>
    </w:p>
    <w:p w14:paraId="2BC268A4" w14:textId="77777777" w:rsidR="00A81BEA" w:rsidRPr="00154305" w:rsidRDefault="00A81BEA" w:rsidP="00A81BEA">
      <w:pPr>
        <w:numPr>
          <w:ilvl w:val="0"/>
          <w:numId w:val="7"/>
        </w:numPr>
        <w:tabs>
          <w:tab w:val="left" w:pos="1080"/>
        </w:tabs>
        <w:jc w:val="both"/>
        <w:rPr>
          <w:lang w:val="en-US"/>
        </w:rPr>
      </w:pPr>
      <w:r w:rsidRPr="00154305">
        <w:rPr>
          <w:lang w:val="en-US"/>
        </w:rPr>
        <w:t xml:space="preserve">Bila </w:t>
      </w:r>
      <w:proofErr w:type="spellStart"/>
      <w:r w:rsidRPr="00154305">
        <w:rPr>
          <w:lang w:val="en-US"/>
        </w:rPr>
        <w:t>produksi</w:t>
      </w:r>
      <w:proofErr w:type="spellEnd"/>
      <w:r w:rsidRPr="00154305">
        <w:rPr>
          <w:lang w:val="en-US"/>
        </w:rPr>
        <w:t xml:space="preserve"> </w:t>
      </w:r>
      <w:proofErr w:type="spellStart"/>
      <w:r w:rsidRPr="00154305">
        <w:rPr>
          <w:lang w:val="en-US"/>
        </w:rPr>
        <w:t>melebihi</w:t>
      </w:r>
      <w:proofErr w:type="spellEnd"/>
      <w:r w:rsidRPr="00154305">
        <w:rPr>
          <w:lang w:val="en-US"/>
        </w:rPr>
        <w:t xml:space="preserve">. 2.100 unit, </w:t>
      </w:r>
      <w:proofErr w:type="spellStart"/>
      <w:r w:rsidRPr="00154305">
        <w:rPr>
          <w:lang w:val="en-US"/>
        </w:rPr>
        <w:t>maka</w:t>
      </w:r>
      <w:proofErr w:type="spellEnd"/>
      <w:r w:rsidRPr="00154305">
        <w:rPr>
          <w:lang w:val="en-US"/>
        </w:rPr>
        <w:t xml:space="preserve"> </w:t>
      </w:r>
      <w:proofErr w:type="spellStart"/>
      <w:r w:rsidRPr="00154305">
        <w:rPr>
          <w:lang w:val="en-US"/>
        </w:rPr>
        <w:t>upah</w:t>
      </w:r>
      <w:proofErr w:type="spellEnd"/>
      <w:r w:rsidRPr="00154305">
        <w:rPr>
          <w:lang w:val="en-US"/>
        </w:rPr>
        <w:t xml:space="preserve"> </w:t>
      </w:r>
      <w:proofErr w:type="spellStart"/>
      <w:r w:rsidRPr="00154305">
        <w:rPr>
          <w:lang w:val="en-US"/>
        </w:rPr>
        <w:t>lembur</w:t>
      </w:r>
      <w:proofErr w:type="spellEnd"/>
      <w:r w:rsidRPr="00154305">
        <w:rPr>
          <w:lang w:val="en-US"/>
        </w:rPr>
        <w:t xml:space="preserve"> yang </w:t>
      </w:r>
      <w:proofErr w:type="spellStart"/>
      <w:r w:rsidRPr="00154305">
        <w:rPr>
          <w:lang w:val="en-US"/>
        </w:rPr>
        <w:t>harus</w:t>
      </w:r>
      <w:proofErr w:type="spellEnd"/>
      <w:r w:rsidRPr="00154305">
        <w:rPr>
          <w:lang w:val="en-US"/>
        </w:rPr>
        <w:t xml:space="preserve"> </w:t>
      </w:r>
      <w:proofErr w:type="spellStart"/>
      <w:r w:rsidRPr="00154305">
        <w:rPr>
          <w:lang w:val="en-US"/>
        </w:rPr>
        <w:t>dibayarkan</w:t>
      </w:r>
      <w:proofErr w:type="spellEnd"/>
      <w:r w:rsidRPr="00154305">
        <w:rPr>
          <w:lang w:val="en-US"/>
        </w:rPr>
        <w:t xml:space="preserve"> </w:t>
      </w:r>
      <w:proofErr w:type="spellStart"/>
      <w:r w:rsidRPr="00154305">
        <w:rPr>
          <w:lang w:val="en-US"/>
        </w:rPr>
        <w:t>adalah</w:t>
      </w:r>
      <w:proofErr w:type="spellEnd"/>
      <w:r w:rsidRPr="00154305">
        <w:rPr>
          <w:lang w:val="en-US"/>
        </w:rPr>
        <w:t xml:space="preserve"> Rp </w:t>
      </w:r>
      <w:proofErr w:type="gramStart"/>
      <w:r w:rsidRPr="00154305">
        <w:rPr>
          <w:lang w:val="en-US"/>
        </w:rPr>
        <w:t>300,-</w:t>
      </w:r>
      <w:proofErr w:type="gramEnd"/>
      <w:r w:rsidRPr="00154305">
        <w:rPr>
          <w:lang w:val="en-US"/>
        </w:rPr>
        <w:t>/unit/</w:t>
      </w:r>
      <w:proofErr w:type="spellStart"/>
      <w:r w:rsidRPr="00154305">
        <w:rPr>
          <w:lang w:val="en-US"/>
        </w:rPr>
        <w:t>triwulan</w:t>
      </w:r>
      <w:proofErr w:type="spellEnd"/>
      <w:r w:rsidRPr="00154305">
        <w:rPr>
          <w:lang w:val="en-US"/>
        </w:rPr>
        <w:t>.</w:t>
      </w:r>
    </w:p>
    <w:p w14:paraId="5C35236F" w14:textId="77777777" w:rsidR="00A81BEA" w:rsidRPr="00154305" w:rsidRDefault="00A81BEA" w:rsidP="00A81BEA">
      <w:pPr>
        <w:numPr>
          <w:ilvl w:val="0"/>
          <w:numId w:val="7"/>
        </w:numPr>
        <w:tabs>
          <w:tab w:val="left" w:pos="1080"/>
        </w:tabs>
        <w:jc w:val="both"/>
        <w:rPr>
          <w:lang w:val="en-US"/>
        </w:rPr>
      </w:pPr>
      <w:proofErr w:type="spellStart"/>
      <w:r w:rsidRPr="00154305">
        <w:rPr>
          <w:lang w:val="en-US"/>
        </w:rPr>
        <w:t>Biaya</w:t>
      </w:r>
      <w:proofErr w:type="spellEnd"/>
      <w:r w:rsidRPr="00154305">
        <w:rPr>
          <w:lang w:val="en-US"/>
        </w:rPr>
        <w:t xml:space="preserve"> </w:t>
      </w:r>
      <w:proofErr w:type="gramStart"/>
      <w:r w:rsidRPr="00154305">
        <w:rPr>
          <w:lang w:val="en-US"/>
        </w:rPr>
        <w:t>SCC  Rp</w:t>
      </w:r>
      <w:proofErr w:type="gramEnd"/>
      <w:r w:rsidRPr="00154305">
        <w:rPr>
          <w:lang w:val="en-US"/>
        </w:rPr>
        <w:t xml:space="preserve"> </w:t>
      </w:r>
      <w:proofErr w:type="gramStart"/>
      <w:r w:rsidRPr="00154305">
        <w:rPr>
          <w:lang w:val="en-US"/>
        </w:rPr>
        <w:t>300,-</w:t>
      </w:r>
      <w:proofErr w:type="gramEnd"/>
      <w:r w:rsidRPr="00154305">
        <w:rPr>
          <w:lang w:val="en-US"/>
        </w:rPr>
        <w:t>/unit.</w:t>
      </w:r>
    </w:p>
    <w:p w14:paraId="7D9D3A94" w14:textId="77777777" w:rsidR="00A81BEA" w:rsidRPr="000238F1" w:rsidRDefault="00A81BEA" w:rsidP="00A81BEA">
      <w:pPr>
        <w:tabs>
          <w:tab w:val="left" w:pos="1080"/>
        </w:tabs>
        <w:jc w:val="both"/>
        <w:rPr>
          <w:lang w:val="en-US"/>
        </w:rPr>
      </w:pPr>
    </w:p>
    <w:p w14:paraId="13DD3721" w14:textId="77777777" w:rsidR="00A81BEA" w:rsidRPr="000238F1" w:rsidRDefault="00A81BEA" w:rsidP="00A81BEA">
      <w:pPr>
        <w:tabs>
          <w:tab w:val="left" w:pos="1080"/>
        </w:tabs>
        <w:jc w:val="both"/>
        <w:rPr>
          <w:lang w:val="en-US"/>
        </w:rPr>
      </w:pPr>
    </w:p>
    <w:p w14:paraId="2898AE1A" w14:textId="32B7DF60" w:rsidR="00A81BEA" w:rsidRDefault="00EA14A0" w:rsidP="00A81BEA">
      <w:pPr>
        <w:tabs>
          <w:tab w:val="left" w:pos="1080"/>
        </w:tabs>
        <w:jc w:val="both"/>
        <w:rPr>
          <w:b/>
          <w:iCs/>
          <w:lang w:val="en-US"/>
        </w:rPr>
      </w:pPr>
      <w:proofErr w:type="spellStart"/>
      <w:r>
        <w:rPr>
          <w:b/>
          <w:iCs/>
          <w:lang w:val="en-US"/>
        </w:rPr>
        <w:t>Dianalisis</w:t>
      </w:r>
      <w:proofErr w:type="spellEnd"/>
      <w:r>
        <w:rPr>
          <w:b/>
          <w:iCs/>
          <w:lang w:val="en-US"/>
        </w:rPr>
        <w:t xml:space="preserve"> </w:t>
      </w:r>
      <w:proofErr w:type="spellStart"/>
      <w:r>
        <w:rPr>
          <w:b/>
          <w:iCs/>
          <w:lang w:val="en-US"/>
        </w:rPr>
        <w:t>satu-persatu</w:t>
      </w:r>
      <w:proofErr w:type="spellEnd"/>
    </w:p>
    <w:p w14:paraId="71C2637A" w14:textId="60D83FCE" w:rsidR="00EA14A0" w:rsidRPr="00EA14A0" w:rsidRDefault="00EA14A0" w:rsidP="00EA14A0">
      <w:pPr>
        <w:pStyle w:val="ListParagraph"/>
        <w:numPr>
          <w:ilvl w:val="1"/>
          <w:numId w:val="7"/>
        </w:numPr>
        <w:tabs>
          <w:tab w:val="left" w:pos="426"/>
        </w:tabs>
        <w:ind w:hanging="1440"/>
        <w:jc w:val="both"/>
        <w:rPr>
          <w:b/>
          <w:iCs/>
        </w:rPr>
      </w:pPr>
      <w:r>
        <w:rPr>
          <w:b/>
          <w:iCs/>
        </w:rPr>
        <w:t xml:space="preserve">PP. </w:t>
      </w:r>
      <w:proofErr w:type="spellStart"/>
      <w:r>
        <w:rPr>
          <w:b/>
          <w:iCs/>
        </w:rPr>
        <w:t>Konstan</w:t>
      </w:r>
      <w:proofErr w:type="spellEnd"/>
    </w:p>
    <w:p w14:paraId="045BEF5E" w14:textId="77777777" w:rsidR="00A81BEA" w:rsidRDefault="00A81BEA" w:rsidP="00A81BEA">
      <w:pPr>
        <w:tabs>
          <w:tab w:val="left" w:pos="1080"/>
        </w:tabs>
        <w:jc w:val="both"/>
        <w:rPr>
          <w:b/>
          <w:iCs/>
          <w:lang w:val="en-US"/>
        </w:rPr>
      </w:pPr>
    </w:p>
    <w:tbl>
      <w:tblPr>
        <w:tblW w:w="0" w:type="auto"/>
        <w:tblLook w:val="01E0" w:firstRow="1" w:lastRow="1" w:firstColumn="1" w:lastColumn="1" w:noHBand="0" w:noVBand="0"/>
      </w:tblPr>
      <w:tblGrid>
        <w:gridCol w:w="4261"/>
        <w:gridCol w:w="4261"/>
      </w:tblGrid>
      <w:tr w:rsidR="00EA14A0" w:rsidRPr="007175E9" w14:paraId="7E7BE406" w14:textId="77777777" w:rsidTr="00F944EA">
        <w:tc>
          <w:tcPr>
            <w:tcW w:w="4261" w:type="dxa"/>
          </w:tcPr>
          <w:p w14:paraId="68D82654" w14:textId="77777777" w:rsidR="00EA14A0" w:rsidRPr="007175E9" w:rsidRDefault="00EA14A0" w:rsidP="00F944EA">
            <w:pPr>
              <w:tabs>
                <w:tab w:val="left" w:pos="1080"/>
              </w:tabs>
              <w:jc w:val="both"/>
              <w:rPr>
                <w:lang w:val="en-US"/>
              </w:rPr>
            </w:pPr>
            <w:proofErr w:type="spellStart"/>
            <w:r w:rsidRPr="007175E9">
              <w:rPr>
                <w:lang w:val="en-US"/>
              </w:rPr>
              <w:t>Triwulan</w:t>
            </w:r>
            <w:proofErr w:type="spellEnd"/>
          </w:p>
        </w:tc>
        <w:tc>
          <w:tcPr>
            <w:tcW w:w="4261" w:type="dxa"/>
          </w:tcPr>
          <w:p w14:paraId="47435E0D" w14:textId="77777777" w:rsidR="00EA14A0" w:rsidRPr="007175E9" w:rsidRDefault="00EA14A0" w:rsidP="00F944EA">
            <w:pPr>
              <w:tabs>
                <w:tab w:val="left" w:pos="1080"/>
              </w:tabs>
              <w:jc w:val="both"/>
              <w:rPr>
                <w:lang w:val="en-US"/>
              </w:rPr>
            </w:pPr>
            <w:proofErr w:type="spellStart"/>
            <w:r w:rsidRPr="007175E9">
              <w:rPr>
                <w:lang w:val="en-US"/>
              </w:rPr>
              <w:t>Penjualan</w:t>
            </w:r>
            <w:proofErr w:type="spellEnd"/>
          </w:p>
        </w:tc>
      </w:tr>
      <w:tr w:rsidR="00EA14A0" w:rsidRPr="007175E9" w14:paraId="50F4B126" w14:textId="77777777" w:rsidTr="00F944EA">
        <w:tc>
          <w:tcPr>
            <w:tcW w:w="4261" w:type="dxa"/>
          </w:tcPr>
          <w:p w14:paraId="71E7A912" w14:textId="77777777" w:rsidR="00EA14A0" w:rsidRPr="007175E9" w:rsidRDefault="00EA14A0" w:rsidP="00F944EA">
            <w:pPr>
              <w:tabs>
                <w:tab w:val="left" w:pos="1080"/>
              </w:tabs>
              <w:jc w:val="both"/>
              <w:rPr>
                <w:lang w:val="en-US"/>
              </w:rPr>
            </w:pPr>
            <w:r w:rsidRPr="007175E9">
              <w:rPr>
                <w:lang w:val="en-US"/>
              </w:rPr>
              <w:t>I</w:t>
            </w:r>
          </w:p>
        </w:tc>
        <w:tc>
          <w:tcPr>
            <w:tcW w:w="4261" w:type="dxa"/>
          </w:tcPr>
          <w:p w14:paraId="5F4E1125" w14:textId="38B1FD7C" w:rsidR="00EA14A0" w:rsidRPr="007175E9" w:rsidRDefault="00EA14A0" w:rsidP="00F944EA">
            <w:pPr>
              <w:tabs>
                <w:tab w:val="left" w:pos="1080"/>
              </w:tabs>
              <w:jc w:val="both"/>
              <w:rPr>
                <w:lang w:val="en-US"/>
              </w:rPr>
            </w:pPr>
            <w:r w:rsidRPr="007175E9">
              <w:rPr>
                <w:lang w:val="en-US"/>
              </w:rPr>
              <w:t xml:space="preserve">  600 unit    </w:t>
            </w:r>
          </w:p>
        </w:tc>
      </w:tr>
      <w:tr w:rsidR="00EA14A0" w:rsidRPr="007175E9" w14:paraId="3D656A8C" w14:textId="77777777" w:rsidTr="00F944EA">
        <w:tc>
          <w:tcPr>
            <w:tcW w:w="4261" w:type="dxa"/>
          </w:tcPr>
          <w:p w14:paraId="563CF08B" w14:textId="77777777" w:rsidR="00EA14A0" w:rsidRPr="007175E9" w:rsidRDefault="00EA14A0" w:rsidP="00F944EA">
            <w:pPr>
              <w:tabs>
                <w:tab w:val="left" w:pos="1080"/>
              </w:tabs>
              <w:jc w:val="both"/>
              <w:rPr>
                <w:lang w:val="en-US"/>
              </w:rPr>
            </w:pPr>
            <w:r w:rsidRPr="007175E9">
              <w:rPr>
                <w:lang w:val="en-US"/>
              </w:rPr>
              <w:t>II</w:t>
            </w:r>
          </w:p>
        </w:tc>
        <w:tc>
          <w:tcPr>
            <w:tcW w:w="4261" w:type="dxa"/>
          </w:tcPr>
          <w:p w14:paraId="7AE4FA5B" w14:textId="74B6CFF5" w:rsidR="00EA14A0" w:rsidRPr="007175E9" w:rsidRDefault="00EA14A0" w:rsidP="00F944EA">
            <w:pPr>
              <w:tabs>
                <w:tab w:val="left" w:pos="1080"/>
              </w:tabs>
              <w:jc w:val="both"/>
              <w:rPr>
                <w:lang w:val="en-US"/>
              </w:rPr>
            </w:pPr>
            <w:r w:rsidRPr="007175E9">
              <w:rPr>
                <w:lang w:val="en-US"/>
              </w:rPr>
              <w:t>1</w:t>
            </w:r>
            <w:r>
              <w:rPr>
                <w:lang w:val="en-US"/>
              </w:rPr>
              <w:t>.</w:t>
            </w:r>
            <w:r w:rsidRPr="007175E9">
              <w:rPr>
                <w:lang w:val="en-US"/>
              </w:rPr>
              <w:t xml:space="preserve">350 unit  </w:t>
            </w:r>
            <w:r>
              <w:rPr>
                <w:lang w:val="en-US"/>
              </w:rPr>
              <w:t xml:space="preserve"> </w:t>
            </w:r>
            <w:r w:rsidRPr="007175E9">
              <w:rPr>
                <w:lang w:val="en-US"/>
              </w:rPr>
              <w:t xml:space="preserve">  </w:t>
            </w:r>
          </w:p>
        </w:tc>
      </w:tr>
      <w:tr w:rsidR="00EA14A0" w:rsidRPr="007175E9" w14:paraId="3F5D1110" w14:textId="77777777" w:rsidTr="00F944EA">
        <w:tc>
          <w:tcPr>
            <w:tcW w:w="4261" w:type="dxa"/>
          </w:tcPr>
          <w:p w14:paraId="76B54F81" w14:textId="77777777" w:rsidR="00EA14A0" w:rsidRPr="007175E9" w:rsidRDefault="00EA14A0" w:rsidP="00F944EA">
            <w:pPr>
              <w:tabs>
                <w:tab w:val="left" w:pos="1080"/>
              </w:tabs>
              <w:jc w:val="both"/>
              <w:rPr>
                <w:lang w:val="en-US"/>
              </w:rPr>
            </w:pPr>
            <w:r w:rsidRPr="007175E9">
              <w:rPr>
                <w:lang w:val="en-US"/>
              </w:rPr>
              <w:t>III</w:t>
            </w:r>
          </w:p>
        </w:tc>
        <w:tc>
          <w:tcPr>
            <w:tcW w:w="4261" w:type="dxa"/>
          </w:tcPr>
          <w:p w14:paraId="24B7EF1E" w14:textId="0D3CAD2A" w:rsidR="00EA14A0" w:rsidRPr="007175E9" w:rsidRDefault="00EA14A0" w:rsidP="00F944EA">
            <w:pPr>
              <w:tabs>
                <w:tab w:val="left" w:pos="1080"/>
              </w:tabs>
              <w:jc w:val="both"/>
              <w:rPr>
                <w:lang w:val="en-US"/>
              </w:rPr>
            </w:pPr>
            <w:r w:rsidRPr="007175E9">
              <w:rPr>
                <w:lang w:val="en-US"/>
              </w:rPr>
              <w:t>3</w:t>
            </w:r>
            <w:r>
              <w:rPr>
                <w:lang w:val="en-US"/>
              </w:rPr>
              <w:t>.</w:t>
            </w:r>
            <w:r w:rsidRPr="007175E9">
              <w:rPr>
                <w:lang w:val="en-US"/>
              </w:rPr>
              <w:t xml:space="preserve">300 unit  </w:t>
            </w:r>
            <w:r>
              <w:rPr>
                <w:lang w:val="en-US"/>
              </w:rPr>
              <w:t xml:space="preserve">  </w:t>
            </w:r>
            <w:r w:rsidRPr="007175E9">
              <w:rPr>
                <w:lang w:val="en-US"/>
              </w:rPr>
              <w:t xml:space="preserve">  </w:t>
            </w:r>
          </w:p>
        </w:tc>
      </w:tr>
      <w:tr w:rsidR="00EA14A0" w:rsidRPr="007175E9" w14:paraId="2FD2362F" w14:textId="77777777" w:rsidTr="00F944EA">
        <w:tc>
          <w:tcPr>
            <w:tcW w:w="4261" w:type="dxa"/>
          </w:tcPr>
          <w:p w14:paraId="7064715F" w14:textId="77777777" w:rsidR="00EA14A0" w:rsidRPr="007175E9" w:rsidRDefault="00EA14A0" w:rsidP="00F944EA">
            <w:pPr>
              <w:tabs>
                <w:tab w:val="left" w:pos="1080"/>
              </w:tabs>
              <w:jc w:val="both"/>
              <w:rPr>
                <w:lang w:val="en-US"/>
              </w:rPr>
            </w:pPr>
            <w:r w:rsidRPr="007175E9">
              <w:rPr>
                <w:lang w:val="en-US"/>
              </w:rPr>
              <w:t>IV</w:t>
            </w:r>
          </w:p>
        </w:tc>
        <w:tc>
          <w:tcPr>
            <w:tcW w:w="4261" w:type="dxa"/>
          </w:tcPr>
          <w:p w14:paraId="585E2C31" w14:textId="2E8DCE8B" w:rsidR="00EA14A0" w:rsidRPr="007175E9" w:rsidRDefault="00EA14A0" w:rsidP="00F944EA">
            <w:pPr>
              <w:tabs>
                <w:tab w:val="left" w:pos="1080"/>
              </w:tabs>
              <w:jc w:val="both"/>
              <w:rPr>
                <w:lang w:val="en-US"/>
              </w:rPr>
            </w:pPr>
            <w:r w:rsidRPr="007175E9">
              <w:rPr>
                <w:lang w:val="en-US"/>
              </w:rPr>
              <w:t>1</w:t>
            </w:r>
            <w:r>
              <w:rPr>
                <w:lang w:val="en-US"/>
              </w:rPr>
              <w:t>.</w:t>
            </w:r>
            <w:r w:rsidRPr="007175E9">
              <w:rPr>
                <w:lang w:val="en-US"/>
              </w:rPr>
              <w:t xml:space="preserve">200 unit   </w:t>
            </w:r>
          </w:p>
        </w:tc>
      </w:tr>
    </w:tbl>
    <w:p w14:paraId="55FAAD68" w14:textId="77777777" w:rsidR="00A81BEA" w:rsidRPr="00EA14A0" w:rsidRDefault="00A81BEA" w:rsidP="00A81BEA">
      <w:pPr>
        <w:tabs>
          <w:tab w:val="left" w:pos="1080"/>
        </w:tabs>
        <w:jc w:val="both"/>
        <w:rPr>
          <w:bCs/>
          <w:iCs/>
          <w:lang w:val="en-US"/>
        </w:rPr>
      </w:pPr>
    </w:p>
    <w:p w14:paraId="0CDB5AD5" w14:textId="77777777" w:rsidR="00A81BEA" w:rsidRDefault="00A81BEA" w:rsidP="00A81BEA">
      <w:pPr>
        <w:tabs>
          <w:tab w:val="left" w:pos="1080"/>
        </w:tabs>
        <w:jc w:val="both"/>
        <w:rPr>
          <w:b/>
          <w:iCs/>
          <w:lang w:val="en-US"/>
        </w:rPr>
      </w:pPr>
    </w:p>
    <w:p w14:paraId="56384E02" w14:textId="77777777" w:rsidR="00A81BEA" w:rsidRDefault="00A81BEA" w:rsidP="00A81BEA">
      <w:pPr>
        <w:tabs>
          <w:tab w:val="left" w:pos="1080"/>
        </w:tabs>
        <w:jc w:val="both"/>
        <w:rPr>
          <w:b/>
          <w:iCs/>
          <w:lang w:val="en-US"/>
        </w:rPr>
      </w:pPr>
    </w:p>
    <w:tbl>
      <w:tblPr>
        <w:tblW w:w="0" w:type="auto"/>
        <w:tblLook w:val="01E0" w:firstRow="1" w:lastRow="1" w:firstColumn="1" w:lastColumn="1" w:noHBand="0" w:noVBand="0"/>
      </w:tblPr>
      <w:tblGrid>
        <w:gridCol w:w="4261"/>
        <w:gridCol w:w="4261"/>
      </w:tblGrid>
      <w:tr w:rsidR="00EA14A0" w:rsidRPr="007175E9" w14:paraId="3F17F6EB" w14:textId="77777777" w:rsidTr="00F944EA">
        <w:tc>
          <w:tcPr>
            <w:tcW w:w="4261" w:type="dxa"/>
          </w:tcPr>
          <w:p w14:paraId="2E756F82" w14:textId="77777777" w:rsidR="00EA14A0" w:rsidRPr="007175E9" w:rsidRDefault="00EA14A0" w:rsidP="00F944EA">
            <w:pPr>
              <w:tabs>
                <w:tab w:val="left" w:pos="1080"/>
              </w:tabs>
              <w:jc w:val="both"/>
              <w:rPr>
                <w:lang w:val="en-US"/>
              </w:rPr>
            </w:pPr>
            <w:proofErr w:type="spellStart"/>
            <w:r w:rsidRPr="007175E9">
              <w:rPr>
                <w:lang w:val="en-US"/>
              </w:rPr>
              <w:t>Triwulan</w:t>
            </w:r>
            <w:proofErr w:type="spellEnd"/>
          </w:p>
        </w:tc>
        <w:tc>
          <w:tcPr>
            <w:tcW w:w="4261" w:type="dxa"/>
          </w:tcPr>
          <w:p w14:paraId="6A439E2C" w14:textId="020AADEA" w:rsidR="00EA14A0" w:rsidRPr="007175E9" w:rsidRDefault="00EA14A0" w:rsidP="00F944EA">
            <w:pPr>
              <w:tabs>
                <w:tab w:val="left" w:pos="1080"/>
              </w:tabs>
              <w:jc w:val="both"/>
              <w:rPr>
                <w:lang w:val="en-US"/>
              </w:rPr>
            </w:pPr>
            <w:proofErr w:type="spellStart"/>
            <w:r w:rsidRPr="007175E9">
              <w:rPr>
                <w:lang w:val="en-US"/>
              </w:rPr>
              <w:t>P</w:t>
            </w:r>
            <w:r>
              <w:rPr>
                <w:lang w:val="en-US"/>
              </w:rPr>
              <w:t>roduksi</w:t>
            </w:r>
            <w:proofErr w:type="spellEnd"/>
          </w:p>
        </w:tc>
      </w:tr>
      <w:tr w:rsidR="00EA14A0" w:rsidRPr="007175E9" w14:paraId="51E04EDE" w14:textId="77777777" w:rsidTr="00F944EA">
        <w:tc>
          <w:tcPr>
            <w:tcW w:w="4261" w:type="dxa"/>
          </w:tcPr>
          <w:p w14:paraId="156875A8" w14:textId="77777777" w:rsidR="00EA14A0" w:rsidRPr="007175E9" w:rsidRDefault="00EA14A0" w:rsidP="00F944EA">
            <w:pPr>
              <w:tabs>
                <w:tab w:val="left" w:pos="1080"/>
              </w:tabs>
              <w:jc w:val="both"/>
              <w:rPr>
                <w:lang w:val="en-US"/>
              </w:rPr>
            </w:pPr>
            <w:r w:rsidRPr="007175E9">
              <w:rPr>
                <w:lang w:val="en-US"/>
              </w:rPr>
              <w:t>I</w:t>
            </w:r>
          </w:p>
        </w:tc>
        <w:tc>
          <w:tcPr>
            <w:tcW w:w="4261" w:type="dxa"/>
          </w:tcPr>
          <w:p w14:paraId="6376712A" w14:textId="641204AD" w:rsidR="00EA14A0" w:rsidRPr="00BA028F" w:rsidRDefault="00EA14A0" w:rsidP="00F944EA">
            <w:pPr>
              <w:tabs>
                <w:tab w:val="left" w:pos="1080"/>
              </w:tabs>
              <w:jc w:val="both"/>
              <w:rPr>
                <w:lang w:val="en-US"/>
              </w:rPr>
            </w:pPr>
            <w:r w:rsidRPr="00BA028F">
              <w:rPr>
                <w:lang w:val="en-US"/>
              </w:rPr>
              <w:t>1.500</w:t>
            </w:r>
            <w:r w:rsidRPr="00BA028F">
              <w:rPr>
                <w:lang w:val="en-US"/>
              </w:rPr>
              <w:t xml:space="preserve"> </w:t>
            </w:r>
            <w:proofErr w:type="gramStart"/>
            <w:r w:rsidRPr="00BA028F">
              <w:rPr>
                <w:lang w:val="en-US"/>
              </w:rPr>
              <w:t xml:space="preserve">unit  </w:t>
            </w:r>
            <w:r w:rsidR="00C26757" w:rsidRPr="00BA028F">
              <w:rPr>
                <w:lang w:val="en-US"/>
              </w:rPr>
              <w:t>&lt;</w:t>
            </w:r>
            <w:proofErr w:type="gramEnd"/>
            <w:r w:rsidR="00C26757" w:rsidRPr="00BA028F">
              <w:rPr>
                <w:lang w:val="en-US"/>
              </w:rPr>
              <w:t xml:space="preserve"> 2100</w:t>
            </w:r>
            <w:r w:rsidRPr="00BA028F">
              <w:rPr>
                <w:lang w:val="en-US"/>
              </w:rPr>
              <w:t xml:space="preserve"> </w:t>
            </w:r>
          </w:p>
        </w:tc>
      </w:tr>
      <w:tr w:rsidR="00EA14A0" w:rsidRPr="007175E9" w14:paraId="7FC50BF2" w14:textId="77777777" w:rsidTr="00F944EA">
        <w:tc>
          <w:tcPr>
            <w:tcW w:w="4261" w:type="dxa"/>
          </w:tcPr>
          <w:p w14:paraId="253E8918" w14:textId="77777777" w:rsidR="00EA14A0" w:rsidRPr="007175E9" w:rsidRDefault="00EA14A0" w:rsidP="00F944EA">
            <w:pPr>
              <w:tabs>
                <w:tab w:val="left" w:pos="1080"/>
              </w:tabs>
              <w:jc w:val="both"/>
              <w:rPr>
                <w:lang w:val="en-US"/>
              </w:rPr>
            </w:pPr>
            <w:r w:rsidRPr="007175E9">
              <w:rPr>
                <w:lang w:val="en-US"/>
              </w:rPr>
              <w:t>II</w:t>
            </w:r>
          </w:p>
        </w:tc>
        <w:tc>
          <w:tcPr>
            <w:tcW w:w="4261" w:type="dxa"/>
          </w:tcPr>
          <w:p w14:paraId="6B1E2D84" w14:textId="2552A75C" w:rsidR="00EA14A0" w:rsidRPr="00BA028F" w:rsidRDefault="00EA14A0" w:rsidP="00F944EA">
            <w:pPr>
              <w:tabs>
                <w:tab w:val="left" w:pos="1080"/>
              </w:tabs>
              <w:jc w:val="both"/>
              <w:rPr>
                <w:lang w:val="en-US"/>
              </w:rPr>
            </w:pPr>
            <w:r w:rsidRPr="00BA028F">
              <w:rPr>
                <w:lang w:val="en-US"/>
              </w:rPr>
              <w:t>1.</w:t>
            </w:r>
            <w:r w:rsidRPr="00BA028F">
              <w:rPr>
                <w:lang w:val="en-US"/>
              </w:rPr>
              <w:t>500</w:t>
            </w:r>
            <w:r w:rsidRPr="00BA028F">
              <w:rPr>
                <w:lang w:val="en-US"/>
              </w:rPr>
              <w:t xml:space="preserve"> </w:t>
            </w:r>
            <w:proofErr w:type="gramStart"/>
            <w:r w:rsidRPr="00BA028F">
              <w:rPr>
                <w:lang w:val="en-US"/>
              </w:rPr>
              <w:t xml:space="preserve">unit </w:t>
            </w:r>
            <w:r w:rsidR="00C26757" w:rsidRPr="00BA028F">
              <w:rPr>
                <w:lang w:val="en-US"/>
              </w:rPr>
              <w:t xml:space="preserve"> &lt;</w:t>
            </w:r>
            <w:proofErr w:type="gramEnd"/>
            <w:r w:rsidR="00C26757" w:rsidRPr="00BA028F">
              <w:rPr>
                <w:lang w:val="en-US"/>
              </w:rPr>
              <w:t xml:space="preserve"> 2100</w:t>
            </w:r>
            <w:r w:rsidRPr="00BA028F">
              <w:rPr>
                <w:lang w:val="en-US"/>
              </w:rPr>
              <w:t xml:space="preserve">    </w:t>
            </w:r>
          </w:p>
        </w:tc>
      </w:tr>
      <w:tr w:rsidR="00EA14A0" w:rsidRPr="007175E9" w14:paraId="658C57DE" w14:textId="77777777" w:rsidTr="00F944EA">
        <w:tc>
          <w:tcPr>
            <w:tcW w:w="4261" w:type="dxa"/>
          </w:tcPr>
          <w:p w14:paraId="456851CD" w14:textId="77777777" w:rsidR="00EA14A0" w:rsidRPr="007175E9" w:rsidRDefault="00EA14A0" w:rsidP="00F944EA">
            <w:pPr>
              <w:tabs>
                <w:tab w:val="left" w:pos="1080"/>
              </w:tabs>
              <w:jc w:val="both"/>
              <w:rPr>
                <w:lang w:val="en-US"/>
              </w:rPr>
            </w:pPr>
            <w:r w:rsidRPr="007175E9">
              <w:rPr>
                <w:lang w:val="en-US"/>
              </w:rPr>
              <w:t>III</w:t>
            </w:r>
          </w:p>
        </w:tc>
        <w:tc>
          <w:tcPr>
            <w:tcW w:w="4261" w:type="dxa"/>
          </w:tcPr>
          <w:p w14:paraId="4E170E4C" w14:textId="66C42232" w:rsidR="00EA14A0" w:rsidRPr="00BA028F" w:rsidRDefault="00EA14A0" w:rsidP="00F944EA">
            <w:pPr>
              <w:tabs>
                <w:tab w:val="left" w:pos="1080"/>
              </w:tabs>
              <w:jc w:val="both"/>
              <w:rPr>
                <w:lang w:val="en-US"/>
              </w:rPr>
            </w:pPr>
            <w:r w:rsidRPr="00BA028F">
              <w:rPr>
                <w:lang w:val="en-US"/>
              </w:rPr>
              <w:t xml:space="preserve">1.500 </w:t>
            </w:r>
            <w:proofErr w:type="gramStart"/>
            <w:r w:rsidRPr="00BA028F">
              <w:rPr>
                <w:lang w:val="en-US"/>
              </w:rPr>
              <w:t xml:space="preserve">unit </w:t>
            </w:r>
            <w:r w:rsidR="00C26757" w:rsidRPr="00BA028F">
              <w:rPr>
                <w:lang w:val="en-US"/>
              </w:rPr>
              <w:t xml:space="preserve"> &lt;</w:t>
            </w:r>
            <w:proofErr w:type="gramEnd"/>
            <w:r w:rsidR="00C26757" w:rsidRPr="00BA028F">
              <w:rPr>
                <w:lang w:val="en-US"/>
              </w:rPr>
              <w:t>2100</w:t>
            </w:r>
            <w:r w:rsidRPr="00BA028F">
              <w:rPr>
                <w:lang w:val="en-US"/>
              </w:rPr>
              <w:t xml:space="preserve">   </w:t>
            </w:r>
          </w:p>
        </w:tc>
      </w:tr>
      <w:tr w:rsidR="00EA14A0" w:rsidRPr="007175E9" w14:paraId="617C30CF" w14:textId="77777777" w:rsidTr="00F944EA">
        <w:tc>
          <w:tcPr>
            <w:tcW w:w="4261" w:type="dxa"/>
          </w:tcPr>
          <w:p w14:paraId="5413CCD1" w14:textId="77777777" w:rsidR="00EA14A0" w:rsidRPr="007175E9" w:rsidRDefault="00EA14A0" w:rsidP="00F944EA">
            <w:pPr>
              <w:tabs>
                <w:tab w:val="left" w:pos="1080"/>
              </w:tabs>
              <w:jc w:val="both"/>
              <w:rPr>
                <w:lang w:val="en-US"/>
              </w:rPr>
            </w:pPr>
            <w:r w:rsidRPr="007175E9">
              <w:rPr>
                <w:lang w:val="en-US"/>
              </w:rPr>
              <w:t>IV</w:t>
            </w:r>
          </w:p>
        </w:tc>
        <w:tc>
          <w:tcPr>
            <w:tcW w:w="4261" w:type="dxa"/>
          </w:tcPr>
          <w:p w14:paraId="16A560B8" w14:textId="04C3E8FE" w:rsidR="00EA14A0" w:rsidRPr="00BA028F" w:rsidRDefault="00EA14A0" w:rsidP="00F944EA">
            <w:pPr>
              <w:tabs>
                <w:tab w:val="left" w:pos="1080"/>
              </w:tabs>
              <w:jc w:val="both"/>
              <w:rPr>
                <w:lang w:val="en-US"/>
              </w:rPr>
            </w:pPr>
            <w:r w:rsidRPr="00BA028F">
              <w:rPr>
                <w:lang w:val="en-US"/>
              </w:rPr>
              <w:t>1.</w:t>
            </w:r>
            <w:r w:rsidRPr="00BA028F">
              <w:rPr>
                <w:lang w:val="en-US"/>
              </w:rPr>
              <w:t>5</w:t>
            </w:r>
            <w:r w:rsidRPr="00BA028F">
              <w:rPr>
                <w:lang w:val="en-US"/>
              </w:rPr>
              <w:t xml:space="preserve">00 </w:t>
            </w:r>
            <w:proofErr w:type="gramStart"/>
            <w:r w:rsidRPr="00BA028F">
              <w:rPr>
                <w:lang w:val="en-US"/>
              </w:rPr>
              <w:t xml:space="preserve">unit  </w:t>
            </w:r>
            <w:r w:rsidR="00C26757" w:rsidRPr="00BA028F">
              <w:rPr>
                <w:lang w:val="en-US"/>
              </w:rPr>
              <w:t>&lt;</w:t>
            </w:r>
            <w:proofErr w:type="gramEnd"/>
            <w:r w:rsidR="00C26757" w:rsidRPr="00BA028F">
              <w:rPr>
                <w:lang w:val="en-US"/>
              </w:rPr>
              <w:t xml:space="preserve"> 2100</w:t>
            </w:r>
          </w:p>
        </w:tc>
      </w:tr>
    </w:tbl>
    <w:p w14:paraId="49157825" w14:textId="51B931DC" w:rsidR="00A81BEA" w:rsidRDefault="00EA14A0" w:rsidP="00EA14A0">
      <w:pPr>
        <w:pStyle w:val="ListParagraph"/>
        <w:numPr>
          <w:ilvl w:val="0"/>
          <w:numId w:val="17"/>
        </w:numPr>
        <w:tabs>
          <w:tab w:val="left" w:pos="1080"/>
        </w:tabs>
        <w:jc w:val="both"/>
        <w:rPr>
          <w:b/>
          <w:iCs/>
        </w:rPr>
      </w:pPr>
      <w:r>
        <w:rPr>
          <w:b/>
          <w:iCs/>
        </w:rPr>
        <w:lastRenderedPageBreak/>
        <w:t>CC</w:t>
      </w:r>
      <w:r w:rsidR="00DE4ADA">
        <w:rPr>
          <w:b/>
          <w:iCs/>
        </w:rPr>
        <w:t xml:space="preserve"> = (Barang </w:t>
      </w:r>
      <w:proofErr w:type="spellStart"/>
      <w:r w:rsidR="00DE4ADA">
        <w:rPr>
          <w:b/>
          <w:iCs/>
        </w:rPr>
        <w:t>yg</w:t>
      </w:r>
      <w:proofErr w:type="spellEnd"/>
      <w:r w:rsidR="00DE4ADA">
        <w:rPr>
          <w:b/>
          <w:iCs/>
        </w:rPr>
        <w:t xml:space="preserve"> </w:t>
      </w:r>
      <w:proofErr w:type="spellStart"/>
      <w:r w:rsidR="00DE4ADA">
        <w:rPr>
          <w:b/>
          <w:iCs/>
        </w:rPr>
        <w:t>tersedia</w:t>
      </w:r>
      <w:proofErr w:type="spellEnd"/>
      <w:r w:rsidR="00DE4ADA">
        <w:rPr>
          <w:b/>
          <w:iCs/>
        </w:rPr>
        <w:t xml:space="preserve"> – </w:t>
      </w:r>
      <w:proofErr w:type="spellStart"/>
      <w:r w:rsidR="00DE4ADA">
        <w:rPr>
          <w:b/>
          <w:iCs/>
        </w:rPr>
        <w:t>Penjulan</w:t>
      </w:r>
      <w:proofErr w:type="spellEnd"/>
      <w:r w:rsidR="00DE4ADA">
        <w:rPr>
          <w:b/>
          <w:iCs/>
        </w:rPr>
        <w:t>) x CC</w:t>
      </w:r>
    </w:p>
    <w:p w14:paraId="01E3E1B2" w14:textId="71ABA0DE" w:rsidR="00EA14A0" w:rsidRDefault="00EA14A0" w:rsidP="00EA14A0">
      <w:pPr>
        <w:pStyle w:val="ListParagraph"/>
        <w:tabs>
          <w:tab w:val="left" w:pos="1080"/>
        </w:tabs>
        <w:jc w:val="both"/>
        <w:rPr>
          <w:bCs/>
          <w:iCs/>
        </w:rPr>
      </w:pPr>
      <w:r>
        <w:rPr>
          <w:bCs/>
          <w:iCs/>
        </w:rPr>
        <w:t xml:space="preserve">Tri I </w:t>
      </w:r>
      <w:proofErr w:type="gramStart"/>
      <w:r>
        <w:rPr>
          <w:bCs/>
          <w:iCs/>
        </w:rPr>
        <w:t xml:space="preserve">= </w:t>
      </w:r>
      <w:r w:rsidR="00213406">
        <w:rPr>
          <w:bCs/>
          <w:iCs/>
        </w:rPr>
        <w:t xml:space="preserve"> </w:t>
      </w:r>
      <w:r>
        <w:rPr>
          <w:bCs/>
          <w:iCs/>
        </w:rPr>
        <w:t>(</w:t>
      </w:r>
      <w:proofErr w:type="gramEnd"/>
      <w:r>
        <w:rPr>
          <w:bCs/>
          <w:iCs/>
        </w:rPr>
        <w:t>1.500-</w:t>
      </w:r>
      <w:proofErr w:type="gramStart"/>
      <w:r>
        <w:rPr>
          <w:bCs/>
          <w:iCs/>
        </w:rPr>
        <w:t>600)</w:t>
      </w:r>
      <w:r w:rsidR="00213406">
        <w:rPr>
          <w:bCs/>
          <w:iCs/>
        </w:rPr>
        <w:t>=</w:t>
      </w:r>
      <w:proofErr w:type="gramEnd"/>
      <w:r w:rsidR="00213406">
        <w:rPr>
          <w:bCs/>
          <w:iCs/>
        </w:rPr>
        <w:t>900</w:t>
      </w:r>
      <w:r>
        <w:rPr>
          <w:bCs/>
          <w:iCs/>
        </w:rPr>
        <w:t xml:space="preserve">xRp 240      </w:t>
      </w:r>
      <w:r w:rsidR="00213406">
        <w:rPr>
          <w:bCs/>
          <w:iCs/>
        </w:rPr>
        <w:t xml:space="preserve">    </w:t>
      </w:r>
      <w:r>
        <w:rPr>
          <w:bCs/>
          <w:iCs/>
        </w:rPr>
        <w:t xml:space="preserve"> </w:t>
      </w:r>
      <w:r w:rsidR="00213406">
        <w:rPr>
          <w:bCs/>
          <w:iCs/>
        </w:rPr>
        <w:t xml:space="preserve">    </w:t>
      </w:r>
      <w:r>
        <w:rPr>
          <w:bCs/>
          <w:iCs/>
        </w:rPr>
        <w:t xml:space="preserve">  = </w:t>
      </w:r>
      <w:r w:rsidR="00213406">
        <w:rPr>
          <w:bCs/>
          <w:iCs/>
        </w:rPr>
        <w:t>Rp 216.000</w:t>
      </w:r>
    </w:p>
    <w:p w14:paraId="2480C4C1" w14:textId="558F5D6C" w:rsidR="00EA14A0" w:rsidRDefault="00EA14A0" w:rsidP="00EA14A0">
      <w:pPr>
        <w:pStyle w:val="ListParagraph"/>
        <w:tabs>
          <w:tab w:val="left" w:pos="1080"/>
        </w:tabs>
        <w:jc w:val="both"/>
        <w:rPr>
          <w:bCs/>
          <w:iCs/>
        </w:rPr>
      </w:pPr>
      <w:r>
        <w:rPr>
          <w:bCs/>
          <w:iCs/>
        </w:rPr>
        <w:t>Tri II</w:t>
      </w:r>
      <w:r w:rsidR="00213406">
        <w:rPr>
          <w:bCs/>
          <w:iCs/>
        </w:rPr>
        <w:t xml:space="preserve"> = (1.500+900-1.</w:t>
      </w:r>
      <w:proofErr w:type="gramStart"/>
      <w:r w:rsidR="00213406">
        <w:rPr>
          <w:bCs/>
          <w:iCs/>
        </w:rPr>
        <w:t>350)=</w:t>
      </w:r>
      <w:proofErr w:type="gramEnd"/>
      <w:r w:rsidR="00213406">
        <w:rPr>
          <w:bCs/>
          <w:iCs/>
        </w:rPr>
        <w:t>1.050x Rp 240 = Rp 252.000</w:t>
      </w:r>
    </w:p>
    <w:p w14:paraId="3E85B1CE" w14:textId="33A4D797" w:rsidR="00EA14A0" w:rsidRDefault="00EA14A0" w:rsidP="00EA14A0">
      <w:pPr>
        <w:pStyle w:val="ListParagraph"/>
        <w:tabs>
          <w:tab w:val="left" w:pos="1080"/>
        </w:tabs>
        <w:jc w:val="both"/>
        <w:rPr>
          <w:bCs/>
          <w:iCs/>
        </w:rPr>
      </w:pPr>
      <w:r>
        <w:rPr>
          <w:bCs/>
          <w:iCs/>
        </w:rPr>
        <w:t>Tri III</w:t>
      </w:r>
      <w:proofErr w:type="gramStart"/>
      <w:r w:rsidR="00213406">
        <w:rPr>
          <w:bCs/>
          <w:iCs/>
        </w:rPr>
        <w:t>=(</w:t>
      </w:r>
      <w:proofErr w:type="gramEnd"/>
      <w:r w:rsidR="00213406">
        <w:rPr>
          <w:bCs/>
          <w:iCs/>
        </w:rPr>
        <w:t>1.500+1.</w:t>
      </w:r>
      <w:proofErr w:type="gramStart"/>
      <w:r w:rsidR="00213406">
        <w:rPr>
          <w:bCs/>
          <w:iCs/>
        </w:rPr>
        <w:t>050</w:t>
      </w:r>
      <w:r w:rsidR="00C26757">
        <w:rPr>
          <w:bCs/>
          <w:iCs/>
        </w:rPr>
        <w:t>)=</w:t>
      </w:r>
      <w:proofErr w:type="gramEnd"/>
      <w:r w:rsidR="00C26757">
        <w:rPr>
          <w:bCs/>
          <w:iCs/>
        </w:rPr>
        <w:t>(2.550</w:t>
      </w:r>
      <w:r w:rsidR="00213406">
        <w:rPr>
          <w:bCs/>
          <w:iCs/>
        </w:rPr>
        <w:t xml:space="preserve">-3.300)       </w:t>
      </w:r>
      <w:r w:rsidR="00C26757">
        <w:rPr>
          <w:bCs/>
          <w:iCs/>
        </w:rPr>
        <w:t xml:space="preserve"> </w:t>
      </w:r>
      <w:r w:rsidR="00213406">
        <w:rPr>
          <w:bCs/>
          <w:iCs/>
        </w:rPr>
        <w:t xml:space="preserve">        </w:t>
      </w:r>
      <w:proofErr w:type="gramStart"/>
      <w:r w:rsidR="00213406">
        <w:rPr>
          <w:bCs/>
          <w:iCs/>
        </w:rPr>
        <w:t xml:space="preserve">   (</w:t>
      </w:r>
      <w:proofErr w:type="gramEnd"/>
      <w:r w:rsidR="00213406">
        <w:rPr>
          <w:bCs/>
          <w:iCs/>
        </w:rPr>
        <w:t>-750) unit</w:t>
      </w:r>
    </w:p>
    <w:p w14:paraId="381351EF" w14:textId="3D96B0AA" w:rsidR="00EA14A0" w:rsidRPr="00213406" w:rsidRDefault="00EA14A0" w:rsidP="00EA14A0">
      <w:pPr>
        <w:pStyle w:val="ListParagraph"/>
        <w:tabs>
          <w:tab w:val="left" w:pos="1080"/>
        </w:tabs>
        <w:jc w:val="both"/>
        <w:rPr>
          <w:bCs/>
          <w:iCs/>
          <w:u w:val="single"/>
        </w:rPr>
      </w:pPr>
      <w:r>
        <w:rPr>
          <w:bCs/>
          <w:iCs/>
        </w:rPr>
        <w:t>Tri IV</w:t>
      </w:r>
      <w:r w:rsidR="00213406">
        <w:rPr>
          <w:bCs/>
          <w:iCs/>
        </w:rPr>
        <w:t>= (1.500-1.</w:t>
      </w:r>
      <w:proofErr w:type="gramStart"/>
      <w:r w:rsidR="00213406">
        <w:rPr>
          <w:bCs/>
          <w:iCs/>
        </w:rPr>
        <w:t>200)=</w:t>
      </w:r>
      <w:proofErr w:type="gramEnd"/>
      <w:r w:rsidR="00213406">
        <w:rPr>
          <w:bCs/>
          <w:iCs/>
        </w:rPr>
        <w:t xml:space="preserve">300xRp 240          = </w:t>
      </w:r>
      <w:r w:rsidR="00213406" w:rsidRPr="00213406">
        <w:rPr>
          <w:bCs/>
          <w:iCs/>
          <w:u w:val="single"/>
        </w:rPr>
        <w:t>Rp 72.000</w:t>
      </w:r>
    </w:p>
    <w:p w14:paraId="57AEFFFA" w14:textId="7EA82166" w:rsidR="00A81BEA" w:rsidRDefault="00213406" w:rsidP="00A81BEA">
      <w:pPr>
        <w:tabs>
          <w:tab w:val="left" w:pos="1080"/>
        </w:tabs>
        <w:jc w:val="both"/>
        <w:rPr>
          <w:bCs/>
          <w:iCs/>
          <w:lang w:val="en-US"/>
        </w:rPr>
      </w:pPr>
      <w:r>
        <w:rPr>
          <w:bCs/>
          <w:iCs/>
          <w:lang w:val="en-US"/>
        </w:rPr>
        <w:t xml:space="preserve">                                                                                     Rp 540.000</w:t>
      </w:r>
    </w:p>
    <w:p w14:paraId="40A18FFA" w14:textId="77777777" w:rsidR="00C26757" w:rsidRDefault="00C26757" w:rsidP="00A81BEA">
      <w:pPr>
        <w:tabs>
          <w:tab w:val="left" w:pos="1080"/>
        </w:tabs>
        <w:jc w:val="both"/>
        <w:rPr>
          <w:bCs/>
          <w:iCs/>
          <w:lang w:val="en-US"/>
        </w:rPr>
      </w:pPr>
    </w:p>
    <w:p w14:paraId="28079B1B" w14:textId="539CDF15" w:rsidR="00C26757" w:rsidRDefault="00213406" w:rsidP="00213406">
      <w:pPr>
        <w:pStyle w:val="ListParagraph"/>
        <w:numPr>
          <w:ilvl w:val="0"/>
          <w:numId w:val="17"/>
        </w:numPr>
        <w:tabs>
          <w:tab w:val="left" w:pos="1080"/>
        </w:tabs>
        <w:jc w:val="both"/>
        <w:rPr>
          <w:b/>
          <w:iCs/>
        </w:rPr>
      </w:pPr>
      <w:r w:rsidRPr="00213406">
        <w:rPr>
          <w:b/>
          <w:iCs/>
        </w:rPr>
        <w:t>LTC</w:t>
      </w:r>
      <w:r>
        <w:rPr>
          <w:b/>
          <w:iCs/>
        </w:rPr>
        <w:t xml:space="preserve">     </w:t>
      </w:r>
      <w:r w:rsidR="00C26757">
        <w:rPr>
          <w:b/>
          <w:iCs/>
        </w:rPr>
        <w:t xml:space="preserve">                                                            -</w:t>
      </w:r>
    </w:p>
    <w:p w14:paraId="6357D5AC" w14:textId="4A47A21C" w:rsidR="00213406" w:rsidRDefault="00C26757" w:rsidP="00213406">
      <w:pPr>
        <w:pStyle w:val="ListParagraph"/>
        <w:numPr>
          <w:ilvl w:val="0"/>
          <w:numId w:val="17"/>
        </w:numPr>
        <w:tabs>
          <w:tab w:val="left" w:pos="1080"/>
        </w:tabs>
        <w:jc w:val="both"/>
        <w:rPr>
          <w:b/>
          <w:iCs/>
        </w:rPr>
      </w:pPr>
      <w:r>
        <w:rPr>
          <w:b/>
          <w:iCs/>
        </w:rPr>
        <w:t>OTC</w:t>
      </w:r>
      <w:r w:rsidR="00213406">
        <w:rPr>
          <w:b/>
          <w:iCs/>
        </w:rPr>
        <w:t xml:space="preserve">                                                                 -</w:t>
      </w:r>
    </w:p>
    <w:p w14:paraId="261278BA" w14:textId="234BA8A1" w:rsidR="00C26757" w:rsidRPr="00DE4ADA" w:rsidRDefault="00C26757" w:rsidP="00213406">
      <w:pPr>
        <w:pStyle w:val="ListParagraph"/>
        <w:numPr>
          <w:ilvl w:val="0"/>
          <w:numId w:val="17"/>
        </w:numPr>
        <w:tabs>
          <w:tab w:val="left" w:pos="1080"/>
        </w:tabs>
        <w:jc w:val="both"/>
        <w:rPr>
          <w:b/>
          <w:iCs/>
        </w:rPr>
      </w:pPr>
      <w:r>
        <w:rPr>
          <w:b/>
          <w:iCs/>
        </w:rPr>
        <w:t>SCC=</w:t>
      </w:r>
      <w:r w:rsidRPr="00C26757">
        <w:rPr>
          <w:bCs/>
          <w:iCs/>
        </w:rPr>
        <w:t xml:space="preserve">Tri III=750x Rp 300                            </w:t>
      </w:r>
      <w:r w:rsidRPr="00DE4ADA">
        <w:rPr>
          <w:bCs/>
          <w:iCs/>
          <w:u w:val="single"/>
        </w:rPr>
        <w:t>Rp 225.000</w:t>
      </w:r>
    </w:p>
    <w:p w14:paraId="60ABDDC7" w14:textId="13794FD7" w:rsidR="00DE4ADA" w:rsidRDefault="00DE4ADA" w:rsidP="00DE4ADA">
      <w:pPr>
        <w:pStyle w:val="ListParagraph"/>
        <w:tabs>
          <w:tab w:val="left" w:pos="1080"/>
        </w:tabs>
        <w:jc w:val="both"/>
        <w:rPr>
          <w:b/>
          <w:iCs/>
        </w:rPr>
      </w:pPr>
      <w:r>
        <w:rPr>
          <w:b/>
          <w:iCs/>
        </w:rPr>
        <w:t xml:space="preserve">Total IC                                                                   Rp </w:t>
      </w:r>
      <w:proofErr w:type="gramStart"/>
      <w:r>
        <w:rPr>
          <w:b/>
          <w:iCs/>
        </w:rPr>
        <w:t>765.000,-</w:t>
      </w:r>
      <w:proofErr w:type="gramEnd"/>
    </w:p>
    <w:p w14:paraId="36C4E4FB" w14:textId="77777777" w:rsidR="00213406" w:rsidRPr="00213406" w:rsidRDefault="00213406" w:rsidP="00213406">
      <w:pPr>
        <w:pStyle w:val="ListParagraph"/>
        <w:tabs>
          <w:tab w:val="left" w:pos="1080"/>
        </w:tabs>
        <w:jc w:val="both"/>
        <w:rPr>
          <w:bCs/>
          <w:iCs/>
        </w:rPr>
      </w:pPr>
    </w:p>
    <w:p w14:paraId="6F9F002B" w14:textId="77777777" w:rsidR="00A81BEA" w:rsidRPr="00213406" w:rsidRDefault="00A81BEA" w:rsidP="00A81BEA">
      <w:pPr>
        <w:tabs>
          <w:tab w:val="left" w:pos="1080"/>
        </w:tabs>
        <w:jc w:val="both"/>
        <w:rPr>
          <w:bCs/>
          <w:iCs/>
          <w:lang w:val="en-US"/>
        </w:rPr>
      </w:pPr>
    </w:p>
    <w:p w14:paraId="41D67678" w14:textId="77777777" w:rsidR="00A81BEA" w:rsidRPr="00213406" w:rsidRDefault="00A81BEA" w:rsidP="00A81BEA">
      <w:pPr>
        <w:tabs>
          <w:tab w:val="left" w:pos="1080"/>
        </w:tabs>
        <w:jc w:val="both"/>
        <w:rPr>
          <w:bCs/>
          <w:iCs/>
          <w:lang w:val="en-US"/>
        </w:rPr>
      </w:pPr>
    </w:p>
    <w:p w14:paraId="5B8BB561" w14:textId="77777777" w:rsidR="00A81BEA" w:rsidRPr="00213406" w:rsidRDefault="00A81BEA" w:rsidP="00A81BEA">
      <w:pPr>
        <w:tabs>
          <w:tab w:val="left" w:pos="1080"/>
        </w:tabs>
        <w:jc w:val="both"/>
        <w:rPr>
          <w:bCs/>
          <w:iCs/>
          <w:lang w:val="en-US"/>
        </w:rPr>
      </w:pPr>
    </w:p>
    <w:p w14:paraId="19BA37A3" w14:textId="77777777" w:rsidR="00A81BEA" w:rsidRPr="00213406" w:rsidRDefault="00A81BEA" w:rsidP="00A81BEA">
      <w:pPr>
        <w:tabs>
          <w:tab w:val="left" w:pos="1080"/>
        </w:tabs>
        <w:jc w:val="both"/>
        <w:rPr>
          <w:bCs/>
          <w:iCs/>
          <w:lang w:val="en-US"/>
        </w:rPr>
      </w:pPr>
    </w:p>
    <w:p w14:paraId="17F52330" w14:textId="77777777" w:rsidR="00A81BEA" w:rsidRPr="00213406" w:rsidRDefault="00A81BEA" w:rsidP="00A81BEA">
      <w:pPr>
        <w:tabs>
          <w:tab w:val="left" w:pos="1080"/>
        </w:tabs>
        <w:jc w:val="both"/>
        <w:rPr>
          <w:bCs/>
          <w:iCs/>
          <w:lang w:val="en-US"/>
        </w:rPr>
      </w:pPr>
    </w:p>
    <w:p w14:paraId="32539A0B" w14:textId="77777777" w:rsidR="00A81BEA" w:rsidRPr="00213406" w:rsidRDefault="00A81BEA" w:rsidP="00A81BEA">
      <w:pPr>
        <w:tabs>
          <w:tab w:val="left" w:pos="1080"/>
        </w:tabs>
        <w:jc w:val="both"/>
        <w:rPr>
          <w:bCs/>
          <w:iCs/>
          <w:lang w:val="en-US"/>
        </w:rPr>
      </w:pPr>
    </w:p>
    <w:p w14:paraId="4C4954EA" w14:textId="77777777" w:rsidR="00A81BEA" w:rsidRPr="00213406" w:rsidRDefault="00A81BEA" w:rsidP="00A81BEA">
      <w:pPr>
        <w:tabs>
          <w:tab w:val="left" w:pos="1080"/>
        </w:tabs>
        <w:jc w:val="both"/>
        <w:rPr>
          <w:bCs/>
          <w:iCs/>
          <w:lang w:val="en-US"/>
        </w:rPr>
      </w:pPr>
    </w:p>
    <w:p w14:paraId="344B6256" w14:textId="77777777" w:rsidR="00A81BEA" w:rsidRPr="00213406" w:rsidRDefault="00A81BEA" w:rsidP="00A81BEA">
      <w:pPr>
        <w:tabs>
          <w:tab w:val="left" w:pos="1080"/>
        </w:tabs>
        <w:jc w:val="both"/>
        <w:rPr>
          <w:bCs/>
          <w:iCs/>
          <w:lang w:val="en-US"/>
        </w:rPr>
      </w:pPr>
    </w:p>
    <w:p w14:paraId="4B08421A" w14:textId="77777777" w:rsidR="00A81BEA" w:rsidRDefault="00A81BEA" w:rsidP="00A81BEA">
      <w:pPr>
        <w:tabs>
          <w:tab w:val="left" w:pos="1080"/>
        </w:tabs>
        <w:jc w:val="both"/>
        <w:rPr>
          <w:b/>
          <w:iCs/>
          <w:lang w:val="en-US"/>
        </w:rPr>
      </w:pPr>
    </w:p>
    <w:p w14:paraId="16DCB684" w14:textId="77777777" w:rsidR="00A81BEA" w:rsidRPr="00B744D6" w:rsidRDefault="00A81BEA" w:rsidP="00A81BEA">
      <w:pPr>
        <w:tabs>
          <w:tab w:val="left" w:pos="1080"/>
        </w:tabs>
        <w:jc w:val="both"/>
        <w:rPr>
          <w:b/>
          <w:iCs/>
          <w:lang w:val="en-US"/>
        </w:rPr>
      </w:pPr>
      <w:r w:rsidRPr="00B744D6">
        <w:rPr>
          <w:b/>
          <w:iCs/>
          <w:lang w:val="en-US"/>
        </w:rPr>
        <w:t>Jawab:</w:t>
      </w:r>
    </w:p>
    <w:p w14:paraId="2C529BFA" w14:textId="77777777" w:rsidR="00A81BEA" w:rsidRPr="00B744D6" w:rsidRDefault="00A81BEA" w:rsidP="00A81BEA">
      <w:pPr>
        <w:tabs>
          <w:tab w:val="left" w:pos="1080"/>
        </w:tabs>
        <w:jc w:val="both"/>
        <w:rPr>
          <w:b/>
          <w:iCs/>
          <w:lang w:val="en-US"/>
        </w:rPr>
      </w:pPr>
    </w:p>
    <w:p w14:paraId="78369E3C" w14:textId="77777777" w:rsidR="00A81BEA" w:rsidRPr="00154305" w:rsidRDefault="00A81BEA" w:rsidP="00A81BEA">
      <w:pPr>
        <w:numPr>
          <w:ilvl w:val="0"/>
          <w:numId w:val="8"/>
        </w:numPr>
        <w:tabs>
          <w:tab w:val="num" w:pos="180"/>
          <w:tab w:val="left" w:pos="1080"/>
        </w:tabs>
        <w:ind w:left="360" w:hanging="360"/>
        <w:jc w:val="both"/>
        <w:rPr>
          <w:b/>
          <w:lang w:val="en-US"/>
        </w:rPr>
      </w:pPr>
      <w:r w:rsidRPr="00154305">
        <w:rPr>
          <w:b/>
          <w:lang w:val="en-US"/>
        </w:rPr>
        <w:t xml:space="preserve">Pola </w:t>
      </w:r>
      <w:proofErr w:type="spellStart"/>
      <w:r w:rsidRPr="00154305">
        <w:rPr>
          <w:b/>
          <w:lang w:val="en-US"/>
        </w:rPr>
        <w:t>Produksi</w:t>
      </w:r>
      <w:proofErr w:type="spellEnd"/>
      <w:r w:rsidRPr="00154305">
        <w:rPr>
          <w:b/>
          <w:lang w:val="en-US"/>
        </w:rPr>
        <w:t xml:space="preserve"> </w:t>
      </w:r>
      <w:proofErr w:type="spellStart"/>
      <w:r w:rsidRPr="00154305">
        <w:rPr>
          <w:b/>
          <w:lang w:val="en-US"/>
        </w:rPr>
        <w:t>Konstan</w:t>
      </w:r>
      <w:proofErr w:type="spellEnd"/>
    </w:p>
    <w:p w14:paraId="62614A86" w14:textId="77777777" w:rsidR="00A81BEA" w:rsidRPr="00154305" w:rsidRDefault="00A81BEA" w:rsidP="00A81BEA">
      <w:pPr>
        <w:tabs>
          <w:tab w:val="left" w:pos="1080"/>
        </w:tabs>
        <w:jc w:val="both"/>
        <w:rPr>
          <w:b/>
          <w:lang w:val="en-US"/>
        </w:rPr>
      </w:pPr>
    </w:p>
    <w:p w14:paraId="4974D1B8" w14:textId="77777777" w:rsidR="00A81BEA" w:rsidRPr="00154305" w:rsidRDefault="00A81BEA" w:rsidP="00A81BEA">
      <w:pPr>
        <w:tabs>
          <w:tab w:val="left" w:pos="1080"/>
        </w:tabs>
        <w:jc w:val="both"/>
        <w:rPr>
          <w:b/>
          <w:lang w:val="en-US"/>
        </w:rPr>
      </w:pPr>
    </w:p>
    <w:p w14:paraId="219E4DEC" w14:textId="77777777" w:rsidR="00A81BEA" w:rsidRPr="00154305" w:rsidRDefault="00A81BEA" w:rsidP="00A81BEA">
      <w:pPr>
        <w:tabs>
          <w:tab w:val="left" w:pos="1080"/>
        </w:tabs>
        <w:jc w:val="both"/>
        <w:rPr>
          <w:b/>
          <w:lang w:val="sv-SE"/>
        </w:rPr>
      </w:pPr>
      <w:r w:rsidRPr="00154305">
        <w:rPr>
          <w:b/>
          <w:lang w:val="sv-SE"/>
        </w:rPr>
        <w:t xml:space="preserve">  1. Biaya Simpan</w:t>
      </w:r>
    </w:p>
    <w:p w14:paraId="5120148D" w14:textId="77777777" w:rsidR="00A81BEA" w:rsidRPr="00154305" w:rsidRDefault="00A81BEA" w:rsidP="00A81BEA">
      <w:pPr>
        <w:tabs>
          <w:tab w:val="left" w:pos="1080"/>
        </w:tabs>
        <w:jc w:val="both"/>
        <w:rPr>
          <w:b/>
          <w:lang w:val="sv-SE"/>
        </w:rPr>
      </w:pPr>
    </w:p>
    <w:p w14:paraId="56C13971" w14:textId="77777777" w:rsidR="00A81BEA" w:rsidRPr="00154305" w:rsidRDefault="00A81BEA" w:rsidP="00A81BEA">
      <w:pPr>
        <w:tabs>
          <w:tab w:val="left" w:pos="1080"/>
        </w:tabs>
        <w:ind w:left="360"/>
        <w:jc w:val="both"/>
        <w:rPr>
          <w:lang w:val="sv-SE"/>
        </w:rPr>
      </w:pPr>
      <w:r w:rsidRPr="00154305">
        <w:rPr>
          <w:lang w:val="sv-SE"/>
        </w:rPr>
        <w:t>Triwulan I (1500 – 600) x  Rp 240,-                      = Rp  216.000,-</w:t>
      </w:r>
    </w:p>
    <w:p w14:paraId="4DC5842F" w14:textId="77777777" w:rsidR="00A81BEA" w:rsidRPr="00154305" w:rsidRDefault="00A81BEA" w:rsidP="00A81BEA">
      <w:pPr>
        <w:tabs>
          <w:tab w:val="left" w:pos="1080"/>
        </w:tabs>
        <w:ind w:left="360"/>
        <w:jc w:val="both"/>
        <w:rPr>
          <w:lang w:val="sv-SE"/>
        </w:rPr>
      </w:pPr>
      <w:r w:rsidRPr="00154305">
        <w:rPr>
          <w:lang w:val="sv-SE"/>
        </w:rPr>
        <w:t>Triwulan II (1500 + 900) – 1.350x  Rp 240,-        =  Rp 252.000,-</w:t>
      </w:r>
    </w:p>
    <w:p w14:paraId="2D6CDAA3" w14:textId="77777777" w:rsidR="00A81BEA" w:rsidRPr="00154305" w:rsidRDefault="00A81BEA" w:rsidP="00A81BEA">
      <w:pPr>
        <w:tabs>
          <w:tab w:val="left" w:pos="1080"/>
        </w:tabs>
        <w:ind w:left="360"/>
        <w:jc w:val="both"/>
        <w:rPr>
          <w:lang w:val="sv-SE"/>
        </w:rPr>
      </w:pPr>
      <w:r w:rsidRPr="00154305">
        <w:rPr>
          <w:lang w:val="sv-SE"/>
        </w:rPr>
        <w:t xml:space="preserve">Triwulan III (1500 + 1.050) – 3.300 = (-750)     </w:t>
      </w:r>
    </w:p>
    <w:p w14:paraId="440C77B5" w14:textId="77777777" w:rsidR="00A81BEA" w:rsidRPr="00154305" w:rsidRDefault="00A81BEA" w:rsidP="00A81BEA">
      <w:pPr>
        <w:tabs>
          <w:tab w:val="left" w:pos="1080"/>
        </w:tabs>
        <w:ind w:left="360"/>
        <w:jc w:val="both"/>
        <w:rPr>
          <w:lang w:val="sv-SE"/>
        </w:rPr>
      </w:pPr>
      <w:r w:rsidRPr="00154305">
        <w:rPr>
          <w:lang w:val="sv-SE"/>
        </w:rPr>
        <w:t>Triwulan IV (1500 – 1.200) x  Rp 240,-                = Rp   72.000,-</w:t>
      </w:r>
    </w:p>
    <w:p w14:paraId="2D592216" w14:textId="77777777" w:rsidR="00A81BEA" w:rsidRPr="00154305" w:rsidRDefault="00A81BEA" w:rsidP="00A81BEA">
      <w:pPr>
        <w:tabs>
          <w:tab w:val="left" w:pos="1080"/>
        </w:tabs>
        <w:jc w:val="both"/>
        <w:rPr>
          <w:lang w:val="sv-SE"/>
        </w:rPr>
      </w:pPr>
      <w:r w:rsidRPr="00154305">
        <w:rPr>
          <w:lang w:val="sv-SE"/>
        </w:rPr>
        <w:t xml:space="preserve">                                                                                          __________</w:t>
      </w:r>
    </w:p>
    <w:p w14:paraId="4F7D7CD5" w14:textId="77777777" w:rsidR="00A81BEA" w:rsidRPr="00154305" w:rsidRDefault="00A81BEA" w:rsidP="00A81BEA">
      <w:pPr>
        <w:tabs>
          <w:tab w:val="left" w:pos="1080"/>
        </w:tabs>
        <w:jc w:val="both"/>
        <w:rPr>
          <w:lang w:val="sv-SE"/>
        </w:rPr>
      </w:pPr>
      <w:r w:rsidRPr="00154305">
        <w:rPr>
          <w:lang w:val="sv-SE"/>
        </w:rPr>
        <w:t xml:space="preserve">       </w:t>
      </w:r>
      <w:r w:rsidRPr="00154305">
        <w:rPr>
          <w:b/>
          <w:lang w:val="sv-SE"/>
        </w:rPr>
        <w:t>Total Biaya Simpan</w:t>
      </w:r>
      <w:r w:rsidRPr="00154305">
        <w:rPr>
          <w:lang w:val="sv-SE"/>
        </w:rPr>
        <w:t xml:space="preserve">                                                                  Rp 540.000,-</w:t>
      </w:r>
    </w:p>
    <w:p w14:paraId="1C2AE53A" w14:textId="77777777" w:rsidR="00A81BEA" w:rsidRPr="00154305" w:rsidRDefault="00A81BEA" w:rsidP="00A81BEA">
      <w:pPr>
        <w:tabs>
          <w:tab w:val="left" w:pos="1080"/>
        </w:tabs>
        <w:jc w:val="both"/>
        <w:rPr>
          <w:lang w:val="sv-SE"/>
        </w:rPr>
      </w:pPr>
      <w:r w:rsidRPr="00154305">
        <w:rPr>
          <w:lang w:val="sv-SE"/>
        </w:rPr>
        <w:t xml:space="preserve">                 </w:t>
      </w:r>
    </w:p>
    <w:p w14:paraId="34A8A07D" w14:textId="77777777" w:rsidR="00A81BEA" w:rsidRPr="000238F1" w:rsidRDefault="00A81BEA" w:rsidP="00A81BEA">
      <w:pPr>
        <w:tabs>
          <w:tab w:val="left" w:pos="1080"/>
        </w:tabs>
        <w:jc w:val="both"/>
        <w:rPr>
          <w:lang w:val="sv-SE"/>
        </w:rPr>
      </w:pPr>
      <w:r w:rsidRPr="00154305">
        <w:rPr>
          <w:b/>
          <w:lang w:val="sv-SE"/>
        </w:rPr>
        <w:t xml:space="preserve">   2. Biaya Perputaran TK/LTC </w:t>
      </w:r>
      <w:r w:rsidRPr="00154305">
        <w:rPr>
          <w:lang w:val="sv-SE"/>
        </w:rPr>
        <w:t xml:space="preserve">                                                      -</w:t>
      </w:r>
    </w:p>
    <w:p w14:paraId="44219AA6" w14:textId="77777777" w:rsidR="00A81BEA" w:rsidRPr="000238F1" w:rsidRDefault="00A81BEA" w:rsidP="00A81BEA">
      <w:pPr>
        <w:tabs>
          <w:tab w:val="left" w:pos="1080"/>
        </w:tabs>
        <w:jc w:val="both"/>
        <w:rPr>
          <w:lang w:val="sv-SE"/>
        </w:rPr>
      </w:pPr>
    </w:p>
    <w:p w14:paraId="5836B7D5" w14:textId="77777777" w:rsidR="00A81BEA" w:rsidRPr="000238F1" w:rsidRDefault="00A81BEA" w:rsidP="00A81BEA">
      <w:pPr>
        <w:tabs>
          <w:tab w:val="left" w:pos="1080"/>
        </w:tabs>
        <w:jc w:val="both"/>
        <w:rPr>
          <w:lang w:val="sv-SE"/>
        </w:rPr>
      </w:pPr>
      <w:r w:rsidRPr="000238F1">
        <w:rPr>
          <w:lang w:val="sv-SE"/>
        </w:rPr>
        <w:t xml:space="preserve">   </w:t>
      </w:r>
      <w:r w:rsidRPr="000238F1">
        <w:rPr>
          <w:b/>
          <w:lang w:val="sv-SE"/>
        </w:rPr>
        <w:t xml:space="preserve">3. Biaya Lembur/OTC  </w:t>
      </w:r>
      <w:r w:rsidRPr="000238F1">
        <w:rPr>
          <w:lang w:val="sv-SE"/>
        </w:rPr>
        <w:t xml:space="preserve">                                                                 - </w:t>
      </w:r>
    </w:p>
    <w:p w14:paraId="463744F0" w14:textId="77777777" w:rsidR="00A81BEA" w:rsidRPr="000238F1" w:rsidRDefault="00A81BEA" w:rsidP="00A81BEA">
      <w:pPr>
        <w:tabs>
          <w:tab w:val="left" w:pos="1080"/>
        </w:tabs>
        <w:jc w:val="both"/>
        <w:rPr>
          <w:lang w:val="sv-SE"/>
        </w:rPr>
      </w:pPr>
    </w:p>
    <w:p w14:paraId="515C8DDE" w14:textId="77777777" w:rsidR="00A81BEA" w:rsidRPr="000238F1" w:rsidRDefault="00A81BEA" w:rsidP="00A81BEA">
      <w:pPr>
        <w:tabs>
          <w:tab w:val="left" w:pos="1080"/>
        </w:tabs>
        <w:jc w:val="both"/>
        <w:rPr>
          <w:lang w:val="sv-SE"/>
        </w:rPr>
      </w:pPr>
      <w:r w:rsidRPr="000238F1">
        <w:rPr>
          <w:lang w:val="sv-SE"/>
        </w:rPr>
        <w:t xml:space="preserve">   </w:t>
      </w:r>
      <w:r w:rsidRPr="000238F1">
        <w:rPr>
          <w:b/>
          <w:lang w:val="sv-SE"/>
        </w:rPr>
        <w:t>4. Biaya Subkontrak/SCC</w:t>
      </w:r>
      <w:r w:rsidRPr="000238F1">
        <w:rPr>
          <w:lang w:val="sv-SE"/>
        </w:rPr>
        <w:t xml:space="preserve"> = Triwulan III= 750 x Rp 300,- =     Rp 225.000,-</w:t>
      </w:r>
    </w:p>
    <w:p w14:paraId="66BB5FF4" w14:textId="77777777" w:rsidR="00A81BEA" w:rsidRPr="000238F1" w:rsidRDefault="00A81BEA" w:rsidP="00A81BEA">
      <w:pPr>
        <w:tabs>
          <w:tab w:val="left" w:pos="1080"/>
        </w:tabs>
        <w:jc w:val="both"/>
        <w:rPr>
          <w:lang w:val="sv-SE"/>
        </w:rPr>
      </w:pPr>
      <w:r w:rsidRPr="000238F1">
        <w:rPr>
          <w:lang w:val="sv-SE"/>
        </w:rPr>
        <w:t xml:space="preserve">                                                                                                           __________</w:t>
      </w:r>
    </w:p>
    <w:p w14:paraId="3D5CF978" w14:textId="77777777" w:rsidR="00A81BEA" w:rsidRPr="00265592" w:rsidRDefault="00A81BEA" w:rsidP="00A81BEA">
      <w:pPr>
        <w:tabs>
          <w:tab w:val="left" w:pos="1080"/>
        </w:tabs>
        <w:jc w:val="both"/>
        <w:rPr>
          <w:i/>
          <w:lang w:val="sv-SE"/>
        </w:rPr>
      </w:pPr>
      <w:r w:rsidRPr="00265592">
        <w:rPr>
          <w:i/>
          <w:lang w:val="sv-SE"/>
        </w:rPr>
        <w:t xml:space="preserve">       </w:t>
      </w:r>
      <w:r w:rsidRPr="00154305">
        <w:rPr>
          <w:b/>
          <w:i/>
          <w:lang w:val="sv-SE"/>
        </w:rPr>
        <w:t xml:space="preserve">Total Incremental Cost </w:t>
      </w:r>
      <w:r w:rsidRPr="00154305">
        <w:rPr>
          <w:i/>
          <w:lang w:val="sv-SE"/>
        </w:rPr>
        <w:t xml:space="preserve">                                                           </w:t>
      </w:r>
      <w:r w:rsidRPr="00154305">
        <w:rPr>
          <w:b/>
          <w:u w:val="single"/>
          <w:lang w:val="sv-SE"/>
        </w:rPr>
        <w:t>Rp 765.000,-</w:t>
      </w:r>
      <w:r w:rsidRPr="00265592">
        <w:rPr>
          <w:i/>
          <w:lang w:val="sv-SE"/>
        </w:rPr>
        <w:t xml:space="preserve">                                         </w:t>
      </w:r>
    </w:p>
    <w:p w14:paraId="32DB44AA" w14:textId="77777777" w:rsidR="00A81BEA" w:rsidRDefault="00A81BEA" w:rsidP="00A81BEA">
      <w:pPr>
        <w:tabs>
          <w:tab w:val="left" w:pos="1080"/>
        </w:tabs>
        <w:jc w:val="both"/>
        <w:rPr>
          <w:lang w:val="sv-SE"/>
        </w:rPr>
      </w:pPr>
    </w:p>
    <w:p w14:paraId="20E5FFF5" w14:textId="77777777" w:rsidR="00A81BEA" w:rsidRDefault="00A81BEA" w:rsidP="00A81BEA">
      <w:pPr>
        <w:tabs>
          <w:tab w:val="left" w:pos="1080"/>
        </w:tabs>
        <w:jc w:val="both"/>
        <w:rPr>
          <w:lang w:val="sv-SE"/>
        </w:rPr>
      </w:pPr>
    </w:p>
    <w:p w14:paraId="3A24739E" w14:textId="77777777" w:rsidR="00DE4ADA" w:rsidRDefault="00DE4ADA" w:rsidP="00A81BEA">
      <w:pPr>
        <w:tabs>
          <w:tab w:val="left" w:pos="1080"/>
        </w:tabs>
        <w:jc w:val="both"/>
        <w:rPr>
          <w:lang w:val="sv-SE"/>
        </w:rPr>
      </w:pPr>
    </w:p>
    <w:p w14:paraId="3D6C288B" w14:textId="77777777" w:rsidR="00DE4ADA" w:rsidRDefault="00DE4ADA" w:rsidP="00A81BEA">
      <w:pPr>
        <w:tabs>
          <w:tab w:val="left" w:pos="1080"/>
        </w:tabs>
        <w:jc w:val="both"/>
        <w:rPr>
          <w:lang w:val="sv-SE"/>
        </w:rPr>
      </w:pPr>
    </w:p>
    <w:p w14:paraId="32991772" w14:textId="77777777" w:rsidR="00A81BEA" w:rsidRPr="000238F1" w:rsidRDefault="00A81BEA" w:rsidP="00A81BEA">
      <w:pPr>
        <w:tabs>
          <w:tab w:val="left" w:pos="1080"/>
        </w:tabs>
        <w:jc w:val="both"/>
        <w:rPr>
          <w:lang w:val="sv-SE"/>
        </w:rPr>
      </w:pPr>
    </w:p>
    <w:p w14:paraId="36254828" w14:textId="77777777" w:rsidR="00A81BEA" w:rsidRPr="000238F1" w:rsidRDefault="00A81BEA" w:rsidP="00A81BEA">
      <w:pPr>
        <w:numPr>
          <w:ilvl w:val="0"/>
          <w:numId w:val="8"/>
        </w:numPr>
        <w:tabs>
          <w:tab w:val="clear" w:pos="1080"/>
          <w:tab w:val="num" w:pos="180"/>
        </w:tabs>
        <w:ind w:left="360" w:hanging="360"/>
        <w:jc w:val="both"/>
        <w:rPr>
          <w:b/>
          <w:lang w:val="en-US"/>
        </w:rPr>
      </w:pPr>
      <w:r w:rsidRPr="000238F1">
        <w:rPr>
          <w:b/>
          <w:lang w:val="en-US"/>
        </w:rPr>
        <w:t xml:space="preserve"> Pola </w:t>
      </w:r>
      <w:proofErr w:type="spellStart"/>
      <w:r w:rsidRPr="000238F1">
        <w:rPr>
          <w:b/>
          <w:lang w:val="en-US"/>
        </w:rPr>
        <w:t>Produksi</w:t>
      </w:r>
      <w:proofErr w:type="spellEnd"/>
      <w:r w:rsidRPr="000238F1">
        <w:rPr>
          <w:b/>
          <w:lang w:val="en-US"/>
        </w:rPr>
        <w:t xml:space="preserve"> </w:t>
      </w:r>
      <w:proofErr w:type="spellStart"/>
      <w:r w:rsidRPr="000238F1">
        <w:rPr>
          <w:b/>
          <w:lang w:val="en-US"/>
        </w:rPr>
        <w:t>Fluktuatif</w:t>
      </w:r>
      <w:proofErr w:type="spellEnd"/>
      <w:r w:rsidRPr="000238F1">
        <w:rPr>
          <w:b/>
          <w:lang w:val="en-US"/>
        </w:rPr>
        <w:t>/</w:t>
      </w:r>
      <w:proofErr w:type="spellStart"/>
      <w:r w:rsidRPr="000238F1">
        <w:rPr>
          <w:b/>
          <w:lang w:val="en-US"/>
        </w:rPr>
        <w:t>Bergelombang</w:t>
      </w:r>
      <w:proofErr w:type="spellEnd"/>
    </w:p>
    <w:p w14:paraId="4F4DF4E8" w14:textId="77777777" w:rsidR="00A81BEA" w:rsidRPr="000238F1" w:rsidRDefault="00A81BEA" w:rsidP="00A81BEA">
      <w:pPr>
        <w:tabs>
          <w:tab w:val="left" w:pos="1080"/>
        </w:tabs>
        <w:jc w:val="both"/>
        <w:rPr>
          <w:b/>
          <w:lang w:val="en-US"/>
        </w:rPr>
      </w:pPr>
    </w:p>
    <w:p w14:paraId="7CB941F8" w14:textId="77777777" w:rsidR="00A81BEA" w:rsidRPr="000238F1" w:rsidRDefault="00A81BEA" w:rsidP="00A81BEA">
      <w:pPr>
        <w:numPr>
          <w:ilvl w:val="0"/>
          <w:numId w:val="9"/>
        </w:numPr>
        <w:tabs>
          <w:tab w:val="left" w:pos="1080"/>
        </w:tabs>
        <w:jc w:val="both"/>
        <w:rPr>
          <w:b/>
          <w:lang w:val="en-US"/>
        </w:rPr>
      </w:pPr>
      <w:proofErr w:type="spellStart"/>
      <w:r w:rsidRPr="000238F1">
        <w:rPr>
          <w:b/>
          <w:lang w:val="en-US"/>
        </w:rPr>
        <w:t>Biaya</w:t>
      </w:r>
      <w:proofErr w:type="spellEnd"/>
      <w:r w:rsidRPr="000238F1">
        <w:rPr>
          <w:b/>
          <w:lang w:val="en-US"/>
        </w:rPr>
        <w:t xml:space="preserve"> </w:t>
      </w:r>
      <w:proofErr w:type="spellStart"/>
      <w:r w:rsidRPr="000238F1">
        <w:rPr>
          <w:b/>
          <w:lang w:val="en-US"/>
        </w:rPr>
        <w:t>Simpan</w:t>
      </w:r>
      <w:proofErr w:type="spellEnd"/>
    </w:p>
    <w:p w14:paraId="6A24B131" w14:textId="77777777" w:rsidR="00A81BEA" w:rsidRDefault="00A81BEA" w:rsidP="00A81BEA">
      <w:pPr>
        <w:tabs>
          <w:tab w:val="left" w:pos="1080"/>
        </w:tabs>
        <w:jc w:val="both"/>
        <w:rPr>
          <w:lang w:val="en-US"/>
        </w:rPr>
      </w:pPr>
    </w:p>
    <w:p w14:paraId="1CAE866F" w14:textId="77777777" w:rsidR="00A81BEA" w:rsidRPr="000238F1" w:rsidRDefault="00A81BEA" w:rsidP="00A81BEA">
      <w:pPr>
        <w:tabs>
          <w:tab w:val="left" w:pos="1080"/>
        </w:tabs>
        <w:ind w:left="360"/>
        <w:jc w:val="both"/>
        <w:rPr>
          <w:lang w:val="sv-SE"/>
        </w:rPr>
      </w:pPr>
      <w:r w:rsidRPr="000238F1">
        <w:rPr>
          <w:lang w:val="sv-SE"/>
        </w:rPr>
        <w:t>Triwulan I (600 – 600) x  Rp 240,-                   =       -</w:t>
      </w:r>
    </w:p>
    <w:p w14:paraId="6E681DCC" w14:textId="77777777" w:rsidR="00A81BEA" w:rsidRPr="000238F1" w:rsidRDefault="00A81BEA" w:rsidP="00A81BEA">
      <w:pPr>
        <w:tabs>
          <w:tab w:val="left" w:pos="1080"/>
        </w:tabs>
        <w:ind w:left="360"/>
        <w:jc w:val="both"/>
        <w:rPr>
          <w:lang w:val="sv-SE"/>
        </w:rPr>
      </w:pPr>
      <w:r w:rsidRPr="000238F1">
        <w:rPr>
          <w:lang w:val="sv-SE"/>
        </w:rPr>
        <w:t>Triwulan II (1350 – 1350)  x  Rp 240,-             =        -</w:t>
      </w:r>
    </w:p>
    <w:p w14:paraId="2B4C1445" w14:textId="77777777" w:rsidR="00A81BEA" w:rsidRPr="000238F1" w:rsidRDefault="00A81BEA" w:rsidP="00A81BEA">
      <w:pPr>
        <w:tabs>
          <w:tab w:val="left" w:pos="1080"/>
        </w:tabs>
        <w:ind w:left="360"/>
        <w:jc w:val="both"/>
        <w:rPr>
          <w:lang w:val="en-US"/>
        </w:rPr>
      </w:pPr>
      <w:proofErr w:type="spellStart"/>
      <w:r w:rsidRPr="00154305">
        <w:rPr>
          <w:lang w:val="en-US"/>
        </w:rPr>
        <w:t>Triwulan</w:t>
      </w:r>
      <w:proofErr w:type="spellEnd"/>
      <w:r w:rsidRPr="00154305">
        <w:rPr>
          <w:lang w:val="en-US"/>
        </w:rPr>
        <w:t xml:space="preserve"> III (3000 – 3300) </w:t>
      </w:r>
      <w:proofErr w:type="gramStart"/>
      <w:r w:rsidRPr="00154305">
        <w:rPr>
          <w:lang w:val="en-US"/>
        </w:rPr>
        <w:t>=  (</w:t>
      </w:r>
      <w:proofErr w:type="gramEnd"/>
      <w:r w:rsidRPr="00154305">
        <w:rPr>
          <w:lang w:val="en-US"/>
        </w:rPr>
        <w:t>-300)</w:t>
      </w:r>
      <w:r w:rsidRPr="000238F1">
        <w:rPr>
          <w:lang w:val="en-US"/>
        </w:rPr>
        <w:t xml:space="preserve">     </w:t>
      </w:r>
    </w:p>
    <w:p w14:paraId="20B269F8" w14:textId="77777777" w:rsidR="00A81BEA" w:rsidRPr="000238F1" w:rsidRDefault="00A81BEA" w:rsidP="00A81BEA">
      <w:pPr>
        <w:tabs>
          <w:tab w:val="left" w:pos="1080"/>
        </w:tabs>
        <w:ind w:left="360"/>
        <w:jc w:val="both"/>
        <w:rPr>
          <w:lang w:val="es-ES"/>
        </w:rPr>
      </w:pPr>
      <w:proofErr w:type="spellStart"/>
      <w:r w:rsidRPr="000238F1">
        <w:rPr>
          <w:lang w:val="es-ES"/>
        </w:rPr>
        <w:t>Triwulan</w:t>
      </w:r>
      <w:proofErr w:type="spellEnd"/>
      <w:r w:rsidRPr="000238F1">
        <w:rPr>
          <w:lang w:val="es-ES"/>
        </w:rPr>
        <w:t xml:space="preserve"> IV (1200 – 1200) </w:t>
      </w:r>
      <w:proofErr w:type="gramStart"/>
      <w:r w:rsidRPr="000238F1">
        <w:rPr>
          <w:lang w:val="es-ES"/>
        </w:rPr>
        <w:t>x  Rp</w:t>
      </w:r>
      <w:proofErr w:type="gramEnd"/>
      <w:r w:rsidRPr="000238F1">
        <w:rPr>
          <w:lang w:val="es-ES"/>
        </w:rPr>
        <w:t xml:space="preserve"> 240,-             =        -</w:t>
      </w:r>
    </w:p>
    <w:p w14:paraId="77980CD5" w14:textId="77777777" w:rsidR="00A81BEA" w:rsidRPr="000238F1" w:rsidRDefault="00A81BEA" w:rsidP="00A81BEA">
      <w:pPr>
        <w:tabs>
          <w:tab w:val="left" w:pos="1080"/>
        </w:tabs>
        <w:jc w:val="both"/>
        <w:rPr>
          <w:lang w:val="es-ES"/>
        </w:rPr>
      </w:pPr>
      <w:r w:rsidRPr="000238F1">
        <w:rPr>
          <w:lang w:val="es-ES"/>
        </w:rPr>
        <w:t xml:space="preserve">                                                                                                             __________</w:t>
      </w:r>
    </w:p>
    <w:p w14:paraId="1F313AFF" w14:textId="77777777" w:rsidR="00A81BEA" w:rsidRPr="000238F1" w:rsidRDefault="00A81BEA" w:rsidP="00A81BEA">
      <w:pPr>
        <w:tabs>
          <w:tab w:val="left" w:pos="1080"/>
        </w:tabs>
        <w:jc w:val="both"/>
        <w:rPr>
          <w:lang w:val="es-ES"/>
        </w:rPr>
      </w:pPr>
      <w:r w:rsidRPr="000238F1">
        <w:rPr>
          <w:lang w:val="es-ES"/>
        </w:rPr>
        <w:t xml:space="preserve">       </w:t>
      </w:r>
      <w:proofErr w:type="gramStart"/>
      <w:r w:rsidRPr="000238F1">
        <w:rPr>
          <w:b/>
          <w:lang w:val="es-ES"/>
        </w:rPr>
        <w:t>Total</w:t>
      </w:r>
      <w:proofErr w:type="gramEnd"/>
      <w:r w:rsidRPr="000238F1">
        <w:rPr>
          <w:b/>
          <w:lang w:val="es-ES"/>
        </w:rPr>
        <w:t xml:space="preserve"> </w:t>
      </w:r>
      <w:proofErr w:type="spellStart"/>
      <w:r w:rsidRPr="000238F1">
        <w:rPr>
          <w:b/>
          <w:lang w:val="es-ES"/>
        </w:rPr>
        <w:t>Biaya</w:t>
      </w:r>
      <w:proofErr w:type="spellEnd"/>
      <w:r w:rsidRPr="000238F1">
        <w:rPr>
          <w:b/>
          <w:lang w:val="es-ES"/>
        </w:rPr>
        <w:t xml:space="preserve"> Simpan</w:t>
      </w:r>
      <w:r w:rsidRPr="000238F1">
        <w:rPr>
          <w:lang w:val="es-ES"/>
        </w:rPr>
        <w:t xml:space="preserve">                                                                            -</w:t>
      </w:r>
    </w:p>
    <w:p w14:paraId="3EB1069A" w14:textId="77777777" w:rsidR="00A81BEA" w:rsidRPr="000238F1" w:rsidRDefault="00A81BEA" w:rsidP="00A81BEA">
      <w:pPr>
        <w:tabs>
          <w:tab w:val="left" w:pos="1080"/>
        </w:tabs>
        <w:jc w:val="both"/>
        <w:rPr>
          <w:lang w:val="es-ES"/>
        </w:rPr>
      </w:pPr>
      <w:r w:rsidRPr="000238F1">
        <w:rPr>
          <w:lang w:val="es-ES"/>
        </w:rPr>
        <w:t xml:space="preserve"> </w:t>
      </w:r>
    </w:p>
    <w:p w14:paraId="2857241A" w14:textId="77777777" w:rsidR="00A81BEA" w:rsidRPr="000238F1" w:rsidRDefault="00A81BEA" w:rsidP="00A81BEA">
      <w:pPr>
        <w:tabs>
          <w:tab w:val="left" w:pos="1080"/>
        </w:tabs>
        <w:jc w:val="both"/>
        <w:rPr>
          <w:b/>
          <w:lang w:val="es-ES"/>
        </w:rPr>
      </w:pPr>
      <w:r w:rsidRPr="000238F1">
        <w:rPr>
          <w:b/>
          <w:lang w:val="es-ES"/>
        </w:rPr>
        <w:t xml:space="preserve">   2. </w:t>
      </w:r>
      <w:proofErr w:type="spellStart"/>
      <w:r w:rsidRPr="000238F1">
        <w:rPr>
          <w:b/>
          <w:lang w:val="es-ES"/>
        </w:rPr>
        <w:t>Biaya</w:t>
      </w:r>
      <w:proofErr w:type="spellEnd"/>
      <w:r w:rsidRPr="000238F1">
        <w:rPr>
          <w:b/>
          <w:lang w:val="es-ES"/>
        </w:rPr>
        <w:t xml:space="preserve"> </w:t>
      </w:r>
      <w:proofErr w:type="spellStart"/>
      <w:r w:rsidRPr="000238F1">
        <w:rPr>
          <w:b/>
          <w:lang w:val="es-ES"/>
        </w:rPr>
        <w:t>Perputaran</w:t>
      </w:r>
      <w:proofErr w:type="spellEnd"/>
      <w:r w:rsidRPr="000238F1">
        <w:rPr>
          <w:b/>
          <w:lang w:val="es-ES"/>
        </w:rPr>
        <w:t xml:space="preserve"> TK/LTC </w:t>
      </w:r>
    </w:p>
    <w:p w14:paraId="3210D156" w14:textId="77777777" w:rsidR="00A81BEA" w:rsidRPr="000238F1" w:rsidRDefault="00A81BEA" w:rsidP="00A81BEA">
      <w:pPr>
        <w:tabs>
          <w:tab w:val="left" w:pos="1080"/>
        </w:tabs>
        <w:jc w:val="both"/>
        <w:rPr>
          <w:lang w:val="es-ES"/>
        </w:rPr>
      </w:pPr>
      <w:r w:rsidRPr="000238F1">
        <w:rPr>
          <w:lang w:val="es-ES"/>
        </w:rPr>
        <w:t xml:space="preserve">      </w:t>
      </w:r>
    </w:p>
    <w:p w14:paraId="4A3BAC8E" w14:textId="77777777" w:rsidR="00A81BEA" w:rsidRPr="000238F1" w:rsidRDefault="00A81BEA" w:rsidP="00A81BEA">
      <w:pPr>
        <w:tabs>
          <w:tab w:val="left" w:pos="1080"/>
        </w:tabs>
        <w:jc w:val="both"/>
        <w:rPr>
          <w:lang w:val="en-US"/>
        </w:rPr>
      </w:pPr>
      <w:r w:rsidRPr="000238F1">
        <w:rPr>
          <w:lang w:val="es-ES"/>
        </w:rPr>
        <w:t xml:space="preserve">       </w:t>
      </w:r>
      <w:r w:rsidRPr="000238F1">
        <w:rPr>
          <w:lang w:val="en-US"/>
        </w:rPr>
        <w:t xml:space="preserve">I – II </w:t>
      </w:r>
      <w:proofErr w:type="gramStart"/>
      <w:r w:rsidRPr="000238F1">
        <w:rPr>
          <w:lang w:val="en-US"/>
        </w:rPr>
        <w:t xml:space="preserve">=  </w:t>
      </w:r>
      <w:r w:rsidRPr="000238F1">
        <w:rPr>
          <w:u w:val="single"/>
          <w:lang w:val="en-US"/>
        </w:rPr>
        <w:t>1350</w:t>
      </w:r>
      <w:proofErr w:type="gramEnd"/>
      <w:r w:rsidRPr="000238F1">
        <w:rPr>
          <w:u w:val="single"/>
          <w:lang w:val="en-US"/>
        </w:rPr>
        <w:t xml:space="preserve"> – </w:t>
      </w:r>
      <w:proofErr w:type="gramStart"/>
      <w:r w:rsidRPr="000238F1">
        <w:rPr>
          <w:u w:val="single"/>
          <w:lang w:val="en-US"/>
        </w:rPr>
        <w:t xml:space="preserve">600  </w:t>
      </w:r>
      <w:r w:rsidRPr="000238F1">
        <w:rPr>
          <w:lang w:val="en-US"/>
        </w:rPr>
        <w:t>x</w:t>
      </w:r>
      <w:proofErr w:type="gramEnd"/>
      <w:r w:rsidRPr="000238F1">
        <w:rPr>
          <w:lang w:val="en-US"/>
        </w:rPr>
        <w:t xml:space="preserve">  Rp 12.</w:t>
      </w:r>
      <w:proofErr w:type="gramStart"/>
      <w:r w:rsidRPr="000238F1">
        <w:rPr>
          <w:lang w:val="en-US"/>
        </w:rPr>
        <w:t>000,-</w:t>
      </w:r>
      <w:proofErr w:type="gramEnd"/>
      <w:r w:rsidRPr="000238F1">
        <w:rPr>
          <w:lang w:val="en-US"/>
        </w:rPr>
        <w:t xml:space="preserve">                = Rp </w:t>
      </w:r>
      <w:proofErr w:type="gramStart"/>
      <w:r w:rsidRPr="000238F1">
        <w:rPr>
          <w:lang w:val="en-US"/>
        </w:rPr>
        <w:t>15.000,-</w:t>
      </w:r>
      <w:proofErr w:type="gramEnd"/>
    </w:p>
    <w:p w14:paraId="6E579508" w14:textId="77777777" w:rsidR="00A81BEA" w:rsidRPr="000238F1" w:rsidRDefault="00A81BEA" w:rsidP="00A81BEA">
      <w:pPr>
        <w:tabs>
          <w:tab w:val="left" w:pos="1080"/>
        </w:tabs>
        <w:jc w:val="both"/>
        <w:rPr>
          <w:lang w:val="en-US"/>
        </w:rPr>
      </w:pPr>
      <w:r w:rsidRPr="000238F1">
        <w:rPr>
          <w:lang w:val="en-US"/>
        </w:rPr>
        <w:t xml:space="preserve">                           600</w:t>
      </w:r>
    </w:p>
    <w:p w14:paraId="30FD3EC1" w14:textId="77777777" w:rsidR="00A81BEA" w:rsidRPr="000238F1" w:rsidRDefault="00A81BEA" w:rsidP="00A81BEA">
      <w:pPr>
        <w:tabs>
          <w:tab w:val="left" w:pos="1080"/>
        </w:tabs>
        <w:jc w:val="both"/>
        <w:rPr>
          <w:lang w:val="en-US"/>
        </w:rPr>
      </w:pPr>
    </w:p>
    <w:p w14:paraId="7E5D4CD9" w14:textId="77777777" w:rsidR="00A81BEA" w:rsidRPr="000238F1" w:rsidRDefault="00A81BEA" w:rsidP="00A81BEA">
      <w:pPr>
        <w:tabs>
          <w:tab w:val="left" w:pos="1080"/>
        </w:tabs>
        <w:jc w:val="both"/>
        <w:rPr>
          <w:lang w:val="en-US"/>
        </w:rPr>
      </w:pPr>
      <w:r w:rsidRPr="000238F1">
        <w:rPr>
          <w:lang w:val="en-US"/>
        </w:rPr>
        <w:t xml:space="preserve">       II – III = </w:t>
      </w:r>
      <w:r w:rsidRPr="000238F1">
        <w:rPr>
          <w:u w:val="single"/>
          <w:lang w:val="en-US"/>
        </w:rPr>
        <w:t xml:space="preserve">3000 – 1350 </w:t>
      </w:r>
      <w:r w:rsidRPr="000238F1">
        <w:rPr>
          <w:lang w:val="en-US"/>
        </w:rPr>
        <w:t>x Rp 12.</w:t>
      </w:r>
      <w:proofErr w:type="gramStart"/>
      <w:r w:rsidRPr="000238F1">
        <w:rPr>
          <w:lang w:val="en-US"/>
        </w:rPr>
        <w:t>000,-</w:t>
      </w:r>
      <w:proofErr w:type="gramEnd"/>
      <w:r w:rsidRPr="000238F1">
        <w:rPr>
          <w:lang w:val="en-US"/>
        </w:rPr>
        <w:t xml:space="preserve">              = Rp </w:t>
      </w:r>
      <w:proofErr w:type="gramStart"/>
      <w:r w:rsidRPr="000238F1">
        <w:rPr>
          <w:lang w:val="en-US"/>
        </w:rPr>
        <w:t>33.000,-</w:t>
      </w:r>
      <w:proofErr w:type="gramEnd"/>
    </w:p>
    <w:p w14:paraId="5C5A1FC2" w14:textId="77777777" w:rsidR="00A81BEA" w:rsidRPr="000238F1" w:rsidRDefault="00A81BEA" w:rsidP="00A81BEA">
      <w:pPr>
        <w:tabs>
          <w:tab w:val="left" w:pos="1080"/>
        </w:tabs>
        <w:jc w:val="both"/>
        <w:rPr>
          <w:lang w:val="es-ES"/>
        </w:rPr>
      </w:pPr>
      <w:r w:rsidRPr="000238F1">
        <w:rPr>
          <w:lang w:val="en-US"/>
        </w:rPr>
        <w:t xml:space="preserve">                             </w:t>
      </w:r>
      <w:r w:rsidRPr="000238F1">
        <w:rPr>
          <w:lang w:val="es-ES"/>
        </w:rPr>
        <w:t xml:space="preserve">600                                               __________   </w:t>
      </w:r>
    </w:p>
    <w:p w14:paraId="08814A4B" w14:textId="77777777" w:rsidR="00A81BEA" w:rsidRDefault="00A81BEA" w:rsidP="00A81BEA">
      <w:pPr>
        <w:tabs>
          <w:tab w:val="left" w:pos="1080"/>
        </w:tabs>
        <w:jc w:val="both"/>
        <w:rPr>
          <w:lang w:val="es-ES"/>
        </w:rPr>
      </w:pPr>
      <w:r w:rsidRPr="000238F1">
        <w:rPr>
          <w:lang w:val="es-ES"/>
        </w:rPr>
        <w:t xml:space="preserve">    </w:t>
      </w:r>
      <w:r>
        <w:rPr>
          <w:lang w:val="es-ES"/>
        </w:rPr>
        <w:t xml:space="preserve"> </w:t>
      </w:r>
      <w:r w:rsidRPr="000238F1">
        <w:rPr>
          <w:lang w:val="es-ES"/>
        </w:rPr>
        <w:t xml:space="preserve"> </w:t>
      </w:r>
    </w:p>
    <w:p w14:paraId="630BD98A" w14:textId="77777777" w:rsidR="00A81BEA" w:rsidRPr="000238F1" w:rsidRDefault="00A81BEA" w:rsidP="00A81BEA">
      <w:pPr>
        <w:tabs>
          <w:tab w:val="left" w:pos="1080"/>
        </w:tabs>
        <w:jc w:val="both"/>
        <w:rPr>
          <w:lang w:val="es-ES"/>
        </w:rPr>
      </w:pPr>
      <w:r>
        <w:rPr>
          <w:lang w:val="es-ES"/>
        </w:rPr>
        <w:t xml:space="preserve">       </w:t>
      </w:r>
      <w:r w:rsidRPr="000238F1">
        <w:rPr>
          <w:lang w:val="es-ES"/>
        </w:rPr>
        <w:t xml:space="preserve"> </w:t>
      </w:r>
      <w:proofErr w:type="gramStart"/>
      <w:r w:rsidRPr="000238F1">
        <w:rPr>
          <w:b/>
          <w:lang w:val="es-ES"/>
        </w:rPr>
        <w:t>Total</w:t>
      </w:r>
      <w:proofErr w:type="gramEnd"/>
      <w:r w:rsidRPr="000238F1">
        <w:rPr>
          <w:b/>
          <w:lang w:val="es-ES"/>
        </w:rPr>
        <w:t xml:space="preserve"> </w:t>
      </w:r>
      <w:proofErr w:type="spellStart"/>
      <w:r w:rsidRPr="000238F1">
        <w:rPr>
          <w:b/>
          <w:lang w:val="es-ES"/>
        </w:rPr>
        <w:t>Biaya</w:t>
      </w:r>
      <w:proofErr w:type="spellEnd"/>
      <w:r w:rsidRPr="000238F1">
        <w:rPr>
          <w:b/>
          <w:lang w:val="es-ES"/>
        </w:rPr>
        <w:t xml:space="preserve"> </w:t>
      </w:r>
      <w:proofErr w:type="spellStart"/>
      <w:r w:rsidRPr="000238F1">
        <w:rPr>
          <w:b/>
          <w:lang w:val="es-ES"/>
        </w:rPr>
        <w:t>Perputaran</w:t>
      </w:r>
      <w:proofErr w:type="spellEnd"/>
      <w:r w:rsidRPr="000238F1">
        <w:rPr>
          <w:b/>
          <w:lang w:val="es-ES"/>
        </w:rPr>
        <w:t xml:space="preserve"> TK</w:t>
      </w:r>
      <w:r w:rsidRPr="000238F1">
        <w:rPr>
          <w:lang w:val="es-ES"/>
        </w:rPr>
        <w:t xml:space="preserve"> =                               </w:t>
      </w:r>
      <w:r>
        <w:rPr>
          <w:lang w:val="es-ES"/>
        </w:rPr>
        <w:t xml:space="preserve">                            </w:t>
      </w:r>
      <w:r w:rsidRPr="000238F1">
        <w:rPr>
          <w:lang w:val="es-ES"/>
        </w:rPr>
        <w:t xml:space="preserve">Rp </w:t>
      </w:r>
      <w:proofErr w:type="gramStart"/>
      <w:r w:rsidRPr="000238F1">
        <w:rPr>
          <w:lang w:val="es-ES"/>
        </w:rPr>
        <w:t>48.000,-</w:t>
      </w:r>
      <w:proofErr w:type="gramEnd"/>
      <w:r w:rsidRPr="000238F1">
        <w:rPr>
          <w:lang w:val="es-ES"/>
        </w:rPr>
        <w:t xml:space="preserve">                 -</w:t>
      </w:r>
    </w:p>
    <w:p w14:paraId="58A5691C" w14:textId="77777777" w:rsidR="00A81BEA" w:rsidRPr="000238F1" w:rsidRDefault="00A81BEA" w:rsidP="00A81BEA">
      <w:pPr>
        <w:tabs>
          <w:tab w:val="left" w:pos="1080"/>
        </w:tabs>
        <w:jc w:val="both"/>
        <w:rPr>
          <w:lang w:val="es-ES"/>
        </w:rPr>
      </w:pPr>
      <w:r w:rsidRPr="000238F1">
        <w:rPr>
          <w:lang w:val="es-ES"/>
        </w:rPr>
        <w:t xml:space="preserve"> </w:t>
      </w:r>
    </w:p>
    <w:p w14:paraId="08A463AB" w14:textId="7FC3757E" w:rsidR="00A81BEA" w:rsidRPr="000238F1" w:rsidRDefault="00A81BEA" w:rsidP="00A81BEA">
      <w:pPr>
        <w:tabs>
          <w:tab w:val="left" w:pos="1080"/>
        </w:tabs>
        <w:jc w:val="both"/>
        <w:rPr>
          <w:lang w:val="es-ES"/>
        </w:rPr>
      </w:pPr>
      <w:r w:rsidRPr="000238F1">
        <w:rPr>
          <w:lang w:val="es-ES"/>
        </w:rPr>
        <w:t xml:space="preserve">           </w:t>
      </w:r>
    </w:p>
    <w:p w14:paraId="25905550" w14:textId="77777777" w:rsidR="00A81BEA" w:rsidRPr="000238F1" w:rsidRDefault="00A81BEA" w:rsidP="00A81BEA">
      <w:pPr>
        <w:tabs>
          <w:tab w:val="left" w:pos="1080"/>
        </w:tabs>
        <w:rPr>
          <w:lang w:val="es-ES"/>
        </w:rPr>
      </w:pPr>
      <w:r w:rsidRPr="000238F1">
        <w:rPr>
          <w:lang w:val="es-ES"/>
        </w:rPr>
        <w:t xml:space="preserve">   </w:t>
      </w:r>
      <w:r w:rsidRPr="000238F1">
        <w:rPr>
          <w:b/>
          <w:lang w:val="es-ES"/>
        </w:rPr>
        <w:t xml:space="preserve">3. </w:t>
      </w:r>
      <w:proofErr w:type="spellStart"/>
      <w:r w:rsidRPr="000238F1">
        <w:rPr>
          <w:b/>
          <w:lang w:val="es-ES"/>
        </w:rPr>
        <w:t>Biaya</w:t>
      </w:r>
      <w:proofErr w:type="spellEnd"/>
      <w:r w:rsidRPr="000238F1">
        <w:rPr>
          <w:b/>
          <w:lang w:val="es-ES"/>
        </w:rPr>
        <w:t xml:space="preserve"> </w:t>
      </w:r>
      <w:proofErr w:type="spellStart"/>
      <w:r w:rsidRPr="000238F1">
        <w:rPr>
          <w:b/>
          <w:lang w:val="es-ES"/>
        </w:rPr>
        <w:t>Lembur</w:t>
      </w:r>
      <w:proofErr w:type="spellEnd"/>
      <w:r w:rsidRPr="000238F1">
        <w:rPr>
          <w:b/>
          <w:lang w:val="es-ES"/>
        </w:rPr>
        <w:t>/OTC =</w:t>
      </w:r>
      <w:r>
        <w:rPr>
          <w:b/>
          <w:lang w:val="es-ES"/>
        </w:rPr>
        <w:t>III=</w:t>
      </w:r>
      <w:r w:rsidRPr="000238F1">
        <w:rPr>
          <w:b/>
          <w:lang w:val="es-ES"/>
        </w:rPr>
        <w:t xml:space="preserve"> </w:t>
      </w:r>
      <w:r w:rsidRPr="000238F1">
        <w:rPr>
          <w:lang w:val="es-ES"/>
        </w:rPr>
        <w:t xml:space="preserve">(3000 – 2100) x Rp 300,- =    </w:t>
      </w:r>
      <w:r>
        <w:rPr>
          <w:lang w:val="es-ES"/>
        </w:rPr>
        <w:t xml:space="preserve">            </w:t>
      </w:r>
      <w:r w:rsidRPr="000238F1">
        <w:rPr>
          <w:lang w:val="es-ES"/>
        </w:rPr>
        <w:t xml:space="preserve">  Rp </w:t>
      </w:r>
      <w:proofErr w:type="gramStart"/>
      <w:r w:rsidRPr="000238F1">
        <w:rPr>
          <w:lang w:val="es-ES"/>
        </w:rPr>
        <w:t>270.000,-</w:t>
      </w:r>
      <w:proofErr w:type="gramEnd"/>
      <w:r w:rsidRPr="000238F1">
        <w:rPr>
          <w:b/>
          <w:lang w:val="es-ES"/>
        </w:rPr>
        <w:t xml:space="preserve">  </w:t>
      </w:r>
      <w:r w:rsidRPr="000238F1">
        <w:rPr>
          <w:lang w:val="es-ES"/>
        </w:rPr>
        <w:t xml:space="preserve">                                                 -</w:t>
      </w:r>
    </w:p>
    <w:p w14:paraId="2D25AEC3" w14:textId="77777777" w:rsidR="00A81BEA" w:rsidRPr="000238F1" w:rsidRDefault="00A81BEA" w:rsidP="00A81BEA">
      <w:pPr>
        <w:tabs>
          <w:tab w:val="left" w:pos="1080"/>
        </w:tabs>
        <w:jc w:val="both"/>
        <w:rPr>
          <w:lang w:val="es-ES"/>
        </w:rPr>
      </w:pPr>
      <w:r w:rsidRPr="000238F1">
        <w:rPr>
          <w:lang w:val="es-ES"/>
        </w:rPr>
        <w:t xml:space="preserve">   </w:t>
      </w:r>
      <w:r w:rsidRPr="000238F1">
        <w:rPr>
          <w:b/>
          <w:lang w:val="es-ES"/>
        </w:rPr>
        <w:t xml:space="preserve">4. </w:t>
      </w:r>
      <w:proofErr w:type="spellStart"/>
      <w:r w:rsidRPr="000238F1">
        <w:rPr>
          <w:b/>
          <w:lang w:val="es-ES"/>
        </w:rPr>
        <w:t>Biaya</w:t>
      </w:r>
      <w:proofErr w:type="spellEnd"/>
      <w:r w:rsidRPr="000238F1">
        <w:rPr>
          <w:b/>
          <w:lang w:val="es-ES"/>
        </w:rPr>
        <w:t xml:space="preserve"> </w:t>
      </w:r>
      <w:proofErr w:type="spellStart"/>
      <w:r w:rsidRPr="000238F1">
        <w:rPr>
          <w:b/>
          <w:lang w:val="es-ES"/>
        </w:rPr>
        <w:t>Subkontrak</w:t>
      </w:r>
      <w:proofErr w:type="spellEnd"/>
      <w:r w:rsidRPr="000238F1">
        <w:rPr>
          <w:b/>
          <w:lang w:val="es-ES"/>
        </w:rPr>
        <w:t>/SCC</w:t>
      </w:r>
      <w:r w:rsidRPr="000238F1">
        <w:rPr>
          <w:lang w:val="es-ES"/>
        </w:rPr>
        <w:t xml:space="preserve"> </w:t>
      </w:r>
      <w:proofErr w:type="gramStart"/>
      <w:r w:rsidRPr="000238F1">
        <w:rPr>
          <w:lang w:val="es-ES"/>
        </w:rPr>
        <w:t>=  III</w:t>
      </w:r>
      <w:proofErr w:type="gramEnd"/>
      <w:r w:rsidRPr="000238F1">
        <w:rPr>
          <w:lang w:val="es-ES"/>
        </w:rPr>
        <w:t xml:space="preserve"> = 300 x Rp300=                             </w:t>
      </w:r>
      <w:r>
        <w:rPr>
          <w:lang w:val="es-ES"/>
        </w:rPr>
        <w:t xml:space="preserve">  </w:t>
      </w:r>
      <w:r w:rsidRPr="000238F1">
        <w:rPr>
          <w:lang w:val="es-ES"/>
        </w:rPr>
        <w:t>Rp</w:t>
      </w:r>
      <w:r>
        <w:rPr>
          <w:lang w:val="es-ES"/>
        </w:rPr>
        <w:t xml:space="preserve"> </w:t>
      </w:r>
      <w:r w:rsidRPr="000238F1">
        <w:rPr>
          <w:lang w:val="es-ES"/>
        </w:rPr>
        <w:t xml:space="preserve">  </w:t>
      </w:r>
      <w:proofErr w:type="gramStart"/>
      <w:r w:rsidRPr="000238F1">
        <w:rPr>
          <w:lang w:val="es-ES"/>
        </w:rPr>
        <w:t>90.000,-</w:t>
      </w:r>
      <w:proofErr w:type="gramEnd"/>
    </w:p>
    <w:p w14:paraId="19AE3A5F" w14:textId="77777777" w:rsidR="00A81BEA" w:rsidRPr="000238F1" w:rsidRDefault="00A81BEA" w:rsidP="00A81BEA">
      <w:pPr>
        <w:tabs>
          <w:tab w:val="left" w:pos="1080"/>
        </w:tabs>
        <w:jc w:val="both"/>
        <w:rPr>
          <w:lang w:val="en-US"/>
        </w:rPr>
      </w:pPr>
      <w:r w:rsidRPr="000238F1">
        <w:rPr>
          <w:lang w:val="es-ES"/>
        </w:rPr>
        <w:t xml:space="preserve">                                                                                                                     </w:t>
      </w:r>
      <w:r>
        <w:rPr>
          <w:lang w:val="es-ES"/>
        </w:rPr>
        <w:t xml:space="preserve">          </w:t>
      </w:r>
      <w:r w:rsidRPr="000238F1">
        <w:rPr>
          <w:lang w:val="es-ES"/>
        </w:rPr>
        <w:t xml:space="preserve"> </w:t>
      </w:r>
      <w:r w:rsidRPr="000238F1">
        <w:rPr>
          <w:lang w:val="en-US"/>
        </w:rPr>
        <w:t>__________</w:t>
      </w:r>
    </w:p>
    <w:p w14:paraId="4C020595" w14:textId="77777777" w:rsidR="00A81BEA" w:rsidRPr="00265592" w:rsidRDefault="00A81BEA" w:rsidP="00A81BEA">
      <w:pPr>
        <w:tabs>
          <w:tab w:val="left" w:pos="1080"/>
        </w:tabs>
        <w:jc w:val="both"/>
        <w:rPr>
          <w:i/>
          <w:lang w:val="en-US"/>
        </w:rPr>
      </w:pPr>
      <w:r w:rsidRPr="00265592">
        <w:rPr>
          <w:i/>
          <w:lang w:val="en-US"/>
        </w:rPr>
        <w:t xml:space="preserve">       </w:t>
      </w:r>
      <w:r w:rsidRPr="00154305">
        <w:rPr>
          <w:b/>
          <w:i/>
          <w:lang w:val="en-US"/>
        </w:rPr>
        <w:t xml:space="preserve">Total Incremental Cost </w:t>
      </w:r>
      <w:r w:rsidRPr="00154305">
        <w:rPr>
          <w:i/>
          <w:lang w:val="en-US"/>
        </w:rPr>
        <w:t xml:space="preserve">                                                                        </w:t>
      </w:r>
      <w:r>
        <w:rPr>
          <w:i/>
          <w:lang w:val="en-US"/>
        </w:rPr>
        <w:t xml:space="preserve">        </w:t>
      </w:r>
      <w:r w:rsidRPr="00154305">
        <w:rPr>
          <w:i/>
          <w:lang w:val="en-US"/>
        </w:rPr>
        <w:t xml:space="preserve">  </w:t>
      </w:r>
      <w:r w:rsidRPr="00154305">
        <w:rPr>
          <w:b/>
          <w:u w:val="single"/>
          <w:lang w:val="en-US"/>
        </w:rPr>
        <w:t xml:space="preserve">Rp </w:t>
      </w:r>
      <w:proofErr w:type="gramStart"/>
      <w:r w:rsidRPr="00154305">
        <w:rPr>
          <w:b/>
          <w:u w:val="single"/>
          <w:lang w:val="en-US"/>
        </w:rPr>
        <w:t>408.000,-</w:t>
      </w:r>
      <w:proofErr w:type="gramEnd"/>
      <w:r w:rsidRPr="00265592">
        <w:rPr>
          <w:b/>
          <w:i/>
          <w:lang w:val="en-US"/>
        </w:rPr>
        <w:t xml:space="preserve"> </w:t>
      </w:r>
      <w:r w:rsidRPr="00265592">
        <w:rPr>
          <w:i/>
          <w:lang w:val="en-US"/>
        </w:rPr>
        <w:t xml:space="preserve">                                        </w:t>
      </w:r>
      <w:r w:rsidRPr="00265592">
        <w:rPr>
          <w:b/>
          <w:i/>
          <w:lang w:val="en-US"/>
        </w:rPr>
        <w:t xml:space="preserve"> </w:t>
      </w:r>
    </w:p>
    <w:p w14:paraId="049D1261" w14:textId="77777777" w:rsidR="00A81BEA" w:rsidRDefault="00A81BEA" w:rsidP="00A81BEA">
      <w:pPr>
        <w:tabs>
          <w:tab w:val="left" w:pos="1080"/>
        </w:tabs>
        <w:jc w:val="both"/>
        <w:rPr>
          <w:lang w:val="en-US"/>
        </w:rPr>
      </w:pPr>
    </w:p>
    <w:p w14:paraId="18D6C046" w14:textId="77777777" w:rsidR="00A81BEA" w:rsidRPr="000238F1" w:rsidRDefault="00A81BEA" w:rsidP="00A81BEA">
      <w:pPr>
        <w:tabs>
          <w:tab w:val="left" w:pos="1080"/>
        </w:tabs>
        <w:jc w:val="both"/>
        <w:rPr>
          <w:b/>
          <w:i/>
          <w:lang w:val="en-US"/>
        </w:rPr>
      </w:pPr>
    </w:p>
    <w:p w14:paraId="019AF747" w14:textId="77777777" w:rsidR="00A81BEA" w:rsidRPr="000238F1" w:rsidRDefault="00A81BEA" w:rsidP="00A81BEA">
      <w:pPr>
        <w:numPr>
          <w:ilvl w:val="0"/>
          <w:numId w:val="8"/>
        </w:numPr>
        <w:tabs>
          <w:tab w:val="clear" w:pos="1080"/>
          <w:tab w:val="num" w:pos="180"/>
        </w:tabs>
        <w:ind w:left="360" w:hanging="360"/>
        <w:jc w:val="both"/>
        <w:rPr>
          <w:b/>
          <w:lang w:val="en-US"/>
        </w:rPr>
      </w:pPr>
      <w:r>
        <w:rPr>
          <w:b/>
          <w:lang w:val="en-US"/>
        </w:rPr>
        <w:t xml:space="preserve"> </w:t>
      </w:r>
      <w:r w:rsidRPr="000238F1">
        <w:rPr>
          <w:b/>
          <w:lang w:val="en-US"/>
        </w:rPr>
        <w:t xml:space="preserve">Pola </w:t>
      </w:r>
      <w:proofErr w:type="spellStart"/>
      <w:proofErr w:type="gramStart"/>
      <w:r w:rsidRPr="000238F1">
        <w:rPr>
          <w:b/>
          <w:lang w:val="en-US"/>
        </w:rPr>
        <w:t>Produksi</w:t>
      </w:r>
      <w:proofErr w:type="spellEnd"/>
      <w:r w:rsidRPr="000238F1">
        <w:rPr>
          <w:b/>
          <w:lang w:val="en-US"/>
        </w:rPr>
        <w:t xml:space="preserve">  </w:t>
      </w:r>
      <w:proofErr w:type="spellStart"/>
      <w:r w:rsidRPr="000238F1">
        <w:rPr>
          <w:b/>
          <w:lang w:val="en-US"/>
        </w:rPr>
        <w:t>Moderat</w:t>
      </w:r>
      <w:proofErr w:type="spellEnd"/>
      <w:proofErr w:type="gramEnd"/>
    </w:p>
    <w:p w14:paraId="310D1AF6" w14:textId="77777777" w:rsidR="00A81BEA" w:rsidRPr="000238F1" w:rsidRDefault="00A81BEA" w:rsidP="00A81BEA">
      <w:pPr>
        <w:tabs>
          <w:tab w:val="left" w:pos="1080"/>
        </w:tabs>
        <w:jc w:val="both"/>
        <w:rPr>
          <w:b/>
          <w:lang w:val="en-US"/>
        </w:rPr>
      </w:pPr>
    </w:p>
    <w:p w14:paraId="5ED023BC" w14:textId="77777777" w:rsidR="00A81BEA" w:rsidRPr="000238F1" w:rsidRDefault="00A81BEA" w:rsidP="00A81BEA">
      <w:pPr>
        <w:numPr>
          <w:ilvl w:val="0"/>
          <w:numId w:val="10"/>
        </w:numPr>
        <w:tabs>
          <w:tab w:val="left" w:pos="1080"/>
        </w:tabs>
        <w:jc w:val="both"/>
        <w:rPr>
          <w:b/>
          <w:lang w:val="en-US"/>
        </w:rPr>
      </w:pPr>
      <w:proofErr w:type="spellStart"/>
      <w:r w:rsidRPr="000238F1">
        <w:rPr>
          <w:b/>
          <w:lang w:val="en-US"/>
        </w:rPr>
        <w:t>Biaya</w:t>
      </w:r>
      <w:proofErr w:type="spellEnd"/>
      <w:r w:rsidRPr="000238F1">
        <w:rPr>
          <w:b/>
          <w:lang w:val="en-US"/>
        </w:rPr>
        <w:t xml:space="preserve"> </w:t>
      </w:r>
      <w:proofErr w:type="spellStart"/>
      <w:r w:rsidRPr="000238F1">
        <w:rPr>
          <w:b/>
          <w:lang w:val="en-US"/>
        </w:rPr>
        <w:t>Simpan</w:t>
      </w:r>
      <w:proofErr w:type="spellEnd"/>
    </w:p>
    <w:p w14:paraId="71F7DCDE" w14:textId="77777777" w:rsidR="00A81BEA" w:rsidRPr="000238F1" w:rsidRDefault="00A81BEA" w:rsidP="00A81BEA">
      <w:pPr>
        <w:tabs>
          <w:tab w:val="left" w:pos="1080"/>
        </w:tabs>
        <w:ind w:left="180"/>
        <w:jc w:val="both"/>
        <w:rPr>
          <w:b/>
          <w:lang w:val="en-US"/>
        </w:rPr>
      </w:pPr>
    </w:p>
    <w:p w14:paraId="4CE112A7" w14:textId="77777777" w:rsidR="00A81BEA" w:rsidRPr="000238F1" w:rsidRDefault="00A81BEA" w:rsidP="00A81BEA">
      <w:pPr>
        <w:tabs>
          <w:tab w:val="left" w:pos="1080"/>
        </w:tabs>
        <w:ind w:left="360"/>
        <w:jc w:val="both"/>
        <w:rPr>
          <w:lang w:val="sv-SE"/>
        </w:rPr>
      </w:pPr>
      <w:r w:rsidRPr="000238F1">
        <w:rPr>
          <w:lang w:val="sv-SE"/>
        </w:rPr>
        <w:t>Triwulan I (1200 – 600) x  Rp 240,-                       =  Rp   144.000,-</w:t>
      </w:r>
    </w:p>
    <w:p w14:paraId="719580FC" w14:textId="77777777" w:rsidR="00A81BEA" w:rsidRPr="000238F1" w:rsidRDefault="00A81BEA" w:rsidP="00A81BEA">
      <w:pPr>
        <w:tabs>
          <w:tab w:val="left" w:pos="1080"/>
        </w:tabs>
        <w:ind w:left="360"/>
        <w:jc w:val="both"/>
        <w:rPr>
          <w:lang w:val="sv-SE"/>
        </w:rPr>
      </w:pPr>
      <w:r w:rsidRPr="000238F1">
        <w:rPr>
          <w:lang w:val="sv-SE"/>
        </w:rPr>
        <w:t>Triwulan II (1200 + 600) - 1350 x  Rp 240,-          =  Rp   108.000,-</w:t>
      </w:r>
    </w:p>
    <w:p w14:paraId="0F82281B" w14:textId="77777777" w:rsidR="00A81BEA" w:rsidRPr="000238F1" w:rsidRDefault="00A81BEA" w:rsidP="00A81BEA">
      <w:pPr>
        <w:tabs>
          <w:tab w:val="left" w:pos="1080"/>
        </w:tabs>
        <w:ind w:left="360"/>
        <w:jc w:val="both"/>
        <w:rPr>
          <w:lang w:val="sv-SE"/>
        </w:rPr>
      </w:pPr>
      <w:r w:rsidRPr="00154305">
        <w:rPr>
          <w:lang w:val="sv-SE"/>
        </w:rPr>
        <w:t>Triwulan III (2400 + 450 – 3300) =  (-450)</w:t>
      </w:r>
      <w:r w:rsidRPr="000238F1">
        <w:rPr>
          <w:lang w:val="sv-SE"/>
        </w:rPr>
        <w:t xml:space="preserve">     </w:t>
      </w:r>
    </w:p>
    <w:p w14:paraId="0F493E4C" w14:textId="77777777" w:rsidR="00A81BEA" w:rsidRPr="000238F1" w:rsidRDefault="00A81BEA" w:rsidP="00A81BEA">
      <w:pPr>
        <w:tabs>
          <w:tab w:val="left" w:pos="1080"/>
        </w:tabs>
        <w:ind w:left="360"/>
        <w:jc w:val="both"/>
        <w:rPr>
          <w:lang w:val="sv-SE"/>
        </w:rPr>
      </w:pPr>
      <w:r w:rsidRPr="000238F1">
        <w:rPr>
          <w:lang w:val="sv-SE"/>
        </w:rPr>
        <w:t>Triwulan IV (2400 – 1200) x  Rp 240,-                   = Rp   288.000,-</w:t>
      </w:r>
    </w:p>
    <w:p w14:paraId="07E79CB7" w14:textId="77777777" w:rsidR="00A81BEA" w:rsidRPr="000238F1" w:rsidRDefault="00A81BEA" w:rsidP="00A81BEA">
      <w:pPr>
        <w:tabs>
          <w:tab w:val="left" w:pos="1080"/>
        </w:tabs>
        <w:jc w:val="both"/>
        <w:rPr>
          <w:lang w:val="sv-SE"/>
        </w:rPr>
      </w:pPr>
      <w:r w:rsidRPr="000238F1">
        <w:rPr>
          <w:lang w:val="sv-SE"/>
        </w:rPr>
        <w:t xml:space="preserve">                                                                                             __________</w:t>
      </w:r>
    </w:p>
    <w:p w14:paraId="5B73C74F" w14:textId="77777777" w:rsidR="00A81BEA" w:rsidRPr="000238F1" w:rsidRDefault="00A81BEA" w:rsidP="00A81BEA">
      <w:pPr>
        <w:tabs>
          <w:tab w:val="left" w:pos="1080"/>
        </w:tabs>
        <w:jc w:val="both"/>
        <w:rPr>
          <w:lang w:val="sv-SE"/>
        </w:rPr>
      </w:pPr>
      <w:r w:rsidRPr="000238F1">
        <w:rPr>
          <w:lang w:val="sv-SE"/>
        </w:rPr>
        <w:t xml:space="preserve">       </w:t>
      </w:r>
      <w:r w:rsidRPr="000238F1">
        <w:rPr>
          <w:b/>
          <w:lang w:val="sv-SE"/>
        </w:rPr>
        <w:t>Total Biaya Simpan</w:t>
      </w:r>
      <w:r w:rsidRPr="000238F1">
        <w:rPr>
          <w:lang w:val="sv-SE"/>
        </w:rPr>
        <w:t xml:space="preserve">                                                                        Rp 540.000,-                 </w:t>
      </w:r>
    </w:p>
    <w:p w14:paraId="03B20FB3" w14:textId="77777777" w:rsidR="00A81BEA" w:rsidRPr="000238F1" w:rsidRDefault="00A81BEA" w:rsidP="00A81BEA">
      <w:pPr>
        <w:tabs>
          <w:tab w:val="left" w:pos="1080"/>
        </w:tabs>
        <w:jc w:val="both"/>
        <w:rPr>
          <w:lang w:val="sv-SE"/>
        </w:rPr>
      </w:pPr>
    </w:p>
    <w:p w14:paraId="6110EC04" w14:textId="77777777" w:rsidR="00A81BEA" w:rsidRPr="000238F1" w:rsidRDefault="00A81BEA" w:rsidP="00A81BEA">
      <w:pPr>
        <w:tabs>
          <w:tab w:val="left" w:pos="1080"/>
        </w:tabs>
        <w:jc w:val="both"/>
        <w:rPr>
          <w:b/>
          <w:lang w:val="sv-SE"/>
        </w:rPr>
      </w:pPr>
      <w:r w:rsidRPr="000238F1">
        <w:rPr>
          <w:b/>
          <w:lang w:val="sv-SE"/>
        </w:rPr>
        <w:t xml:space="preserve">   </w:t>
      </w:r>
    </w:p>
    <w:p w14:paraId="613B32D0" w14:textId="77777777" w:rsidR="00A81BEA" w:rsidRPr="000238F1" w:rsidRDefault="00A81BEA" w:rsidP="00A81BEA">
      <w:pPr>
        <w:numPr>
          <w:ilvl w:val="0"/>
          <w:numId w:val="10"/>
        </w:numPr>
        <w:tabs>
          <w:tab w:val="left" w:pos="1080"/>
        </w:tabs>
        <w:jc w:val="both"/>
        <w:rPr>
          <w:b/>
          <w:lang w:val="es-ES"/>
        </w:rPr>
      </w:pPr>
      <w:proofErr w:type="spellStart"/>
      <w:r w:rsidRPr="000238F1">
        <w:rPr>
          <w:b/>
          <w:lang w:val="es-ES"/>
        </w:rPr>
        <w:t>Biaya</w:t>
      </w:r>
      <w:proofErr w:type="spellEnd"/>
      <w:r w:rsidRPr="000238F1">
        <w:rPr>
          <w:b/>
          <w:lang w:val="es-ES"/>
        </w:rPr>
        <w:t xml:space="preserve"> </w:t>
      </w:r>
      <w:proofErr w:type="spellStart"/>
      <w:r w:rsidRPr="000238F1">
        <w:rPr>
          <w:b/>
          <w:lang w:val="es-ES"/>
        </w:rPr>
        <w:t>Perputaran</w:t>
      </w:r>
      <w:proofErr w:type="spellEnd"/>
      <w:r w:rsidRPr="000238F1">
        <w:rPr>
          <w:b/>
          <w:lang w:val="es-ES"/>
        </w:rPr>
        <w:t xml:space="preserve"> TK/LTC </w:t>
      </w:r>
    </w:p>
    <w:p w14:paraId="37193BD7" w14:textId="77777777" w:rsidR="00A81BEA" w:rsidRPr="000238F1" w:rsidRDefault="00A81BEA" w:rsidP="00A81BEA">
      <w:pPr>
        <w:tabs>
          <w:tab w:val="left" w:pos="1080"/>
        </w:tabs>
        <w:ind w:left="180"/>
        <w:jc w:val="both"/>
        <w:rPr>
          <w:b/>
          <w:lang w:val="es-ES"/>
        </w:rPr>
      </w:pPr>
    </w:p>
    <w:p w14:paraId="5E197E9F" w14:textId="77777777" w:rsidR="00A81BEA" w:rsidRPr="000238F1" w:rsidRDefault="00A81BEA" w:rsidP="00A81BEA">
      <w:pPr>
        <w:tabs>
          <w:tab w:val="left" w:pos="1080"/>
        </w:tabs>
        <w:jc w:val="both"/>
        <w:rPr>
          <w:lang w:val="es-ES"/>
        </w:rPr>
      </w:pPr>
      <w:r w:rsidRPr="000238F1">
        <w:rPr>
          <w:lang w:val="es-ES"/>
        </w:rPr>
        <w:t xml:space="preserve">       II– III = </w:t>
      </w:r>
      <w:r w:rsidRPr="000238F1">
        <w:rPr>
          <w:u w:val="single"/>
          <w:lang w:val="es-ES"/>
        </w:rPr>
        <w:t xml:space="preserve">2400 – 1200 </w:t>
      </w:r>
      <w:r w:rsidRPr="000238F1">
        <w:rPr>
          <w:lang w:val="es-ES"/>
        </w:rPr>
        <w:t xml:space="preserve">x Rp 12.000,-     =                                          Rp   </w:t>
      </w:r>
      <w:proofErr w:type="gramStart"/>
      <w:r w:rsidRPr="000238F1">
        <w:rPr>
          <w:lang w:val="es-ES"/>
        </w:rPr>
        <w:t>24.000,-</w:t>
      </w:r>
      <w:proofErr w:type="gramEnd"/>
    </w:p>
    <w:p w14:paraId="131B7999" w14:textId="77777777" w:rsidR="00A81BEA" w:rsidRPr="000238F1" w:rsidRDefault="00A81BEA" w:rsidP="00A81BEA">
      <w:pPr>
        <w:tabs>
          <w:tab w:val="left" w:pos="1080"/>
        </w:tabs>
        <w:jc w:val="both"/>
        <w:rPr>
          <w:lang w:val="sv-SE"/>
        </w:rPr>
      </w:pPr>
      <w:r w:rsidRPr="000238F1">
        <w:rPr>
          <w:lang w:val="es-ES"/>
        </w:rPr>
        <w:t xml:space="preserve">                           </w:t>
      </w:r>
      <w:r w:rsidRPr="000238F1">
        <w:rPr>
          <w:lang w:val="sv-SE"/>
        </w:rPr>
        <w:t>600</w:t>
      </w:r>
    </w:p>
    <w:p w14:paraId="2014A246" w14:textId="77777777" w:rsidR="00A81BEA" w:rsidRPr="000238F1" w:rsidRDefault="00A81BEA" w:rsidP="00A81BEA">
      <w:pPr>
        <w:tabs>
          <w:tab w:val="left" w:pos="1080"/>
        </w:tabs>
        <w:jc w:val="both"/>
        <w:rPr>
          <w:b/>
          <w:lang w:val="sv-SE"/>
        </w:rPr>
      </w:pPr>
    </w:p>
    <w:p w14:paraId="52A21A0A" w14:textId="77777777" w:rsidR="00A81BEA" w:rsidRPr="000238F1" w:rsidRDefault="00A81BEA" w:rsidP="00A81BEA">
      <w:pPr>
        <w:tabs>
          <w:tab w:val="left" w:pos="1080"/>
        </w:tabs>
        <w:jc w:val="both"/>
        <w:rPr>
          <w:lang w:val="sv-SE"/>
        </w:rPr>
      </w:pPr>
      <w:r w:rsidRPr="000238F1">
        <w:rPr>
          <w:lang w:val="sv-SE"/>
        </w:rPr>
        <w:t xml:space="preserve">               </w:t>
      </w:r>
    </w:p>
    <w:p w14:paraId="2FCDDDD5" w14:textId="77777777" w:rsidR="00A81BEA" w:rsidRPr="000238F1" w:rsidRDefault="00A81BEA" w:rsidP="00A81BEA">
      <w:pPr>
        <w:tabs>
          <w:tab w:val="left" w:pos="1080"/>
        </w:tabs>
        <w:ind w:firstLine="180"/>
        <w:jc w:val="both"/>
        <w:rPr>
          <w:lang w:val="sv-SE"/>
        </w:rPr>
      </w:pPr>
      <w:r w:rsidRPr="000238F1">
        <w:rPr>
          <w:b/>
          <w:lang w:val="sv-SE"/>
        </w:rPr>
        <w:t>3. Biaya Lembur/OTC</w:t>
      </w:r>
      <w:r w:rsidRPr="000238F1">
        <w:rPr>
          <w:lang w:val="sv-SE"/>
        </w:rPr>
        <w:t xml:space="preserve"> = Triwulan III =  (2400 – 2100) x Rp 300,- = Rp 90.000,-</w:t>
      </w:r>
    </w:p>
    <w:p w14:paraId="07C3F2F3" w14:textId="77777777" w:rsidR="00A81BEA" w:rsidRPr="000238F1" w:rsidRDefault="00A81BEA" w:rsidP="00A81BEA">
      <w:pPr>
        <w:tabs>
          <w:tab w:val="left" w:pos="1080"/>
        </w:tabs>
        <w:ind w:firstLine="180"/>
        <w:jc w:val="both"/>
        <w:rPr>
          <w:lang w:val="sv-SE"/>
        </w:rPr>
      </w:pPr>
      <w:r w:rsidRPr="000238F1">
        <w:rPr>
          <w:lang w:val="sv-SE"/>
        </w:rPr>
        <w:t xml:space="preserve">                                           Triwulan IV=   (2400 – 2100) x Rp 300,- = </w:t>
      </w:r>
      <w:r w:rsidRPr="000238F1">
        <w:rPr>
          <w:u w:val="single"/>
          <w:lang w:val="sv-SE"/>
        </w:rPr>
        <w:t>Rp 90.000,-</w:t>
      </w:r>
    </w:p>
    <w:p w14:paraId="034BFB18" w14:textId="77777777" w:rsidR="00A81BEA" w:rsidRPr="000238F1" w:rsidRDefault="00A81BEA" w:rsidP="00A81BEA">
      <w:pPr>
        <w:tabs>
          <w:tab w:val="left" w:pos="1080"/>
        </w:tabs>
        <w:ind w:firstLine="180"/>
        <w:jc w:val="both"/>
        <w:rPr>
          <w:lang w:val="sv-SE"/>
        </w:rPr>
      </w:pPr>
      <w:r w:rsidRPr="000238F1">
        <w:rPr>
          <w:lang w:val="sv-SE"/>
        </w:rPr>
        <w:t xml:space="preserve">    </w:t>
      </w:r>
      <w:r w:rsidRPr="000238F1">
        <w:rPr>
          <w:b/>
          <w:lang w:val="sv-SE"/>
        </w:rPr>
        <w:t xml:space="preserve">Total Biaya Lembur </w:t>
      </w:r>
      <w:r w:rsidRPr="000238F1">
        <w:rPr>
          <w:lang w:val="sv-SE"/>
        </w:rPr>
        <w:t xml:space="preserve">                                                                    =      Rp 180.000,-</w:t>
      </w:r>
    </w:p>
    <w:p w14:paraId="14EC7EA5" w14:textId="77777777" w:rsidR="00A81BEA" w:rsidRPr="000238F1" w:rsidRDefault="00A81BEA" w:rsidP="00A81BEA">
      <w:pPr>
        <w:tabs>
          <w:tab w:val="left" w:pos="1080"/>
        </w:tabs>
        <w:jc w:val="both"/>
        <w:rPr>
          <w:lang w:val="sv-SE"/>
        </w:rPr>
      </w:pPr>
    </w:p>
    <w:p w14:paraId="4FC338E3" w14:textId="77777777" w:rsidR="00A81BEA" w:rsidRPr="000238F1" w:rsidRDefault="00A81BEA" w:rsidP="00A81BEA">
      <w:pPr>
        <w:tabs>
          <w:tab w:val="left" w:pos="1080"/>
        </w:tabs>
        <w:ind w:firstLine="180"/>
        <w:jc w:val="both"/>
        <w:rPr>
          <w:lang w:val="sv-SE"/>
        </w:rPr>
      </w:pPr>
      <w:r w:rsidRPr="000238F1">
        <w:rPr>
          <w:b/>
          <w:lang w:val="sv-SE"/>
        </w:rPr>
        <w:t>4. Biaya Subkontrak/SCC</w:t>
      </w:r>
      <w:r w:rsidRPr="000238F1">
        <w:rPr>
          <w:lang w:val="sv-SE"/>
        </w:rPr>
        <w:t xml:space="preserve"> = Triwulan III = 450 x Rp 300,-          =        Rp 135.000,- </w:t>
      </w:r>
    </w:p>
    <w:p w14:paraId="0F6A4F1C" w14:textId="77777777" w:rsidR="00A81BEA" w:rsidRPr="000238F1" w:rsidRDefault="00A81BEA" w:rsidP="00A81BEA">
      <w:pPr>
        <w:tabs>
          <w:tab w:val="left" w:pos="1080"/>
        </w:tabs>
        <w:jc w:val="both"/>
        <w:rPr>
          <w:lang w:val="sv-SE"/>
        </w:rPr>
      </w:pPr>
      <w:r w:rsidRPr="000238F1">
        <w:rPr>
          <w:lang w:val="sv-SE"/>
        </w:rPr>
        <w:t xml:space="preserve">                                                                                                                </w:t>
      </w:r>
      <w:r>
        <w:rPr>
          <w:lang w:val="sv-SE"/>
        </w:rPr>
        <w:t xml:space="preserve">     </w:t>
      </w:r>
      <w:r w:rsidRPr="000238F1">
        <w:rPr>
          <w:lang w:val="sv-SE"/>
        </w:rPr>
        <w:t xml:space="preserve"> </w:t>
      </w:r>
      <w:r>
        <w:rPr>
          <w:lang w:val="sv-SE"/>
        </w:rPr>
        <w:t xml:space="preserve">         </w:t>
      </w:r>
      <w:r w:rsidRPr="000238F1">
        <w:rPr>
          <w:lang w:val="sv-SE"/>
        </w:rPr>
        <w:t xml:space="preserve">  __________</w:t>
      </w:r>
    </w:p>
    <w:p w14:paraId="7C699533" w14:textId="77777777" w:rsidR="00A81BEA" w:rsidRPr="00265592" w:rsidRDefault="00A81BEA" w:rsidP="00A81BEA">
      <w:pPr>
        <w:tabs>
          <w:tab w:val="left" w:pos="709"/>
          <w:tab w:val="left" w:pos="1080"/>
        </w:tabs>
        <w:rPr>
          <w:i/>
          <w:lang w:val="sv-SE"/>
        </w:rPr>
      </w:pPr>
      <w:r w:rsidRPr="00265592">
        <w:rPr>
          <w:i/>
          <w:lang w:val="sv-SE"/>
        </w:rPr>
        <w:t xml:space="preserve">       </w:t>
      </w:r>
      <w:r w:rsidRPr="00154305">
        <w:rPr>
          <w:b/>
          <w:i/>
          <w:lang w:val="sv-SE"/>
        </w:rPr>
        <w:t xml:space="preserve">Total Incremental Cost </w:t>
      </w:r>
      <w:r w:rsidRPr="00154305">
        <w:rPr>
          <w:i/>
          <w:lang w:val="sv-SE"/>
        </w:rPr>
        <w:t xml:space="preserve">                                                              </w:t>
      </w:r>
      <w:r>
        <w:rPr>
          <w:i/>
          <w:lang w:val="sv-SE"/>
        </w:rPr>
        <w:t xml:space="preserve">       </w:t>
      </w:r>
      <w:r w:rsidRPr="00154305">
        <w:rPr>
          <w:i/>
          <w:lang w:val="sv-SE"/>
        </w:rPr>
        <w:t xml:space="preserve">          </w:t>
      </w:r>
      <w:r>
        <w:rPr>
          <w:i/>
          <w:lang w:val="sv-SE"/>
        </w:rPr>
        <w:t xml:space="preserve">  </w:t>
      </w:r>
      <w:r w:rsidRPr="00154305">
        <w:rPr>
          <w:i/>
          <w:lang w:val="sv-SE"/>
        </w:rPr>
        <w:t xml:space="preserve">  </w:t>
      </w:r>
      <w:r w:rsidRPr="00154305">
        <w:rPr>
          <w:b/>
          <w:u w:val="single"/>
          <w:lang w:val="sv-SE"/>
        </w:rPr>
        <w:t>Rp 879.000,-</w:t>
      </w:r>
      <w:r w:rsidRPr="00265592">
        <w:rPr>
          <w:i/>
          <w:lang w:val="sv-SE"/>
        </w:rPr>
        <w:t xml:space="preserve">                                         </w:t>
      </w:r>
      <w:r w:rsidRPr="00265592">
        <w:rPr>
          <w:b/>
          <w:i/>
          <w:lang w:val="sv-SE"/>
        </w:rPr>
        <w:t xml:space="preserve"> </w:t>
      </w:r>
    </w:p>
    <w:p w14:paraId="798DAFEC" w14:textId="77777777" w:rsidR="00A81BEA" w:rsidRPr="000238F1" w:rsidRDefault="00A81BEA" w:rsidP="00A81BEA">
      <w:pPr>
        <w:tabs>
          <w:tab w:val="left" w:pos="1080"/>
        </w:tabs>
        <w:jc w:val="both"/>
        <w:rPr>
          <w:lang w:val="sv-SE"/>
        </w:rPr>
      </w:pPr>
    </w:p>
    <w:p w14:paraId="4BA2EE3D" w14:textId="77777777" w:rsidR="00A81BEA" w:rsidRPr="000238F1" w:rsidRDefault="00A81BEA" w:rsidP="00A81BEA">
      <w:pPr>
        <w:tabs>
          <w:tab w:val="left" w:pos="1080"/>
        </w:tabs>
        <w:jc w:val="both"/>
        <w:rPr>
          <w:lang w:val="sv-SE"/>
        </w:rPr>
      </w:pPr>
    </w:p>
    <w:p w14:paraId="449A7D97" w14:textId="77777777" w:rsidR="00A81BEA" w:rsidRPr="000238F1" w:rsidRDefault="00A81BEA" w:rsidP="00A81BEA">
      <w:pPr>
        <w:tabs>
          <w:tab w:val="left" w:pos="1080"/>
        </w:tabs>
        <w:jc w:val="both"/>
        <w:rPr>
          <w:lang w:val="sv-SE"/>
        </w:rPr>
      </w:pPr>
    </w:p>
    <w:p w14:paraId="75D0E51D" w14:textId="77777777" w:rsidR="00A81BEA" w:rsidRPr="000238F1" w:rsidRDefault="00A81BEA" w:rsidP="00A81BEA">
      <w:pPr>
        <w:tabs>
          <w:tab w:val="left" w:pos="1080"/>
        </w:tabs>
        <w:ind w:left="1560" w:hanging="1560"/>
        <w:jc w:val="both"/>
        <w:rPr>
          <w:lang w:val="sv-SE"/>
        </w:rPr>
      </w:pPr>
      <w:r w:rsidRPr="00F11AF5">
        <w:rPr>
          <w:b/>
          <w:bCs/>
          <w:lang w:val="sv-SE"/>
        </w:rPr>
        <w:t>Kesimpulan</w:t>
      </w:r>
      <w:r w:rsidRPr="000238F1">
        <w:rPr>
          <w:lang w:val="sv-SE"/>
        </w:rPr>
        <w:t xml:space="preserve">: Sebaiknya perusahaan menggunakan PP Fluktuatif, karena dikeluarkan </w:t>
      </w:r>
      <w:r>
        <w:rPr>
          <w:lang w:val="sv-SE"/>
        </w:rPr>
        <w:t xml:space="preserve">  </w:t>
      </w:r>
      <w:r w:rsidRPr="009E7FF7">
        <w:rPr>
          <w:i/>
          <w:lang w:val="sv-SE"/>
        </w:rPr>
        <w:t xml:space="preserve">incremental </w:t>
      </w:r>
      <w:r w:rsidRPr="00154305">
        <w:rPr>
          <w:i/>
          <w:lang w:val="sv-SE"/>
        </w:rPr>
        <w:t>cost</w:t>
      </w:r>
      <w:r w:rsidRPr="00154305">
        <w:rPr>
          <w:lang w:val="sv-SE"/>
        </w:rPr>
        <w:t xml:space="preserve"> yang paling rendah, yaitu Rp 408.000,-</w:t>
      </w:r>
    </w:p>
    <w:p w14:paraId="69F292E0" w14:textId="77777777" w:rsidR="00A81BEA" w:rsidRPr="000238F1" w:rsidRDefault="00A81BEA" w:rsidP="00A81BEA">
      <w:pPr>
        <w:tabs>
          <w:tab w:val="left" w:pos="1080"/>
        </w:tabs>
        <w:ind w:left="1276" w:hanging="1276"/>
        <w:jc w:val="both"/>
        <w:rPr>
          <w:lang w:val="sv-SE"/>
        </w:rPr>
      </w:pPr>
    </w:p>
    <w:p w14:paraId="19F999A2" w14:textId="77777777" w:rsidR="00A81BEA" w:rsidRDefault="00A81BEA" w:rsidP="00A81BEA">
      <w:pPr>
        <w:tabs>
          <w:tab w:val="left" w:pos="1080"/>
        </w:tabs>
        <w:jc w:val="both"/>
        <w:rPr>
          <w:lang w:val="en-US"/>
        </w:rPr>
      </w:pPr>
    </w:p>
    <w:p w14:paraId="178791CD" w14:textId="77777777" w:rsidR="00A81BEA" w:rsidRDefault="00A81BEA" w:rsidP="00A81BEA">
      <w:pPr>
        <w:tabs>
          <w:tab w:val="left" w:pos="1080"/>
        </w:tabs>
        <w:jc w:val="both"/>
        <w:rPr>
          <w:lang w:val="en-US"/>
        </w:rPr>
      </w:pPr>
    </w:p>
    <w:p w14:paraId="46F136EB" w14:textId="77777777" w:rsidR="00A81BEA" w:rsidRDefault="00A81BEA" w:rsidP="00A81BEA">
      <w:pPr>
        <w:tabs>
          <w:tab w:val="left" w:pos="1080"/>
        </w:tabs>
        <w:jc w:val="both"/>
        <w:rPr>
          <w:lang w:val="en-US"/>
        </w:rPr>
      </w:pPr>
    </w:p>
    <w:p w14:paraId="2ED4C038" w14:textId="77777777" w:rsidR="00A81BEA" w:rsidRDefault="00A81BEA" w:rsidP="00A81BEA">
      <w:pPr>
        <w:tabs>
          <w:tab w:val="left" w:pos="1080"/>
        </w:tabs>
        <w:jc w:val="both"/>
        <w:rPr>
          <w:lang w:val="en-US"/>
        </w:rPr>
      </w:pPr>
    </w:p>
    <w:p w14:paraId="32DEFEEF" w14:textId="77777777" w:rsidR="00A81BEA" w:rsidRDefault="00A81BEA" w:rsidP="00A81BEA">
      <w:pPr>
        <w:tabs>
          <w:tab w:val="left" w:pos="1080"/>
        </w:tabs>
        <w:jc w:val="both"/>
        <w:rPr>
          <w:lang w:val="en-US"/>
        </w:rPr>
      </w:pPr>
    </w:p>
    <w:p w14:paraId="2FE6E174" w14:textId="77777777" w:rsidR="00A81BEA" w:rsidRDefault="00A81BEA" w:rsidP="00A81BEA">
      <w:pPr>
        <w:tabs>
          <w:tab w:val="left" w:pos="1080"/>
        </w:tabs>
        <w:jc w:val="both"/>
        <w:rPr>
          <w:lang w:val="en-US"/>
        </w:rPr>
      </w:pPr>
    </w:p>
    <w:p w14:paraId="0A7D8226" w14:textId="0BF6A9A0" w:rsidR="00A81BEA" w:rsidRDefault="00A81BEA" w:rsidP="004726FF">
      <w:pPr>
        <w:spacing w:line="360" w:lineRule="auto"/>
        <w:jc w:val="both"/>
        <w:rPr>
          <w:lang w:val="sv-SE"/>
        </w:rPr>
      </w:pPr>
    </w:p>
    <w:sectPr w:rsidR="00A81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F772A"/>
    <w:multiLevelType w:val="hybridMultilevel"/>
    <w:tmpl w:val="BD806236"/>
    <w:lvl w:ilvl="0" w:tplc="10561CBC">
      <w:start w:val="1"/>
      <w:numFmt w:val="decimal"/>
      <w:lvlText w:val="%1."/>
      <w:lvlJc w:val="left"/>
      <w:pPr>
        <w:tabs>
          <w:tab w:val="num" w:pos="720"/>
        </w:tabs>
        <w:ind w:left="720" w:hanging="360"/>
      </w:pPr>
    </w:lvl>
    <w:lvl w:ilvl="1" w:tplc="98881F1C" w:tentative="1">
      <w:start w:val="1"/>
      <w:numFmt w:val="decimal"/>
      <w:lvlText w:val="%2."/>
      <w:lvlJc w:val="left"/>
      <w:pPr>
        <w:tabs>
          <w:tab w:val="num" w:pos="1440"/>
        </w:tabs>
        <w:ind w:left="1440" w:hanging="360"/>
      </w:pPr>
    </w:lvl>
    <w:lvl w:ilvl="2" w:tplc="FE360CFE" w:tentative="1">
      <w:start w:val="1"/>
      <w:numFmt w:val="decimal"/>
      <w:lvlText w:val="%3."/>
      <w:lvlJc w:val="left"/>
      <w:pPr>
        <w:tabs>
          <w:tab w:val="num" w:pos="2160"/>
        </w:tabs>
        <w:ind w:left="2160" w:hanging="360"/>
      </w:pPr>
    </w:lvl>
    <w:lvl w:ilvl="3" w:tplc="BCB86CCC" w:tentative="1">
      <w:start w:val="1"/>
      <w:numFmt w:val="decimal"/>
      <w:lvlText w:val="%4."/>
      <w:lvlJc w:val="left"/>
      <w:pPr>
        <w:tabs>
          <w:tab w:val="num" w:pos="2880"/>
        </w:tabs>
        <w:ind w:left="2880" w:hanging="360"/>
      </w:pPr>
    </w:lvl>
    <w:lvl w:ilvl="4" w:tplc="43E8B052" w:tentative="1">
      <w:start w:val="1"/>
      <w:numFmt w:val="decimal"/>
      <w:lvlText w:val="%5."/>
      <w:lvlJc w:val="left"/>
      <w:pPr>
        <w:tabs>
          <w:tab w:val="num" w:pos="3600"/>
        </w:tabs>
        <w:ind w:left="3600" w:hanging="360"/>
      </w:pPr>
    </w:lvl>
    <w:lvl w:ilvl="5" w:tplc="DE26FE16" w:tentative="1">
      <w:start w:val="1"/>
      <w:numFmt w:val="decimal"/>
      <w:lvlText w:val="%6."/>
      <w:lvlJc w:val="left"/>
      <w:pPr>
        <w:tabs>
          <w:tab w:val="num" w:pos="4320"/>
        </w:tabs>
        <w:ind w:left="4320" w:hanging="360"/>
      </w:pPr>
    </w:lvl>
    <w:lvl w:ilvl="6" w:tplc="57585D04" w:tentative="1">
      <w:start w:val="1"/>
      <w:numFmt w:val="decimal"/>
      <w:lvlText w:val="%7."/>
      <w:lvlJc w:val="left"/>
      <w:pPr>
        <w:tabs>
          <w:tab w:val="num" w:pos="5040"/>
        </w:tabs>
        <w:ind w:left="5040" w:hanging="360"/>
      </w:pPr>
    </w:lvl>
    <w:lvl w:ilvl="7" w:tplc="F432BCF2" w:tentative="1">
      <w:start w:val="1"/>
      <w:numFmt w:val="decimal"/>
      <w:lvlText w:val="%8."/>
      <w:lvlJc w:val="left"/>
      <w:pPr>
        <w:tabs>
          <w:tab w:val="num" w:pos="5760"/>
        </w:tabs>
        <w:ind w:left="5760" w:hanging="360"/>
      </w:pPr>
    </w:lvl>
    <w:lvl w:ilvl="8" w:tplc="1668FBFA" w:tentative="1">
      <w:start w:val="1"/>
      <w:numFmt w:val="decimal"/>
      <w:lvlText w:val="%9."/>
      <w:lvlJc w:val="left"/>
      <w:pPr>
        <w:tabs>
          <w:tab w:val="num" w:pos="6480"/>
        </w:tabs>
        <w:ind w:left="6480" w:hanging="360"/>
      </w:pPr>
    </w:lvl>
  </w:abstractNum>
  <w:abstractNum w:abstractNumId="1" w15:restartNumberingAfterBreak="0">
    <w:nsid w:val="0C4271A2"/>
    <w:multiLevelType w:val="hybridMultilevel"/>
    <w:tmpl w:val="74F08676"/>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DB57E2A"/>
    <w:multiLevelType w:val="hybridMultilevel"/>
    <w:tmpl w:val="516ABDD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4AF3867"/>
    <w:multiLevelType w:val="hybridMultilevel"/>
    <w:tmpl w:val="3D009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32FE2"/>
    <w:multiLevelType w:val="hybridMultilevel"/>
    <w:tmpl w:val="B150FFFC"/>
    <w:lvl w:ilvl="0" w:tplc="04210009">
      <w:start w:val="1"/>
      <w:numFmt w:val="bullet"/>
      <w:lvlText w:val=""/>
      <w:lvlJc w:val="left"/>
      <w:pPr>
        <w:tabs>
          <w:tab w:val="num" w:pos="720"/>
        </w:tabs>
        <w:ind w:left="720" w:hanging="360"/>
      </w:pPr>
      <w:rPr>
        <w:rFonts w:ascii="Wingdings" w:hAnsi="Wingdings" w:hint="default"/>
      </w:rPr>
    </w:lvl>
    <w:lvl w:ilvl="1" w:tplc="5B58C776" w:tentative="1">
      <w:start w:val="1"/>
      <w:numFmt w:val="bullet"/>
      <w:lvlText w:val=""/>
      <w:lvlJc w:val="left"/>
      <w:pPr>
        <w:tabs>
          <w:tab w:val="num" w:pos="1440"/>
        </w:tabs>
        <w:ind w:left="1440" w:hanging="360"/>
      </w:pPr>
      <w:rPr>
        <w:rFonts w:ascii="Wingdings" w:hAnsi="Wingdings" w:hint="default"/>
      </w:rPr>
    </w:lvl>
    <w:lvl w:ilvl="2" w:tplc="75968412" w:tentative="1">
      <w:start w:val="1"/>
      <w:numFmt w:val="bullet"/>
      <w:lvlText w:val=""/>
      <w:lvlJc w:val="left"/>
      <w:pPr>
        <w:tabs>
          <w:tab w:val="num" w:pos="2160"/>
        </w:tabs>
        <w:ind w:left="2160" w:hanging="360"/>
      </w:pPr>
      <w:rPr>
        <w:rFonts w:ascii="Wingdings" w:hAnsi="Wingdings" w:hint="default"/>
      </w:rPr>
    </w:lvl>
    <w:lvl w:ilvl="3" w:tplc="22B27C62" w:tentative="1">
      <w:start w:val="1"/>
      <w:numFmt w:val="bullet"/>
      <w:lvlText w:val=""/>
      <w:lvlJc w:val="left"/>
      <w:pPr>
        <w:tabs>
          <w:tab w:val="num" w:pos="2880"/>
        </w:tabs>
        <w:ind w:left="2880" w:hanging="360"/>
      </w:pPr>
      <w:rPr>
        <w:rFonts w:ascii="Wingdings" w:hAnsi="Wingdings" w:hint="default"/>
      </w:rPr>
    </w:lvl>
    <w:lvl w:ilvl="4" w:tplc="5F88796C" w:tentative="1">
      <w:start w:val="1"/>
      <w:numFmt w:val="bullet"/>
      <w:lvlText w:val=""/>
      <w:lvlJc w:val="left"/>
      <w:pPr>
        <w:tabs>
          <w:tab w:val="num" w:pos="3600"/>
        </w:tabs>
        <w:ind w:left="3600" w:hanging="360"/>
      </w:pPr>
      <w:rPr>
        <w:rFonts w:ascii="Wingdings" w:hAnsi="Wingdings" w:hint="default"/>
      </w:rPr>
    </w:lvl>
    <w:lvl w:ilvl="5" w:tplc="C874BE52" w:tentative="1">
      <w:start w:val="1"/>
      <w:numFmt w:val="bullet"/>
      <w:lvlText w:val=""/>
      <w:lvlJc w:val="left"/>
      <w:pPr>
        <w:tabs>
          <w:tab w:val="num" w:pos="4320"/>
        </w:tabs>
        <w:ind w:left="4320" w:hanging="360"/>
      </w:pPr>
      <w:rPr>
        <w:rFonts w:ascii="Wingdings" w:hAnsi="Wingdings" w:hint="default"/>
      </w:rPr>
    </w:lvl>
    <w:lvl w:ilvl="6" w:tplc="026058BC" w:tentative="1">
      <w:start w:val="1"/>
      <w:numFmt w:val="bullet"/>
      <w:lvlText w:val=""/>
      <w:lvlJc w:val="left"/>
      <w:pPr>
        <w:tabs>
          <w:tab w:val="num" w:pos="5040"/>
        </w:tabs>
        <w:ind w:left="5040" w:hanging="360"/>
      </w:pPr>
      <w:rPr>
        <w:rFonts w:ascii="Wingdings" w:hAnsi="Wingdings" w:hint="default"/>
      </w:rPr>
    </w:lvl>
    <w:lvl w:ilvl="7" w:tplc="A51CA5E0" w:tentative="1">
      <w:start w:val="1"/>
      <w:numFmt w:val="bullet"/>
      <w:lvlText w:val=""/>
      <w:lvlJc w:val="left"/>
      <w:pPr>
        <w:tabs>
          <w:tab w:val="num" w:pos="5760"/>
        </w:tabs>
        <w:ind w:left="5760" w:hanging="360"/>
      </w:pPr>
      <w:rPr>
        <w:rFonts w:ascii="Wingdings" w:hAnsi="Wingdings" w:hint="default"/>
      </w:rPr>
    </w:lvl>
    <w:lvl w:ilvl="8" w:tplc="2AE296D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390802"/>
    <w:multiLevelType w:val="hybridMultilevel"/>
    <w:tmpl w:val="2F486BA8"/>
    <w:lvl w:ilvl="0" w:tplc="0409000F">
      <w:start w:val="1"/>
      <w:numFmt w:val="decimal"/>
      <w:lvlText w:val="%1."/>
      <w:lvlJc w:val="left"/>
      <w:pPr>
        <w:tabs>
          <w:tab w:val="num" w:pos="900"/>
        </w:tabs>
        <w:ind w:left="900" w:hanging="360"/>
      </w:pPr>
      <w:rPr>
        <w:rFonts w:hint="default"/>
      </w:rPr>
    </w:lvl>
    <w:lvl w:ilvl="1" w:tplc="A4BC7446">
      <w:start w:val="1"/>
      <w:numFmt w:val="decimal"/>
      <w:lvlText w:val="%2."/>
      <w:lvlJc w:val="left"/>
      <w:pPr>
        <w:tabs>
          <w:tab w:val="num" w:pos="1440"/>
        </w:tabs>
        <w:ind w:left="1440" w:hanging="360"/>
      </w:pPr>
      <w:rPr>
        <w:rFonts w:hint="default"/>
      </w:rPr>
    </w:lvl>
    <w:lvl w:ilvl="2" w:tplc="71AEC230">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DA2249"/>
    <w:multiLevelType w:val="hybridMultilevel"/>
    <w:tmpl w:val="4E7AF3E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C5F1548"/>
    <w:multiLevelType w:val="hybridMultilevel"/>
    <w:tmpl w:val="0DF024F0"/>
    <w:lvl w:ilvl="0" w:tplc="A78AEF2C">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1E7E122E"/>
    <w:multiLevelType w:val="hybridMultilevel"/>
    <w:tmpl w:val="5A2823FE"/>
    <w:lvl w:ilvl="0" w:tplc="3A60DCB6">
      <w:start w:val="1"/>
      <w:numFmt w:val="decimal"/>
      <w:lvlText w:val="%1."/>
      <w:lvlJc w:val="left"/>
      <w:pPr>
        <w:ind w:left="2430" w:hanging="360"/>
      </w:pPr>
      <w:rPr>
        <w:b w:val="0"/>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A67C3"/>
    <w:multiLevelType w:val="hybridMultilevel"/>
    <w:tmpl w:val="623C281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7C74175"/>
    <w:multiLevelType w:val="hybridMultilevel"/>
    <w:tmpl w:val="3A1A4A3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1AD3C43"/>
    <w:multiLevelType w:val="hybridMultilevel"/>
    <w:tmpl w:val="220450DC"/>
    <w:lvl w:ilvl="0" w:tplc="6FB296A6">
      <w:start w:val="1"/>
      <w:numFmt w:val="decimal"/>
      <w:lvlText w:val="%1."/>
      <w:lvlJc w:val="left"/>
      <w:pPr>
        <w:tabs>
          <w:tab w:val="num" w:pos="720"/>
        </w:tabs>
        <w:ind w:left="720" w:hanging="360"/>
      </w:pPr>
    </w:lvl>
    <w:lvl w:ilvl="1" w:tplc="0220C19C" w:tentative="1">
      <w:start w:val="1"/>
      <w:numFmt w:val="decimal"/>
      <w:lvlText w:val="%2."/>
      <w:lvlJc w:val="left"/>
      <w:pPr>
        <w:tabs>
          <w:tab w:val="num" w:pos="1440"/>
        </w:tabs>
        <w:ind w:left="1440" w:hanging="360"/>
      </w:pPr>
    </w:lvl>
    <w:lvl w:ilvl="2" w:tplc="11ECEC98" w:tentative="1">
      <w:start w:val="1"/>
      <w:numFmt w:val="decimal"/>
      <w:lvlText w:val="%3."/>
      <w:lvlJc w:val="left"/>
      <w:pPr>
        <w:tabs>
          <w:tab w:val="num" w:pos="2160"/>
        </w:tabs>
        <w:ind w:left="2160" w:hanging="360"/>
      </w:pPr>
    </w:lvl>
    <w:lvl w:ilvl="3" w:tplc="0C12840C" w:tentative="1">
      <w:start w:val="1"/>
      <w:numFmt w:val="decimal"/>
      <w:lvlText w:val="%4."/>
      <w:lvlJc w:val="left"/>
      <w:pPr>
        <w:tabs>
          <w:tab w:val="num" w:pos="2880"/>
        </w:tabs>
        <w:ind w:left="2880" w:hanging="360"/>
      </w:pPr>
    </w:lvl>
    <w:lvl w:ilvl="4" w:tplc="3EE8BE24" w:tentative="1">
      <w:start w:val="1"/>
      <w:numFmt w:val="decimal"/>
      <w:lvlText w:val="%5."/>
      <w:lvlJc w:val="left"/>
      <w:pPr>
        <w:tabs>
          <w:tab w:val="num" w:pos="3600"/>
        </w:tabs>
        <w:ind w:left="3600" w:hanging="360"/>
      </w:pPr>
    </w:lvl>
    <w:lvl w:ilvl="5" w:tplc="232227B4" w:tentative="1">
      <w:start w:val="1"/>
      <w:numFmt w:val="decimal"/>
      <w:lvlText w:val="%6."/>
      <w:lvlJc w:val="left"/>
      <w:pPr>
        <w:tabs>
          <w:tab w:val="num" w:pos="4320"/>
        </w:tabs>
        <w:ind w:left="4320" w:hanging="360"/>
      </w:pPr>
    </w:lvl>
    <w:lvl w:ilvl="6" w:tplc="A8101EFE" w:tentative="1">
      <w:start w:val="1"/>
      <w:numFmt w:val="decimal"/>
      <w:lvlText w:val="%7."/>
      <w:lvlJc w:val="left"/>
      <w:pPr>
        <w:tabs>
          <w:tab w:val="num" w:pos="5040"/>
        </w:tabs>
        <w:ind w:left="5040" w:hanging="360"/>
      </w:pPr>
    </w:lvl>
    <w:lvl w:ilvl="7" w:tplc="5776AB2E" w:tentative="1">
      <w:start w:val="1"/>
      <w:numFmt w:val="decimal"/>
      <w:lvlText w:val="%8."/>
      <w:lvlJc w:val="left"/>
      <w:pPr>
        <w:tabs>
          <w:tab w:val="num" w:pos="5760"/>
        </w:tabs>
        <w:ind w:left="5760" w:hanging="360"/>
      </w:pPr>
    </w:lvl>
    <w:lvl w:ilvl="8" w:tplc="B882EBB8" w:tentative="1">
      <w:start w:val="1"/>
      <w:numFmt w:val="decimal"/>
      <w:lvlText w:val="%9."/>
      <w:lvlJc w:val="left"/>
      <w:pPr>
        <w:tabs>
          <w:tab w:val="num" w:pos="6480"/>
        </w:tabs>
        <w:ind w:left="6480" w:hanging="360"/>
      </w:pPr>
    </w:lvl>
  </w:abstractNum>
  <w:abstractNum w:abstractNumId="12" w15:restartNumberingAfterBreak="0">
    <w:nsid w:val="439730FC"/>
    <w:multiLevelType w:val="hybridMultilevel"/>
    <w:tmpl w:val="E416C4C6"/>
    <w:lvl w:ilvl="0" w:tplc="5AA6FF7C">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3" w15:restartNumberingAfterBreak="0">
    <w:nsid w:val="4B6C2D5C"/>
    <w:multiLevelType w:val="hybridMultilevel"/>
    <w:tmpl w:val="1DD8632A"/>
    <w:lvl w:ilvl="0" w:tplc="357099D8">
      <w:start w:val="1"/>
      <w:numFmt w:val="upperRoman"/>
      <w:lvlText w:val="%1."/>
      <w:lvlJc w:val="left"/>
      <w:pPr>
        <w:tabs>
          <w:tab w:val="num" w:pos="1080"/>
        </w:tabs>
        <w:ind w:left="1080" w:hanging="720"/>
      </w:pPr>
      <w:rPr>
        <w:rFonts w:hint="default"/>
      </w:rPr>
    </w:lvl>
    <w:lvl w:ilvl="1" w:tplc="20607DB6">
      <w:start w:val="1"/>
      <w:numFmt w:val="decimal"/>
      <w:lvlText w:val="%2."/>
      <w:lvlJc w:val="left"/>
      <w:pPr>
        <w:tabs>
          <w:tab w:val="num" w:pos="1440"/>
        </w:tabs>
        <w:ind w:left="1440" w:hanging="360"/>
      </w:pPr>
      <w:rPr>
        <w:rFonts w:hint="default"/>
      </w:rPr>
    </w:lvl>
    <w:lvl w:ilvl="2" w:tplc="C79E915A">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0651B85"/>
    <w:multiLevelType w:val="hybridMultilevel"/>
    <w:tmpl w:val="F784169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7AB2618E"/>
    <w:multiLevelType w:val="hybridMultilevel"/>
    <w:tmpl w:val="81C6259E"/>
    <w:lvl w:ilvl="0" w:tplc="AB6A703C">
      <w:start w:val="1"/>
      <w:numFmt w:val="decimal"/>
      <w:lvlText w:val="%1."/>
      <w:lvlJc w:val="left"/>
      <w:pPr>
        <w:tabs>
          <w:tab w:val="num" w:pos="720"/>
        </w:tabs>
        <w:ind w:left="720" w:hanging="360"/>
      </w:pPr>
    </w:lvl>
    <w:lvl w:ilvl="1" w:tplc="2842E9E0" w:tentative="1">
      <w:start w:val="1"/>
      <w:numFmt w:val="decimal"/>
      <w:lvlText w:val="%2."/>
      <w:lvlJc w:val="left"/>
      <w:pPr>
        <w:tabs>
          <w:tab w:val="num" w:pos="1440"/>
        </w:tabs>
        <w:ind w:left="1440" w:hanging="360"/>
      </w:pPr>
    </w:lvl>
    <w:lvl w:ilvl="2" w:tplc="E2824CA4" w:tentative="1">
      <w:start w:val="1"/>
      <w:numFmt w:val="decimal"/>
      <w:lvlText w:val="%3."/>
      <w:lvlJc w:val="left"/>
      <w:pPr>
        <w:tabs>
          <w:tab w:val="num" w:pos="2160"/>
        </w:tabs>
        <w:ind w:left="2160" w:hanging="360"/>
      </w:pPr>
    </w:lvl>
    <w:lvl w:ilvl="3" w:tplc="BB5C4F46" w:tentative="1">
      <w:start w:val="1"/>
      <w:numFmt w:val="decimal"/>
      <w:lvlText w:val="%4."/>
      <w:lvlJc w:val="left"/>
      <w:pPr>
        <w:tabs>
          <w:tab w:val="num" w:pos="2880"/>
        </w:tabs>
        <w:ind w:left="2880" w:hanging="360"/>
      </w:pPr>
    </w:lvl>
    <w:lvl w:ilvl="4" w:tplc="C242F002" w:tentative="1">
      <w:start w:val="1"/>
      <w:numFmt w:val="decimal"/>
      <w:lvlText w:val="%5."/>
      <w:lvlJc w:val="left"/>
      <w:pPr>
        <w:tabs>
          <w:tab w:val="num" w:pos="3600"/>
        </w:tabs>
        <w:ind w:left="3600" w:hanging="360"/>
      </w:pPr>
    </w:lvl>
    <w:lvl w:ilvl="5" w:tplc="09CEA636" w:tentative="1">
      <w:start w:val="1"/>
      <w:numFmt w:val="decimal"/>
      <w:lvlText w:val="%6."/>
      <w:lvlJc w:val="left"/>
      <w:pPr>
        <w:tabs>
          <w:tab w:val="num" w:pos="4320"/>
        </w:tabs>
        <w:ind w:left="4320" w:hanging="360"/>
      </w:pPr>
    </w:lvl>
    <w:lvl w:ilvl="6" w:tplc="19A40F9E" w:tentative="1">
      <w:start w:val="1"/>
      <w:numFmt w:val="decimal"/>
      <w:lvlText w:val="%7."/>
      <w:lvlJc w:val="left"/>
      <w:pPr>
        <w:tabs>
          <w:tab w:val="num" w:pos="5040"/>
        </w:tabs>
        <w:ind w:left="5040" w:hanging="360"/>
      </w:pPr>
    </w:lvl>
    <w:lvl w:ilvl="7" w:tplc="6D166582" w:tentative="1">
      <w:start w:val="1"/>
      <w:numFmt w:val="decimal"/>
      <w:lvlText w:val="%8."/>
      <w:lvlJc w:val="left"/>
      <w:pPr>
        <w:tabs>
          <w:tab w:val="num" w:pos="5760"/>
        </w:tabs>
        <w:ind w:left="5760" w:hanging="360"/>
      </w:pPr>
    </w:lvl>
    <w:lvl w:ilvl="8" w:tplc="BF40B03C" w:tentative="1">
      <w:start w:val="1"/>
      <w:numFmt w:val="decimal"/>
      <w:lvlText w:val="%9."/>
      <w:lvlJc w:val="left"/>
      <w:pPr>
        <w:tabs>
          <w:tab w:val="num" w:pos="6480"/>
        </w:tabs>
        <w:ind w:left="6480" w:hanging="360"/>
      </w:pPr>
    </w:lvl>
  </w:abstractNum>
  <w:abstractNum w:abstractNumId="16" w15:restartNumberingAfterBreak="0">
    <w:nsid w:val="7BD871F1"/>
    <w:multiLevelType w:val="hybridMultilevel"/>
    <w:tmpl w:val="089A50B8"/>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06557877">
    <w:abstractNumId w:val="4"/>
  </w:num>
  <w:num w:numId="2" w16cid:durableId="936409205">
    <w:abstractNumId w:val="15"/>
  </w:num>
  <w:num w:numId="3" w16cid:durableId="77096146">
    <w:abstractNumId w:val="11"/>
  </w:num>
  <w:num w:numId="4" w16cid:durableId="19740980">
    <w:abstractNumId w:val="0"/>
  </w:num>
  <w:num w:numId="5" w16cid:durableId="1942909838">
    <w:abstractNumId w:val="1"/>
  </w:num>
  <w:num w:numId="6" w16cid:durableId="675420515">
    <w:abstractNumId w:val="16"/>
  </w:num>
  <w:num w:numId="7" w16cid:durableId="197157832">
    <w:abstractNumId w:val="5"/>
  </w:num>
  <w:num w:numId="8" w16cid:durableId="1861157733">
    <w:abstractNumId w:val="13"/>
  </w:num>
  <w:num w:numId="9" w16cid:durableId="346174627">
    <w:abstractNumId w:val="7"/>
  </w:num>
  <w:num w:numId="10" w16cid:durableId="535579383">
    <w:abstractNumId w:val="12"/>
  </w:num>
  <w:num w:numId="11" w16cid:durableId="673655700">
    <w:abstractNumId w:val="3"/>
  </w:num>
  <w:num w:numId="12" w16cid:durableId="761993489">
    <w:abstractNumId w:val="8"/>
  </w:num>
  <w:num w:numId="13" w16cid:durableId="447747436">
    <w:abstractNumId w:val="14"/>
  </w:num>
  <w:num w:numId="14" w16cid:durableId="1283073503">
    <w:abstractNumId w:val="6"/>
  </w:num>
  <w:num w:numId="15" w16cid:durableId="1042246650">
    <w:abstractNumId w:val="9"/>
  </w:num>
  <w:num w:numId="16" w16cid:durableId="898828675">
    <w:abstractNumId w:val="2"/>
  </w:num>
  <w:num w:numId="17" w16cid:durableId="14520882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26FF"/>
    <w:rsid w:val="00213406"/>
    <w:rsid w:val="0026531F"/>
    <w:rsid w:val="003249BD"/>
    <w:rsid w:val="003B60B4"/>
    <w:rsid w:val="004726FF"/>
    <w:rsid w:val="004E116D"/>
    <w:rsid w:val="00546FF8"/>
    <w:rsid w:val="00551817"/>
    <w:rsid w:val="0055281C"/>
    <w:rsid w:val="00574E93"/>
    <w:rsid w:val="00584ECC"/>
    <w:rsid w:val="005C3AED"/>
    <w:rsid w:val="005E03BA"/>
    <w:rsid w:val="0067592D"/>
    <w:rsid w:val="006D039D"/>
    <w:rsid w:val="006F324F"/>
    <w:rsid w:val="0080307C"/>
    <w:rsid w:val="008A6FEA"/>
    <w:rsid w:val="008D2003"/>
    <w:rsid w:val="008D572F"/>
    <w:rsid w:val="008F2A91"/>
    <w:rsid w:val="00907B0F"/>
    <w:rsid w:val="00A2289F"/>
    <w:rsid w:val="00A81BEA"/>
    <w:rsid w:val="00BA028F"/>
    <w:rsid w:val="00BE2C52"/>
    <w:rsid w:val="00C037DF"/>
    <w:rsid w:val="00C25CF4"/>
    <w:rsid w:val="00C26757"/>
    <w:rsid w:val="00D678C5"/>
    <w:rsid w:val="00DE4ADA"/>
    <w:rsid w:val="00DE5B16"/>
    <w:rsid w:val="00E6544B"/>
    <w:rsid w:val="00E869F6"/>
    <w:rsid w:val="00EA14A0"/>
    <w:rsid w:val="00EA29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50616"/>
  <w15:docId w15:val="{E162509D-4D89-41E8-BB95-21D7041AB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6FF"/>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3249BD"/>
    <w:pPr>
      <w:keepNext/>
      <w:spacing w:line="480" w:lineRule="auto"/>
      <w:ind w:left="1264"/>
      <w:jc w:val="center"/>
      <w:outlineLvl w:val="0"/>
    </w:pPr>
    <w:rPr>
      <w:b/>
      <w:lang w:val="en-US" w:eastAsia="en-US"/>
    </w:rPr>
  </w:style>
  <w:style w:type="paragraph" w:styleId="Heading3">
    <w:name w:val="heading 3"/>
    <w:basedOn w:val="Normal"/>
    <w:next w:val="Normal"/>
    <w:link w:val="Heading3Char"/>
    <w:uiPriority w:val="9"/>
    <w:semiHidden/>
    <w:unhideWhenUsed/>
    <w:qFormat/>
    <w:rsid w:val="003249B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9BD"/>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semiHidden/>
    <w:rsid w:val="003249BD"/>
    <w:rPr>
      <w:rFonts w:asciiTheme="majorHAnsi" w:eastAsiaTheme="majorEastAsia" w:hAnsiTheme="majorHAnsi" w:cstheme="majorBidi"/>
      <w:b/>
      <w:bCs/>
      <w:color w:val="4F81BD" w:themeColor="accent1"/>
      <w:sz w:val="24"/>
      <w:szCs w:val="24"/>
      <w:lang w:val="en-GB" w:eastAsia="en-GB"/>
    </w:rPr>
  </w:style>
  <w:style w:type="paragraph" w:styleId="BodyText">
    <w:name w:val="Body Text"/>
    <w:basedOn w:val="Normal"/>
    <w:link w:val="BodyTextChar"/>
    <w:rsid w:val="003249BD"/>
    <w:pPr>
      <w:overflowPunct w:val="0"/>
      <w:autoSpaceDE w:val="0"/>
      <w:autoSpaceDN w:val="0"/>
      <w:adjustRightInd w:val="0"/>
      <w:jc w:val="both"/>
      <w:textAlignment w:val="baseline"/>
    </w:pPr>
    <w:rPr>
      <w:rFonts w:ascii="Arial" w:hAnsi="Arial"/>
      <w:szCs w:val="20"/>
      <w:lang w:eastAsia="en-US"/>
    </w:rPr>
  </w:style>
  <w:style w:type="character" w:customStyle="1" w:styleId="BodyTextChar">
    <w:name w:val="Body Text Char"/>
    <w:basedOn w:val="DefaultParagraphFont"/>
    <w:link w:val="BodyText"/>
    <w:rsid w:val="003249BD"/>
    <w:rPr>
      <w:rFonts w:ascii="Arial" w:eastAsia="Times New Roman" w:hAnsi="Arial" w:cs="Times New Roman"/>
      <w:sz w:val="24"/>
      <w:szCs w:val="20"/>
      <w:lang w:val="en-GB"/>
    </w:rPr>
  </w:style>
  <w:style w:type="paragraph" w:styleId="ListParagraph">
    <w:name w:val="List Paragraph"/>
    <w:basedOn w:val="Normal"/>
    <w:uiPriority w:val="34"/>
    <w:qFormat/>
    <w:rsid w:val="003249BD"/>
    <w:pPr>
      <w:ind w:left="720"/>
      <w:contextualSpacing/>
    </w:pPr>
    <w:rPr>
      <w:lang w:val="en-US" w:eastAsia="en-US"/>
    </w:rPr>
  </w:style>
  <w:style w:type="paragraph" w:styleId="BodyText2">
    <w:name w:val="Body Text 2"/>
    <w:basedOn w:val="Normal"/>
    <w:link w:val="BodyText2Char"/>
    <w:rsid w:val="003249BD"/>
    <w:pPr>
      <w:spacing w:after="120" w:line="480" w:lineRule="auto"/>
    </w:pPr>
    <w:rPr>
      <w:lang w:val="en-US" w:eastAsia="en-US"/>
    </w:rPr>
  </w:style>
  <w:style w:type="character" w:customStyle="1" w:styleId="BodyText2Char">
    <w:name w:val="Body Text 2 Char"/>
    <w:basedOn w:val="DefaultParagraphFont"/>
    <w:link w:val="BodyText2"/>
    <w:rsid w:val="003249B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518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9</Pages>
  <Words>1771</Words>
  <Characters>10096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18</cp:revision>
  <cp:lastPrinted>2022-04-08T10:35:00Z</cp:lastPrinted>
  <dcterms:created xsi:type="dcterms:W3CDTF">2020-04-24T00:20:00Z</dcterms:created>
  <dcterms:modified xsi:type="dcterms:W3CDTF">2026-05-30T02:39:00Z</dcterms:modified>
</cp:coreProperties>
</file>